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26" w:rsidRDefault="005F0A26" w:rsidP="002F5AC5"/>
    <w:p w:rsidR="0043055A" w:rsidRDefault="0043055A" w:rsidP="0043055A">
      <w:pPr>
        <w:pStyle w:val="p6"/>
        <w:tabs>
          <w:tab w:val="left" w:pos="567"/>
          <w:tab w:val="left" w:pos="1134"/>
          <w:tab w:val="left" w:pos="1701"/>
        </w:tabs>
        <w:ind w:left="0"/>
        <w:jc w:val="center"/>
        <w:rPr>
          <w:rFonts w:ascii="Arial" w:hAnsi="Arial" w:cs="Arial"/>
          <w:b/>
          <w:szCs w:val="24"/>
        </w:rPr>
      </w:pPr>
      <w:r w:rsidRPr="0027405D">
        <w:rPr>
          <w:rFonts w:ascii="Arial" w:hAnsi="Arial" w:cs="Arial"/>
          <w:b/>
          <w:szCs w:val="24"/>
        </w:rPr>
        <w:t>EDITAL</w:t>
      </w:r>
    </w:p>
    <w:p w:rsidR="0043055A" w:rsidRPr="0027405D" w:rsidRDefault="0043055A" w:rsidP="0043055A">
      <w:pPr>
        <w:pStyle w:val="p6"/>
        <w:tabs>
          <w:tab w:val="left" w:pos="567"/>
          <w:tab w:val="left" w:pos="1134"/>
          <w:tab w:val="left" w:pos="1701"/>
        </w:tabs>
        <w:ind w:left="0"/>
        <w:jc w:val="center"/>
        <w:rPr>
          <w:rFonts w:ascii="Arial" w:hAnsi="Arial" w:cs="Arial"/>
          <w:b/>
          <w:szCs w:val="24"/>
        </w:rPr>
      </w:pPr>
      <w:bookmarkStart w:id="0" w:name="_GoBack"/>
      <w:bookmarkEnd w:id="0"/>
    </w:p>
    <w:p w:rsidR="0043055A" w:rsidRDefault="0043055A" w:rsidP="0043055A">
      <w:pPr>
        <w:pStyle w:val="p6"/>
        <w:tabs>
          <w:tab w:val="left" w:pos="567"/>
          <w:tab w:val="left" w:pos="1134"/>
          <w:tab w:val="left" w:pos="1701"/>
        </w:tabs>
        <w:ind w:left="0"/>
        <w:jc w:val="center"/>
        <w:rPr>
          <w:rFonts w:ascii="Arial" w:hAnsi="Arial" w:cs="Arial"/>
          <w:b/>
          <w:szCs w:val="24"/>
        </w:rPr>
      </w:pPr>
      <w:r w:rsidRPr="0027405D">
        <w:rPr>
          <w:rFonts w:ascii="Arial" w:hAnsi="Arial" w:cs="Arial"/>
          <w:b/>
          <w:szCs w:val="24"/>
        </w:rPr>
        <w:t xml:space="preserve">PREGÃO </w:t>
      </w:r>
      <w:r>
        <w:rPr>
          <w:rFonts w:ascii="Arial" w:hAnsi="Arial" w:cs="Arial"/>
          <w:b/>
          <w:szCs w:val="24"/>
        </w:rPr>
        <w:t>N.</w:t>
      </w:r>
      <w:r w:rsidRPr="0027405D">
        <w:rPr>
          <w:rFonts w:ascii="Arial" w:hAnsi="Arial" w:cs="Arial"/>
          <w:b/>
          <w:szCs w:val="24"/>
        </w:rPr>
        <w:t>º</w:t>
      </w:r>
      <w:r>
        <w:rPr>
          <w:rFonts w:ascii="Arial" w:hAnsi="Arial" w:cs="Arial"/>
          <w:b/>
          <w:szCs w:val="24"/>
        </w:rPr>
        <w:t xml:space="preserve"> </w:t>
      </w:r>
      <w:r w:rsidR="00405AAE">
        <w:rPr>
          <w:rFonts w:ascii="Arial" w:hAnsi="Arial" w:cs="Arial"/>
          <w:b/>
          <w:szCs w:val="24"/>
        </w:rPr>
        <w:t>40</w:t>
      </w:r>
      <w:r>
        <w:rPr>
          <w:rFonts w:ascii="Arial" w:hAnsi="Arial" w:cs="Arial"/>
          <w:b/>
          <w:szCs w:val="24"/>
        </w:rPr>
        <w:t>/2015</w:t>
      </w:r>
    </w:p>
    <w:p w:rsidR="0043055A" w:rsidRDefault="0043055A" w:rsidP="0043055A">
      <w:pPr>
        <w:pStyle w:val="p6"/>
        <w:tabs>
          <w:tab w:val="left" w:pos="567"/>
          <w:tab w:val="left" w:pos="1134"/>
          <w:tab w:val="left" w:pos="1701"/>
        </w:tabs>
        <w:ind w:left="0"/>
        <w:jc w:val="center"/>
        <w:rPr>
          <w:rFonts w:ascii="Arial" w:hAnsi="Arial" w:cs="Arial"/>
          <w:b/>
          <w:szCs w:val="24"/>
        </w:rPr>
      </w:pPr>
    </w:p>
    <w:p w:rsidR="0043055A" w:rsidRPr="0027405D" w:rsidRDefault="0043055A" w:rsidP="0043055A">
      <w:pPr>
        <w:pStyle w:val="p6"/>
        <w:tabs>
          <w:tab w:val="left" w:pos="1701"/>
          <w:tab w:val="left" w:pos="6093"/>
        </w:tabs>
        <w:ind w:left="0" w:firstLine="0"/>
        <w:rPr>
          <w:rFonts w:ascii="Arial" w:hAnsi="Arial" w:cs="Arial"/>
          <w:b/>
          <w:szCs w:val="24"/>
        </w:rPr>
      </w:pPr>
    </w:p>
    <w:p w:rsidR="0043055A" w:rsidRPr="0027405D" w:rsidRDefault="0043055A" w:rsidP="0043055A">
      <w:pPr>
        <w:tabs>
          <w:tab w:val="left" w:pos="567"/>
          <w:tab w:val="left" w:pos="1134"/>
          <w:tab w:val="left" w:pos="1701"/>
        </w:tabs>
        <w:jc w:val="both"/>
        <w:rPr>
          <w:rFonts w:ascii="Arial" w:hAnsi="Arial" w:cs="Arial"/>
          <w:sz w:val="24"/>
          <w:szCs w:val="24"/>
        </w:rPr>
      </w:pPr>
    </w:p>
    <w:p w:rsidR="0043055A" w:rsidRPr="00A961F0" w:rsidRDefault="0043055A" w:rsidP="0043055A">
      <w:pPr>
        <w:pStyle w:val="p8"/>
        <w:widowControl/>
        <w:tabs>
          <w:tab w:val="clear" w:pos="720"/>
          <w:tab w:val="left" w:pos="567"/>
          <w:tab w:val="left" w:pos="1134"/>
          <w:tab w:val="left" w:pos="1701"/>
        </w:tabs>
        <w:rPr>
          <w:rFonts w:ascii="Arial" w:hAnsi="Arial" w:cs="Arial"/>
          <w:b/>
          <w:szCs w:val="24"/>
        </w:rPr>
      </w:pPr>
      <w:r w:rsidRPr="00A961F0">
        <w:rPr>
          <w:rFonts w:ascii="Arial" w:hAnsi="Arial" w:cs="Arial"/>
          <w:b/>
          <w:szCs w:val="24"/>
        </w:rPr>
        <w:t>PREÂMBULO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Pr="00D01B37">
        <w:rPr>
          <w:rFonts w:ascii="Arial" w:hAnsi="Arial" w:cs="Arial"/>
          <w:szCs w:val="24"/>
        </w:rPr>
        <w:t>033/2010</w:t>
      </w:r>
      <w:r w:rsidRPr="0027405D">
        <w:rPr>
          <w:rFonts w:ascii="Arial" w:hAnsi="Arial" w:cs="Arial"/>
          <w:szCs w:val="24"/>
        </w:rPr>
        <w:t>, realizará licitação na modalidade PREGÃO. O recebi</w:t>
      </w:r>
      <w:r>
        <w:rPr>
          <w:rFonts w:ascii="Arial" w:hAnsi="Arial" w:cs="Arial"/>
          <w:szCs w:val="24"/>
        </w:rPr>
        <w:t>mento e abertura dos envelopes Proposta e D</w:t>
      </w:r>
      <w:r w:rsidRPr="0027405D">
        <w:rPr>
          <w:rFonts w:ascii="Arial" w:hAnsi="Arial" w:cs="Arial"/>
          <w:szCs w:val="24"/>
        </w:rPr>
        <w:t>ocumentação ocor</w:t>
      </w:r>
      <w:r>
        <w:rPr>
          <w:rFonts w:ascii="Arial" w:hAnsi="Arial" w:cs="Arial"/>
          <w:szCs w:val="24"/>
        </w:rPr>
        <w:t xml:space="preserve">rerá no dia </w:t>
      </w:r>
      <w:r w:rsidR="006D4A23" w:rsidRPr="006D4A23">
        <w:rPr>
          <w:rFonts w:ascii="Arial" w:hAnsi="Arial" w:cs="Arial"/>
          <w:b/>
          <w:szCs w:val="24"/>
        </w:rPr>
        <w:t>17</w:t>
      </w:r>
      <w:r w:rsidRPr="005D4928">
        <w:rPr>
          <w:rFonts w:ascii="Arial" w:hAnsi="Arial" w:cs="Arial"/>
          <w:b/>
          <w:szCs w:val="24"/>
        </w:rPr>
        <w:t xml:space="preserve"> de </w:t>
      </w:r>
      <w:r w:rsidR="006D4A23">
        <w:rPr>
          <w:rFonts w:ascii="Arial" w:hAnsi="Arial" w:cs="Arial"/>
          <w:b/>
          <w:szCs w:val="24"/>
        </w:rPr>
        <w:t>novembro</w:t>
      </w:r>
      <w:r w:rsidRPr="005D4928">
        <w:rPr>
          <w:rFonts w:ascii="Arial" w:hAnsi="Arial" w:cs="Arial"/>
          <w:b/>
          <w:szCs w:val="24"/>
        </w:rPr>
        <w:t xml:space="preserve"> de 2015,</w:t>
      </w:r>
      <w:r w:rsidRPr="00105C6C">
        <w:rPr>
          <w:rFonts w:ascii="Arial" w:hAnsi="Arial" w:cs="Arial"/>
          <w:b/>
          <w:szCs w:val="24"/>
        </w:rPr>
        <w:t xml:space="preserve"> às 9:00 horas</w:t>
      </w:r>
      <w:r w:rsidRPr="0027405D">
        <w:rPr>
          <w:rFonts w:ascii="Arial" w:hAnsi="Arial" w:cs="Arial"/>
          <w:szCs w:val="24"/>
        </w:rPr>
        <w:t xml:space="preserve">, </w:t>
      </w:r>
      <w:r>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A462B5" w:rsidRPr="0027405D" w:rsidRDefault="00A462B5" w:rsidP="00A462B5">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presente licitação, cujo tipo é o </w:t>
      </w:r>
      <w:r w:rsidRPr="00A462B5">
        <w:rPr>
          <w:rFonts w:ascii="Arial" w:hAnsi="Arial" w:cs="Arial"/>
          <w:caps/>
          <w:szCs w:val="24"/>
        </w:rPr>
        <w:t>menor preço global</w:t>
      </w:r>
      <w:r w:rsidRPr="0027405D">
        <w:rPr>
          <w:rFonts w:ascii="Arial" w:hAnsi="Arial" w:cs="Arial"/>
          <w:szCs w:val="24"/>
        </w:rPr>
        <w:t>, será integralmente conduzida pela pregoeira, assessorada por sua equipe de apoio e regida nos termos da Lei n.º10.520/02 e</w:t>
      </w:r>
      <w:r>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Pr="00050F1F">
        <w:rPr>
          <w:rFonts w:ascii="Arial" w:hAnsi="Arial" w:cs="Arial"/>
          <w:szCs w:val="24"/>
        </w:rPr>
        <w:t>), alterada pela Lei Complementar n.º 147, de 7 de agosto de 2014</w:t>
      </w:r>
      <w:r>
        <w:rPr>
          <w:rFonts w:ascii="Arial" w:hAnsi="Arial" w:cs="Arial"/>
          <w:szCs w:val="24"/>
        </w:rPr>
        <w:t xml:space="preserve">, </w:t>
      </w:r>
      <w:r w:rsidRPr="00CF661A">
        <w:rPr>
          <w:rFonts w:ascii="Arial" w:hAnsi="Arial" w:cs="Arial"/>
          <w:szCs w:val="24"/>
        </w:rPr>
        <w:t>Ato da Mesa n.º 05/2015</w:t>
      </w:r>
      <w:r>
        <w:rPr>
          <w:rFonts w:ascii="Arial" w:hAnsi="Arial" w:cs="Arial"/>
          <w:szCs w:val="24"/>
        </w:rPr>
        <w:t>,</w:t>
      </w:r>
      <w:r w:rsidRPr="0027405D">
        <w:rPr>
          <w:rFonts w:ascii="Arial" w:hAnsi="Arial" w:cs="Arial"/>
          <w:szCs w:val="24"/>
        </w:rPr>
        <w:t>consoante as condições estatuídas neste instrumento convocatório e seus anexos, constantes do processo acima indicado.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Os documentos que integram o prese</w:t>
      </w:r>
      <w:r w:rsidR="00B27477">
        <w:rPr>
          <w:rFonts w:ascii="Arial" w:hAnsi="Arial" w:cs="Arial"/>
          <w:szCs w:val="24"/>
        </w:rPr>
        <w:t>nte EDITAL estão dispostos em 07</w:t>
      </w:r>
      <w:r w:rsidRPr="0027405D">
        <w:rPr>
          <w:rFonts w:ascii="Arial" w:hAnsi="Arial" w:cs="Arial"/>
          <w:szCs w:val="24"/>
        </w:rPr>
        <w:t xml:space="preserve"> (</w:t>
      </w:r>
      <w:r w:rsidR="00B27477">
        <w:rPr>
          <w:rFonts w:ascii="Arial" w:hAnsi="Arial" w:cs="Arial"/>
          <w:szCs w:val="24"/>
        </w:rPr>
        <w:t>sete</w:t>
      </w:r>
      <w:r w:rsidRPr="0027405D">
        <w:rPr>
          <w:rFonts w:ascii="Arial" w:hAnsi="Arial" w:cs="Arial"/>
          <w:szCs w:val="24"/>
        </w:rPr>
        <w:t>) anexos, a saber:</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w:t>
      </w:r>
      <w:r w:rsidRPr="0027405D">
        <w:rPr>
          <w:rFonts w:ascii="Arial" w:hAnsi="Arial" w:cs="Arial"/>
          <w:szCs w:val="24"/>
        </w:rPr>
        <w:t xml:space="preserve"> – M</w:t>
      </w:r>
      <w:r>
        <w:rPr>
          <w:rFonts w:ascii="Arial" w:hAnsi="Arial" w:cs="Arial"/>
          <w:szCs w:val="24"/>
        </w:rPr>
        <w:t>inuta do Contrato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w:t>
      </w:r>
      <w:r>
        <w:rPr>
          <w:rFonts w:ascii="Arial" w:hAnsi="Arial" w:cs="Arial"/>
          <w:szCs w:val="24"/>
        </w:rPr>
        <w:t xml:space="preserve"> – Termo de Referência</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III</w:t>
      </w:r>
      <w:r w:rsidRPr="0027405D">
        <w:rPr>
          <w:rFonts w:ascii="Arial" w:hAnsi="Arial" w:cs="Arial"/>
          <w:szCs w:val="24"/>
        </w:rPr>
        <w:t xml:space="preserve"> – M</w:t>
      </w:r>
      <w:r>
        <w:rPr>
          <w:rFonts w:ascii="Arial" w:hAnsi="Arial" w:cs="Arial"/>
          <w:szCs w:val="24"/>
        </w:rPr>
        <w:t xml:space="preserve">odelo de Declaração de Cumprimento dos Requisitos </w:t>
      </w:r>
      <w:proofErr w:type="spellStart"/>
      <w:r>
        <w:rPr>
          <w:rFonts w:ascii="Arial" w:hAnsi="Arial" w:cs="Arial"/>
          <w:szCs w:val="24"/>
        </w:rPr>
        <w:t>Habilitatórios</w:t>
      </w:r>
      <w:proofErr w:type="spellEnd"/>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IV</w:t>
      </w:r>
      <w:r w:rsidRPr="0027405D">
        <w:rPr>
          <w:rFonts w:ascii="Arial" w:hAnsi="Arial" w:cs="Arial"/>
          <w:szCs w:val="24"/>
        </w:rPr>
        <w:t xml:space="preserve"> – M</w:t>
      </w:r>
      <w:r>
        <w:rPr>
          <w:rFonts w:ascii="Arial" w:hAnsi="Arial" w:cs="Arial"/>
          <w:szCs w:val="24"/>
        </w:rPr>
        <w:t>odelo de Procuração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V</w:t>
      </w:r>
      <w:r w:rsidRPr="0027405D">
        <w:rPr>
          <w:rFonts w:ascii="Arial" w:hAnsi="Arial" w:cs="Arial"/>
          <w:szCs w:val="24"/>
        </w:rPr>
        <w:t xml:space="preserve"> – </w:t>
      </w:r>
      <w:r>
        <w:rPr>
          <w:rFonts w:ascii="Arial" w:hAnsi="Arial" w:cs="Arial"/>
          <w:szCs w:val="24"/>
        </w:rPr>
        <w:t xml:space="preserve">Modelo de Declaração de </w:t>
      </w:r>
      <w:r w:rsidRPr="0027405D">
        <w:rPr>
          <w:rFonts w:ascii="Arial" w:hAnsi="Arial" w:cs="Arial"/>
          <w:szCs w:val="24"/>
        </w:rPr>
        <w:t>E</w:t>
      </w:r>
      <w:r>
        <w:rPr>
          <w:rFonts w:ascii="Arial" w:hAnsi="Arial" w:cs="Arial"/>
          <w:szCs w:val="24"/>
        </w:rPr>
        <w:t>nquadramento de Microempresa (ME) ou Empresa de Pequeno Porte (EPP)</w:t>
      </w:r>
    </w:p>
    <w:p w:rsidR="0043055A" w:rsidRDefault="0043055A" w:rsidP="0043055A">
      <w:pPr>
        <w:pStyle w:val="p8"/>
        <w:widowControl/>
        <w:tabs>
          <w:tab w:val="left" w:pos="567"/>
          <w:tab w:val="left" w:pos="1134"/>
          <w:tab w:val="left" w:pos="1701"/>
        </w:tabs>
        <w:rPr>
          <w:rFonts w:ascii="Arial" w:hAnsi="Arial"/>
        </w:rPr>
      </w:pPr>
      <w:r>
        <w:rPr>
          <w:rFonts w:ascii="Arial" w:hAnsi="Arial"/>
        </w:rPr>
        <w:tab/>
      </w:r>
      <w:r w:rsidRPr="00105C6C">
        <w:rPr>
          <w:rFonts w:ascii="Arial" w:hAnsi="Arial"/>
          <w:b/>
        </w:rPr>
        <w:t>ANEXO VI</w:t>
      </w:r>
      <w:r>
        <w:rPr>
          <w:rFonts w:ascii="Arial" w:hAnsi="Arial"/>
        </w:rPr>
        <w:t xml:space="preserve"> - Modelo de declaração que n</w:t>
      </w:r>
      <w:r w:rsidRPr="00954915">
        <w:rPr>
          <w:rFonts w:ascii="Arial" w:hAnsi="Arial"/>
        </w:rPr>
        <w:t>ão emprega menor</w:t>
      </w:r>
      <w:r>
        <w:rPr>
          <w:rFonts w:ascii="Arial" w:hAnsi="Arial"/>
        </w:rPr>
        <w:t xml:space="preserve"> </w:t>
      </w:r>
      <w:r w:rsidRPr="00954915">
        <w:rPr>
          <w:rFonts w:ascii="Arial" w:hAnsi="Arial"/>
        </w:rPr>
        <w:t>para licitar com o poder público</w:t>
      </w:r>
      <w:r>
        <w:rPr>
          <w:rFonts w:ascii="Arial" w:hAnsi="Arial"/>
        </w:rPr>
        <w:t>.</w:t>
      </w:r>
    </w:p>
    <w:p w:rsidR="0043055A" w:rsidRDefault="0043055A" w:rsidP="0043055A">
      <w:pPr>
        <w:pStyle w:val="p8"/>
        <w:widowControl/>
        <w:tabs>
          <w:tab w:val="left" w:pos="567"/>
          <w:tab w:val="left" w:pos="1134"/>
          <w:tab w:val="left" w:pos="1701"/>
        </w:tabs>
        <w:rPr>
          <w:rFonts w:ascii="Arial" w:hAnsi="Arial"/>
        </w:rPr>
      </w:pPr>
      <w:r>
        <w:rPr>
          <w:rFonts w:ascii="Arial" w:hAnsi="Arial"/>
        </w:rPr>
        <w:tab/>
      </w:r>
      <w:r w:rsidRPr="00105C6C">
        <w:rPr>
          <w:rFonts w:ascii="Arial" w:hAnsi="Arial"/>
          <w:b/>
        </w:rPr>
        <w:t>ANEXO VII</w:t>
      </w:r>
      <w:r>
        <w:rPr>
          <w:rFonts w:ascii="Arial" w:hAnsi="Arial"/>
        </w:rPr>
        <w:t xml:space="preserve"> – Ficha de Credenciamento</w:t>
      </w:r>
    </w:p>
    <w:p w:rsidR="0043055A" w:rsidRDefault="0043055A" w:rsidP="00B27477">
      <w:pPr>
        <w:pStyle w:val="p8"/>
        <w:widowControl/>
        <w:tabs>
          <w:tab w:val="left" w:pos="567"/>
          <w:tab w:val="left" w:pos="1134"/>
          <w:tab w:val="left" w:pos="1701"/>
        </w:tabs>
        <w:rPr>
          <w:rFonts w:ascii="Arial" w:hAnsi="Arial"/>
        </w:rPr>
      </w:pPr>
      <w:r>
        <w:rPr>
          <w:rFonts w:ascii="Arial" w:hAnsi="Arial"/>
        </w:rPr>
        <w:tab/>
      </w:r>
    </w:p>
    <w:p w:rsidR="00B27477" w:rsidRPr="0027405D" w:rsidRDefault="00B27477" w:rsidP="00B27477">
      <w:pPr>
        <w:pStyle w:val="p8"/>
        <w:widowControl/>
        <w:tabs>
          <w:tab w:val="left" w:pos="567"/>
          <w:tab w:val="left" w:pos="1134"/>
          <w:tab w:val="left" w:pos="1701"/>
        </w:tabs>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7405D">
        <w:rPr>
          <w:rFonts w:ascii="Arial" w:hAnsi="Arial" w:cs="Arial"/>
          <w:b/>
          <w:szCs w:val="24"/>
        </w:rPr>
        <w:t>1. OBJETO</w:t>
      </w:r>
    </w:p>
    <w:p w:rsidR="0043055A" w:rsidRPr="0027405D" w:rsidRDefault="0043055A" w:rsidP="0043055A">
      <w:pPr>
        <w:pStyle w:val="t3"/>
        <w:tabs>
          <w:tab w:val="left" w:pos="567"/>
          <w:tab w:val="left" w:pos="1134"/>
          <w:tab w:val="left" w:pos="1701"/>
        </w:tabs>
        <w:jc w:val="both"/>
        <w:rPr>
          <w:rFonts w:ascii="Arial" w:hAnsi="Arial" w:cs="Arial"/>
          <w:szCs w:val="24"/>
        </w:rPr>
      </w:pPr>
      <w:r w:rsidRPr="0027405D">
        <w:rPr>
          <w:rFonts w:ascii="Arial" w:hAnsi="Arial" w:cs="Arial"/>
          <w:szCs w:val="24"/>
        </w:rPr>
        <w:tab/>
      </w:r>
    </w:p>
    <w:p w:rsidR="0043055A" w:rsidRDefault="0043055A" w:rsidP="0043055A">
      <w:pPr>
        <w:pStyle w:val="p8"/>
        <w:widowControl/>
        <w:tabs>
          <w:tab w:val="left" w:pos="567"/>
          <w:tab w:val="left" w:pos="1134"/>
          <w:tab w:val="left" w:pos="1701"/>
        </w:tabs>
        <w:rPr>
          <w:rFonts w:ascii="Arial" w:hAnsi="Arial"/>
          <w:szCs w:val="24"/>
        </w:rPr>
      </w:pPr>
      <w:r w:rsidRPr="00DD2E98">
        <w:rPr>
          <w:rFonts w:ascii="Arial" w:hAnsi="Arial" w:cs="Arial"/>
          <w:b/>
          <w:szCs w:val="24"/>
        </w:rPr>
        <w:t>1.1</w:t>
      </w:r>
      <w:r w:rsidRPr="0027405D">
        <w:rPr>
          <w:rFonts w:ascii="Arial" w:hAnsi="Arial" w:cs="Arial"/>
          <w:szCs w:val="24"/>
        </w:rPr>
        <w:t xml:space="preserve"> - </w:t>
      </w:r>
      <w:r w:rsidRPr="00DE3563">
        <w:rPr>
          <w:rFonts w:ascii="Arial" w:hAnsi="Arial"/>
          <w:szCs w:val="24"/>
        </w:rPr>
        <w:t>A presente lic</w:t>
      </w:r>
      <w:r>
        <w:rPr>
          <w:rFonts w:ascii="Arial" w:hAnsi="Arial"/>
          <w:szCs w:val="24"/>
        </w:rPr>
        <w:t xml:space="preserve">itação tem como objeto a </w:t>
      </w:r>
      <w:r w:rsidR="00B27477">
        <w:rPr>
          <w:rFonts w:ascii="Arial" w:hAnsi="Arial"/>
          <w:szCs w:val="24"/>
        </w:rPr>
        <w:t>aquisição</w:t>
      </w:r>
      <w:r>
        <w:rPr>
          <w:rFonts w:ascii="Arial" w:hAnsi="Arial"/>
          <w:szCs w:val="24"/>
        </w:rPr>
        <w:t xml:space="preserve"> d</w:t>
      </w:r>
      <w:r w:rsidR="00B27477">
        <w:rPr>
          <w:rFonts w:ascii="Arial" w:hAnsi="Arial"/>
          <w:szCs w:val="24"/>
        </w:rPr>
        <w:t>e</w:t>
      </w:r>
      <w:r>
        <w:rPr>
          <w:rFonts w:ascii="Arial" w:hAnsi="Arial"/>
          <w:szCs w:val="24"/>
        </w:rPr>
        <w:t xml:space="preserve"> </w:t>
      </w:r>
      <w:r w:rsidR="00753C08">
        <w:rPr>
          <w:rFonts w:ascii="Arial" w:hAnsi="Arial"/>
          <w:szCs w:val="24"/>
        </w:rPr>
        <w:t>câmeras de vídeo e kit de acessórios para a</w:t>
      </w:r>
      <w:r w:rsidRPr="00E104FF">
        <w:rPr>
          <w:rFonts w:ascii="Arial" w:hAnsi="Arial"/>
          <w:szCs w:val="24"/>
        </w:rPr>
        <w:t xml:space="preserve"> </w:t>
      </w:r>
      <w:r>
        <w:rPr>
          <w:rFonts w:ascii="Arial" w:hAnsi="Arial"/>
          <w:szCs w:val="24"/>
        </w:rPr>
        <w:t>TV Legislativa da Câ</w:t>
      </w:r>
      <w:r w:rsidR="00B27477">
        <w:rPr>
          <w:rFonts w:ascii="Arial" w:hAnsi="Arial"/>
          <w:szCs w:val="24"/>
        </w:rPr>
        <w:t xml:space="preserve">mara Municipal de Sorocaba, conforme </w:t>
      </w:r>
      <w:r>
        <w:rPr>
          <w:rFonts w:ascii="Arial" w:hAnsi="Arial"/>
          <w:szCs w:val="24"/>
        </w:rPr>
        <w:t>descrição consta</w:t>
      </w:r>
      <w:r w:rsidR="00B27477">
        <w:rPr>
          <w:rFonts w:ascii="Arial" w:hAnsi="Arial"/>
          <w:szCs w:val="24"/>
        </w:rPr>
        <w:t>nte</w:t>
      </w:r>
      <w:r>
        <w:rPr>
          <w:rFonts w:ascii="Arial" w:hAnsi="Arial"/>
          <w:szCs w:val="24"/>
        </w:rPr>
        <w:t xml:space="preserve"> no Termo de Referência, </w:t>
      </w:r>
      <w:r>
        <w:rPr>
          <w:rFonts w:ascii="Arial" w:hAnsi="Arial"/>
          <w:b/>
          <w:szCs w:val="24"/>
        </w:rPr>
        <w:t xml:space="preserve">Anexo </w:t>
      </w:r>
      <w:r w:rsidRPr="0015330A">
        <w:rPr>
          <w:rFonts w:ascii="Arial" w:hAnsi="Arial"/>
          <w:b/>
          <w:szCs w:val="24"/>
        </w:rPr>
        <w:t>II</w:t>
      </w:r>
      <w:r w:rsidRPr="005129F2">
        <w:rPr>
          <w:rFonts w:ascii="Arial" w:hAnsi="Arial"/>
          <w:szCs w:val="24"/>
        </w:rPr>
        <w:t>,</w:t>
      </w:r>
      <w:r>
        <w:rPr>
          <w:rFonts w:ascii="Arial" w:hAnsi="Arial"/>
          <w:szCs w:val="24"/>
        </w:rPr>
        <w:t xml:space="preserve"> deste edital.</w:t>
      </w:r>
    </w:p>
    <w:p w:rsidR="0043055A" w:rsidRDefault="0043055A" w:rsidP="0043055A">
      <w:pPr>
        <w:pStyle w:val="p8"/>
        <w:tabs>
          <w:tab w:val="clear" w:pos="720"/>
          <w:tab w:val="left" w:pos="567"/>
          <w:tab w:val="left" w:pos="1134"/>
          <w:tab w:val="left" w:pos="1701"/>
        </w:tabs>
        <w:rPr>
          <w:rFonts w:ascii="Arial" w:hAnsi="Arial" w:cs="Arial"/>
        </w:rPr>
      </w:pPr>
      <w:r w:rsidRPr="00E93E56">
        <w:rPr>
          <w:rFonts w:ascii="Arial" w:hAnsi="Arial"/>
          <w:b/>
        </w:rPr>
        <w:t>1.</w:t>
      </w:r>
      <w:r w:rsidR="00F84126">
        <w:rPr>
          <w:rFonts w:ascii="Arial" w:hAnsi="Arial"/>
          <w:b/>
        </w:rPr>
        <w:t>2</w:t>
      </w:r>
      <w:r>
        <w:rPr>
          <w:rFonts w:ascii="Arial" w:hAnsi="Arial"/>
        </w:rPr>
        <w:t xml:space="preserve"> - </w:t>
      </w:r>
      <w:r w:rsidRPr="00270DDF">
        <w:rPr>
          <w:rFonts w:ascii="Arial" w:hAnsi="Arial" w:cs="Arial"/>
        </w:rPr>
        <w:t>A licitante vencedora ficará obrigada a aceitar, nas mesmas condições</w:t>
      </w:r>
      <w:r w:rsidRPr="0027405D">
        <w:t xml:space="preserve"> </w:t>
      </w:r>
      <w:r w:rsidRPr="00270DDF">
        <w:rPr>
          <w:rFonts w:ascii="Arial" w:hAnsi="Arial" w:cs="Arial"/>
        </w:rPr>
        <w:t>contratuais, os acréscimos ou supressões que se fizerem nas quantidades inicialmente previstas, até o limite de 25% (vinte e cinco por cento) do valor contratado, conforme preceitua o artigo 65, § 1º da Lei Federal n.º 8666/93.</w:t>
      </w:r>
    </w:p>
    <w:p w:rsidR="0043055A" w:rsidRDefault="0043055A" w:rsidP="0043055A">
      <w:pPr>
        <w:pStyle w:val="p8"/>
        <w:tabs>
          <w:tab w:val="clear" w:pos="720"/>
          <w:tab w:val="left" w:pos="567"/>
          <w:tab w:val="left" w:pos="1134"/>
          <w:tab w:val="left" w:pos="1701"/>
        </w:tabs>
        <w:rPr>
          <w:rFonts w:ascii="Arial" w:hAnsi="Arial" w:cs="Arial"/>
        </w:rPr>
      </w:pPr>
    </w:p>
    <w:p w:rsidR="0043055A" w:rsidRPr="00E21E7F" w:rsidRDefault="00F84126" w:rsidP="0043055A">
      <w:pPr>
        <w:pStyle w:val="p6"/>
        <w:tabs>
          <w:tab w:val="left" w:pos="567"/>
          <w:tab w:val="left" w:pos="1134"/>
          <w:tab w:val="left" w:pos="1701"/>
        </w:tabs>
        <w:ind w:left="0" w:firstLine="0"/>
        <w:rPr>
          <w:rFonts w:ascii="Arial" w:hAnsi="Arial" w:cs="Arial"/>
          <w:b/>
          <w:szCs w:val="24"/>
        </w:rPr>
      </w:pPr>
      <w:r>
        <w:rPr>
          <w:rFonts w:ascii="Arial" w:hAnsi="Arial" w:cs="Arial"/>
          <w:b/>
          <w:szCs w:val="24"/>
        </w:rPr>
        <w:t>1.3</w:t>
      </w:r>
      <w:r w:rsidR="0043055A" w:rsidRPr="006E617C">
        <w:rPr>
          <w:rFonts w:ascii="Arial" w:hAnsi="Arial" w:cs="Arial"/>
          <w:b/>
          <w:szCs w:val="24"/>
        </w:rPr>
        <w:t xml:space="preserve"> – </w:t>
      </w:r>
      <w:r w:rsidR="0043055A" w:rsidRPr="006E617C">
        <w:rPr>
          <w:rFonts w:ascii="Arial" w:hAnsi="Arial" w:cs="Arial"/>
          <w:szCs w:val="24"/>
        </w:rPr>
        <w:t xml:space="preserve">O valor total máximo para contratação é de </w:t>
      </w:r>
      <w:r w:rsidR="0043055A" w:rsidRPr="006E617C">
        <w:rPr>
          <w:rFonts w:ascii="Arial" w:hAnsi="Arial" w:cs="Arial"/>
          <w:b/>
          <w:szCs w:val="24"/>
        </w:rPr>
        <w:t xml:space="preserve">R$ </w:t>
      </w:r>
      <w:r w:rsidR="00301609">
        <w:rPr>
          <w:rFonts w:ascii="Arial" w:hAnsi="Arial" w:cs="Arial"/>
          <w:b/>
          <w:szCs w:val="24"/>
        </w:rPr>
        <w:t>38.534,15</w:t>
      </w:r>
      <w:r w:rsidR="0043055A" w:rsidRPr="006E617C">
        <w:rPr>
          <w:rFonts w:ascii="Arial" w:hAnsi="Arial" w:cs="Arial"/>
          <w:b/>
          <w:szCs w:val="24"/>
        </w:rPr>
        <w:t xml:space="preserve"> (</w:t>
      </w:r>
      <w:r w:rsidR="00301609">
        <w:rPr>
          <w:rFonts w:ascii="Arial" w:hAnsi="Arial" w:cs="Arial"/>
          <w:b/>
          <w:szCs w:val="24"/>
        </w:rPr>
        <w:t>trinta e oito</w:t>
      </w:r>
      <w:r w:rsidR="0004251A">
        <w:rPr>
          <w:rFonts w:ascii="Arial" w:hAnsi="Arial" w:cs="Arial"/>
          <w:b/>
          <w:szCs w:val="24"/>
        </w:rPr>
        <w:t xml:space="preserve"> mil, quinhentos e </w:t>
      </w:r>
      <w:r w:rsidR="00301609">
        <w:rPr>
          <w:rFonts w:ascii="Arial" w:hAnsi="Arial" w:cs="Arial"/>
          <w:b/>
          <w:szCs w:val="24"/>
        </w:rPr>
        <w:t>trinta e quatro</w:t>
      </w:r>
      <w:r w:rsidR="0043055A" w:rsidRPr="006E617C">
        <w:rPr>
          <w:rFonts w:ascii="Arial" w:hAnsi="Arial" w:cs="Arial"/>
          <w:b/>
          <w:szCs w:val="24"/>
        </w:rPr>
        <w:t xml:space="preserve"> reais</w:t>
      </w:r>
      <w:r w:rsidR="0004251A">
        <w:rPr>
          <w:rFonts w:ascii="Arial" w:hAnsi="Arial" w:cs="Arial"/>
          <w:b/>
          <w:szCs w:val="24"/>
        </w:rPr>
        <w:t xml:space="preserve"> e q</w:t>
      </w:r>
      <w:r w:rsidR="00301609">
        <w:rPr>
          <w:rFonts w:ascii="Arial" w:hAnsi="Arial" w:cs="Arial"/>
          <w:b/>
          <w:szCs w:val="24"/>
        </w:rPr>
        <w:t>uinze</w:t>
      </w:r>
      <w:r w:rsidR="0004251A">
        <w:rPr>
          <w:rFonts w:ascii="Arial" w:hAnsi="Arial" w:cs="Arial"/>
          <w:b/>
          <w:szCs w:val="24"/>
        </w:rPr>
        <w:t xml:space="preserve"> centavos</w:t>
      </w:r>
      <w:r w:rsidR="0043055A" w:rsidRPr="006E617C">
        <w:rPr>
          <w:rFonts w:ascii="Arial" w:hAnsi="Arial" w:cs="Arial"/>
          <w:b/>
          <w:szCs w:val="24"/>
        </w:rPr>
        <w:t>)</w:t>
      </w:r>
      <w:r>
        <w:rPr>
          <w:rFonts w:ascii="Arial" w:hAnsi="Arial" w:cs="Arial"/>
          <w:b/>
          <w:szCs w:val="24"/>
        </w:rPr>
        <w:t>.</w:t>
      </w:r>
      <w:r w:rsidR="0043055A" w:rsidRPr="006E617C">
        <w:rPr>
          <w:rFonts w:ascii="Arial" w:hAnsi="Arial" w:cs="Arial"/>
          <w:b/>
          <w:szCs w:val="24"/>
        </w:rPr>
        <w:t xml:space="preserve"> </w:t>
      </w:r>
    </w:p>
    <w:p w:rsidR="0043055A" w:rsidRDefault="0043055A" w:rsidP="0043055A">
      <w:pPr>
        <w:tabs>
          <w:tab w:val="left" w:pos="567"/>
          <w:tab w:val="left" w:pos="1134"/>
          <w:tab w:val="left" w:pos="1701"/>
        </w:tabs>
        <w:jc w:val="both"/>
        <w:rPr>
          <w:rFonts w:ascii="Arial" w:hAnsi="Arial" w:cs="Arial"/>
          <w:sz w:val="24"/>
          <w:szCs w:val="24"/>
        </w:rPr>
      </w:pPr>
    </w:p>
    <w:p w:rsidR="006D4A23" w:rsidRPr="0027405D" w:rsidRDefault="006D4A23" w:rsidP="0043055A">
      <w:pPr>
        <w:tabs>
          <w:tab w:val="left" w:pos="567"/>
          <w:tab w:val="left" w:pos="1134"/>
          <w:tab w:val="left" w:pos="1701"/>
        </w:tabs>
        <w:jc w:val="both"/>
        <w:rPr>
          <w:rFonts w:ascii="Arial" w:hAnsi="Arial" w:cs="Arial"/>
          <w:sz w:val="24"/>
          <w:szCs w:val="24"/>
        </w:rPr>
      </w:pPr>
    </w:p>
    <w:p w:rsidR="0043055A" w:rsidRDefault="0043055A" w:rsidP="0043055A">
      <w:pPr>
        <w:pStyle w:val="p7"/>
        <w:tabs>
          <w:tab w:val="clear" w:pos="580"/>
          <w:tab w:val="left" w:pos="567"/>
          <w:tab w:val="left" w:pos="1134"/>
          <w:tab w:val="left" w:pos="1701"/>
        </w:tabs>
        <w:ind w:left="0"/>
        <w:rPr>
          <w:rFonts w:ascii="Arial" w:hAnsi="Arial" w:cs="Arial"/>
          <w:b/>
          <w:szCs w:val="24"/>
        </w:rPr>
      </w:pPr>
      <w:r w:rsidRPr="0027405D">
        <w:rPr>
          <w:rFonts w:ascii="Arial" w:hAnsi="Arial" w:cs="Arial"/>
          <w:b/>
          <w:szCs w:val="24"/>
        </w:rPr>
        <w:t>2. DAS CONDIÇÕES DE PARTICIPAÇÃO</w:t>
      </w:r>
    </w:p>
    <w:p w:rsidR="0043055A" w:rsidRDefault="0043055A" w:rsidP="0043055A">
      <w:pPr>
        <w:pStyle w:val="p7"/>
        <w:tabs>
          <w:tab w:val="clear" w:pos="580"/>
          <w:tab w:val="left" w:pos="567"/>
          <w:tab w:val="left" w:pos="1134"/>
          <w:tab w:val="left" w:pos="1701"/>
        </w:tabs>
        <w:ind w:left="0"/>
        <w:rPr>
          <w:rFonts w:ascii="Arial" w:hAnsi="Arial" w:cs="Arial"/>
          <w:b/>
          <w:szCs w:val="24"/>
        </w:rPr>
      </w:pPr>
    </w:p>
    <w:p w:rsidR="00D21BF8" w:rsidRPr="009534FE" w:rsidRDefault="00D21BF8" w:rsidP="00D21BF8">
      <w:pPr>
        <w:pStyle w:val="p7"/>
        <w:tabs>
          <w:tab w:val="clear" w:pos="580"/>
          <w:tab w:val="left" w:pos="567"/>
          <w:tab w:val="left" w:pos="1134"/>
        </w:tabs>
        <w:ind w:left="0"/>
        <w:rPr>
          <w:rFonts w:ascii="Arial" w:hAnsi="Arial" w:cs="Arial"/>
          <w:b/>
          <w:szCs w:val="24"/>
        </w:rPr>
      </w:pPr>
      <w:r w:rsidRPr="001B135F">
        <w:rPr>
          <w:rFonts w:ascii="Arial" w:hAnsi="Arial" w:cs="Arial"/>
          <w:b/>
          <w:szCs w:val="24"/>
        </w:rPr>
        <w:t>2.1</w:t>
      </w:r>
      <w:r w:rsidRPr="001B135F">
        <w:rPr>
          <w:rFonts w:ascii="Arial" w:hAnsi="Arial" w:cs="Arial"/>
          <w:szCs w:val="24"/>
        </w:rPr>
        <w:t xml:space="preserve">- </w:t>
      </w:r>
      <w:r w:rsidRPr="001B135F">
        <w:rPr>
          <w:rFonts w:ascii="Arial" w:hAnsi="Arial" w:cs="Arial"/>
          <w:b/>
          <w:szCs w:val="24"/>
        </w:rPr>
        <w:t>Somente poderão participar desta licitação microempresas e empresas de pequeno porte (conforme inciso I, art. 48, da Lei Complementar n.º 147/14) do ramo de atividade seja pertinente ao objeto licitado e que atendam aos requisitos de habilitação previstos neste edital.</w:t>
      </w:r>
    </w:p>
    <w:p w:rsidR="0043055A" w:rsidRPr="0027405D" w:rsidRDefault="0043055A" w:rsidP="0043055A">
      <w:pPr>
        <w:tabs>
          <w:tab w:val="left" w:pos="567"/>
          <w:tab w:val="left" w:pos="1134"/>
          <w:tab w:val="left" w:pos="1701"/>
        </w:tabs>
        <w:jc w:val="both"/>
        <w:rPr>
          <w:rFonts w:ascii="Arial" w:hAnsi="Arial" w:cs="Arial"/>
          <w:b/>
          <w:sz w:val="24"/>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Pr>
          <w:rFonts w:ascii="Arial" w:hAnsi="Arial" w:cs="Arial"/>
          <w:b/>
          <w:szCs w:val="24"/>
        </w:rPr>
        <w:t xml:space="preserve">2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w:t>
      </w:r>
      <w:r w:rsidRPr="00D01B37">
        <w:rPr>
          <w:rFonts w:ascii="Arial" w:hAnsi="Arial" w:cs="Arial"/>
          <w:szCs w:val="24"/>
        </w:rPr>
        <w:t>Sra. Marli Siqueira Perez</w:t>
      </w:r>
      <w:r w:rsidRPr="0027405D">
        <w:rPr>
          <w:rFonts w:ascii="Arial" w:hAnsi="Arial" w:cs="Arial"/>
          <w:szCs w:val="24"/>
        </w:rPr>
        <w:t>.</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sidR="006D4A23">
        <w:rPr>
          <w:rFonts w:ascii="Arial" w:hAnsi="Arial" w:cs="Arial"/>
          <w:szCs w:val="24"/>
        </w:rPr>
        <w:t>09:00 horas do dia 17</w:t>
      </w:r>
      <w:r w:rsidRPr="005D4928">
        <w:rPr>
          <w:rFonts w:ascii="Arial" w:hAnsi="Arial" w:cs="Arial"/>
          <w:szCs w:val="24"/>
        </w:rPr>
        <w:t>/</w:t>
      </w:r>
      <w:r w:rsidR="006D4A23">
        <w:rPr>
          <w:rFonts w:ascii="Arial" w:hAnsi="Arial" w:cs="Arial"/>
          <w:szCs w:val="24"/>
        </w:rPr>
        <w:t>11</w:t>
      </w:r>
      <w:r w:rsidRPr="005D4928">
        <w:rPr>
          <w:rFonts w:ascii="Arial" w:hAnsi="Arial" w:cs="Arial"/>
          <w:szCs w:val="24"/>
        </w:rPr>
        <w:t>/2015.</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w:t>
      </w:r>
      <w:r w:rsidR="00B12B9B" w:rsidRPr="0027405D">
        <w:rPr>
          <w:rFonts w:ascii="Arial" w:hAnsi="Arial" w:cs="Arial"/>
          <w:szCs w:val="24"/>
        </w:rPr>
        <w:t xml:space="preserve">Não poderão participar as interessadas que se encontrem sob o regime falimentar, empresas estrangeiras que não funcionem no país, </w:t>
      </w:r>
      <w:r w:rsidR="00B12B9B">
        <w:rPr>
          <w:rFonts w:ascii="Arial" w:hAnsi="Arial" w:cs="Arial"/>
          <w:szCs w:val="24"/>
        </w:rPr>
        <w:t xml:space="preserve">empresas não consideradas microempresa ou empresa de pequeno porte nos termos da Lei Complementar n.º 123/06, </w:t>
      </w:r>
      <w:r w:rsidR="00B12B9B" w:rsidRPr="001B135F">
        <w:rPr>
          <w:rFonts w:ascii="Arial" w:hAnsi="Arial" w:cs="Arial"/>
          <w:szCs w:val="24"/>
        </w:rPr>
        <w:t>alterada pela Lei Complementar n.º 147/14,</w:t>
      </w:r>
      <w:r w:rsidR="00B12B9B">
        <w:rPr>
          <w:rFonts w:ascii="Arial" w:hAnsi="Arial" w:cs="Arial"/>
          <w:szCs w:val="24"/>
        </w:rPr>
        <w:t xml:space="preserve"> </w:t>
      </w:r>
      <w:r w:rsidR="00B12B9B" w:rsidRPr="0027405D">
        <w:rPr>
          <w:rFonts w:ascii="Arial" w:hAnsi="Arial" w:cs="Arial"/>
          <w:szCs w:val="24"/>
        </w:rPr>
        <w:t>nem aquelas que tenham sido declaradas inidôneas para licitar ou contratar com a Administração pública ou que esteja cumprindo a sanção de suspensão do direito de licitar e contratar com a Câmara Municipal de Sorocaba.</w:t>
      </w:r>
    </w:p>
    <w:p w:rsidR="0043055A" w:rsidRDefault="0043055A" w:rsidP="0043055A">
      <w:pPr>
        <w:tabs>
          <w:tab w:val="left" w:pos="567"/>
          <w:tab w:val="left" w:pos="1134"/>
          <w:tab w:val="left" w:pos="1701"/>
        </w:tabs>
        <w:jc w:val="both"/>
        <w:rPr>
          <w:rFonts w:ascii="Arial" w:hAnsi="Arial" w:cs="Arial"/>
          <w:sz w:val="24"/>
          <w:szCs w:val="24"/>
        </w:rPr>
      </w:pPr>
    </w:p>
    <w:p w:rsidR="006D4A23" w:rsidRPr="0027405D" w:rsidRDefault="006D4A23" w:rsidP="0043055A">
      <w:pPr>
        <w:tabs>
          <w:tab w:val="left" w:pos="567"/>
          <w:tab w:val="left" w:pos="1134"/>
          <w:tab w:val="left" w:pos="1701"/>
        </w:tabs>
        <w:jc w:val="both"/>
        <w:rPr>
          <w:rFonts w:ascii="Arial" w:hAnsi="Arial" w:cs="Arial"/>
          <w:sz w:val="24"/>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 xml:space="preserve">3. DO CREDENCIAMENTO </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Documento oficial de identificação com foto do representante</w:t>
      </w:r>
      <w:r>
        <w:rPr>
          <w:rFonts w:ascii="Arial" w:hAnsi="Arial" w:cs="Arial"/>
          <w:szCs w:val="24"/>
        </w:rPr>
        <w:t xml:space="preserve"> e cópia autenticada</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w:t>
      </w:r>
      <w:proofErr w:type="spellStart"/>
      <w:r w:rsidRPr="00872953">
        <w:rPr>
          <w:rFonts w:ascii="Arial" w:hAnsi="Arial" w:cs="Arial"/>
          <w:szCs w:val="24"/>
        </w:rPr>
        <w:t>Habilitatórios</w:t>
      </w:r>
      <w:proofErr w:type="spellEnd"/>
      <w:r w:rsidRPr="00872953">
        <w:rPr>
          <w:rFonts w:ascii="Arial" w:hAnsi="Arial" w:cs="Arial"/>
          <w:szCs w:val="24"/>
        </w:rPr>
        <w:t xml:space="preserve"> – </w:t>
      </w:r>
      <w:r w:rsidRPr="00872953">
        <w:rPr>
          <w:rFonts w:ascii="Arial" w:hAnsi="Arial" w:cs="Arial"/>
          <w:i/>
          <w:szCs w:val="24"/>
        </w:rPr>
        <w:t>vide item 3.3</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Pr>
          <w:rFonts w:ascii="Arial" w:hAnsi="Arial"/>
        </w:rPr>
        <w:t>Credenciamento</w:t>
      </w:r>
      <w:r w:rsidRPr="00872953">
        <w:rPr>
          <w:rFonts w:ascii="Arial" w:hAnsi="Arial"/>
        </w:rPr>
        <w:t xml:space="preserve"> – </w:t>
      </w:r>
      <w:r w:rsidRPr="00872953">
        <w:rPr>
          <w:rFonts w:ascii="Arial" w:hAnsi="Arial"/>
          <w:i/>
        </w:rPr>
        <w:t>vide item 3.5</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43055A" w:rsidRPr="00872953" w:rsidRDefault="0043055A" w:rsidP="0043055A">
      <w:pPr>
        <w:tabs>
          <w:tab w:val="left" w:pos="567"/>
          <w:tab w:val="left" w:pos="1134"/>
          <w:tab w:val="left" w:pos="1701"/>
        </w:tabs>
        <w:jc w:val="both"/>
      </w:pPr>
      <w:r w:rsidRPr="00872953">
        <w:tab/>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VI</w:t>
      </w:r>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o credenciamento. </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 xml:space="preserve">3.6 </w:t>
      </w:r>
      <w:r w:rsidRPr="00872953">
        <w:rPr>
          <w:rFonts w:ascii="Arial" w:hAnsi="Arial" w:cs="Arial"/>
          <w:szCs w:val="24"/>
        </w:rPr>
        <w:t>– Quando apresentadas cópias de documentos pela licitante, essas devem ser autenticadas por cartório ou por servidor da Câmara.</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ab/>
        <w:t xml:space="preserve">3.6.1 – </w:t>
      </w:r>
      <w:r w:rsidRPr="00872953">
        <w:rPr>
          <w:rFonts w:ascii="Arial" w:hAnsi="Arial" w:cs="Arial"/>
          <w:szCs w:val="24"/>
        </w:rPr>
        <w:t>A autenticação por servidor da Câmara de cópias de documentos será realizada até meia hora antes do horário de abertura do certame.</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ab/>
        <w:t>3.6.2</w:t>
      </w:r>
      <w:r w:rsidRPr="00872953">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 xml:space="preserve">para cada licitante </w:t>
      </w:r>
      <w:r w:rsidRPr="00872953">
        <w:rPr>
          <w:rFonts w:ascii="Arial" w:hAnsi="Arial" w:cs="Arial"/>
          <w:szCs w:val="24"/>
        </w:rPr>
        <w:lastRenderedPageBreak/>
        <w:t>credenciada, sendo que cada um deles poderá representar apenas um licitante credenciado.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Pr="0027405D"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4. DA PROPOSTA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2E40B9">
        <w:rPr>
          <w:rFonts w:ascii="Arial" w:hAnsi="Arial" w:cs="Arial"/>
          <w:b/>
          <w:szCs w:val="24"/>
        </w:rPr>
        <w:t>4.1</w:t>
      </w:r>
      <w:r>
        <w:rPr>
          <w:rFonts w:ascii="Arial" w:hAnsi="Arial" w:cs="Arial"/>
          <w:szCs w:val="24"/>
        </w:rPr>
        <w:t xml:space="preserve"> –</w:t>
      </w:r>
      <w:r w:rsidRPr="0027405D">
        <w:rPr>
          <w:rFonts w:ascii="Arial" w:hAnsi="Arial" w:cs="Arial"/>
          <w:szCs w:val="24"/>
        </w:rPr>
        <w:t xml:space="preserve"> Na parte externa do envelope deverá constar a palavra “PROPOSTA”. A proposta deverá ser impressa</w:t>
      </w:r>
      <w:r>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entrelinhas. Suas folhas devem estar rubricadas e a última datada e assinada pelo seu representante legal, devendo constar:</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Pr>
          <w:rFonts w:ascii="Arial" w:hAnsi="Arial" w:cs="Arial"/>
          <w:szCs w:val="24"/>
        </w:rPr>
        <w:t xml:space="preserve"> </w:t>
      </w:r>
      <w:r w:rsidRPr="0027405D">
        <w:rPr>
          <w:rFonts w:ascii="Arial" w:hAnsi="Arial" w:cs="Arial"/>
          <w:szCs w:val="24"/>
        </w:rPr>
        <w:t>Nome (identificação) do licitante, endereço, n</w:t>
      </w:r>
      <w:r>
        <w:rPr>
          <w:rFonts w:ascii="Arial" w:hAnsi="Arial" w:cs="Arial"/>
          <w:szCs w:val="24"/>
        </w:rPr>
        <w:t>.º de telefone e/ou fax, CEP,</w:t>
      </w:r>
      <w:r w:rsidRPr="0027405D">
        <w:rPr>
          <w:rFonts w:ascii="Arial" w:hAnsi="Arial" w:cs="Arial"/>
          <w:szCs w:val="24"/>
        </w:rPr>
        <w:t xml:space="preserve"> n</w:t>
      </w:r>
      <w:r>
        <w:rPr>
          <w:rFonts w:ascii="Arial" w:hAnsi="Arial" w:cs="Arial"/>
          <w:szCs w:val="24"/>
        </w:rPr>
        <w:t>.</w:t>
      </w:r>
      <w:r w:rsidRPr="0027405D">
        <w:rPr>
          <w:rFonts w:ascii="Arial" w:hAnsi="Arial" w:cs="Arial"/>
          <w:szCs w:val="24"/>
        </w:rPr>
        <w:t>º do CNPJ</w:t>
      </w:r>
      <w:r>
        <w:rPr>
          <w:rFonts w:ascii="Arial" w:hAnsi="Arial" w:cs="Arial"/>
          <w:szCs w:val="24"/>
        </w:rPr>
        <w:t xml:space="preserve"> e e-mail oficial para contato durante a execução do contrato</w:t>
      </w:r>
      <w:r w:rsidRPr="0027405D">
        <w:rPr>
          <w:rFonts w:ascii="Arial" w:hAnsi="Arial" w:cs="Arial"/>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Pr>
          <w:rFonts w:ascii="Arial" w:hAnsi="Arial" w:cs="Arial"/>
          <w:szCs w:val="24"/>
        </w:rPr>
        <w:tab/>
      </w:r>
      <w:r>
        <w:rPr>
          <w:rFonts w:ascii="Arial" w:hAnsi="Arial" w:cs="Arial"/>
          <w:szCs w:val="24"/>
        </w:rPr>
        <w:tab/>
      </w:r>
      <w:r w:rsidRPr="001677F1">
        <w:rPr>
          <w:rFonts w:ascii="Arial" w:hAnsi="Arial" w:cs="Arial"/>
          <w:b/>
          <w:szCs w:val="24"/>
        </w:rPr>
        <w:t>b)</w:t>
      </w:r>
      <w:r>
        <w:rPr>
          <w:rFonts w:ascii="Arial" w:hAnsi="Arial" w:cs="Arial"/>
          <w:szCs w:val="24"/>
        </w:rPr>
        <w:t xml:space="preserve"> </w:t>
      </w:r>
      <w:r w:rsidRPr="0080232E">
        <w:rPr>
          <w:rFonts w:ascii="Arial" w:hAnsi="Arial" w:cs="Arial"/>
          <w:szCs w:val="24"/>
        </w:rPr>
        <w:t xml:space="preserve">A </w:t>
      </w:r>
      <w:r w:rsidR="00E66241">
        <w:rPr>
          <w:rFonts w:ascii="Arial" w:hAnsi="Arial" w:cs="Arial"/>
          <w:szCs w:val="24"/>
        </w:rPr>
        <w:t>descrição do objeto</w:t>
      </w:r>
      <w:r>
        <w:rPr>
          <w:rFonts w:ascii="Arial" w:hAnsi="Arial" w:cs="Arial"/>
          <w:szCs w:val="24"/>
        </w:rPr>
        <w:t xml:space="preserve">, </w:t>
      </w:r>
      <w:r w:rsidRPr="0080232E">
        <w:rPr>
          <w:rFonts w:ascii="Arial" w:hAnsi="Arial" w:cs="Arial"/>
          <w:szCs w:val="24"/>
        </w:rPr>
        <w:t xml:space="preserve">que deve estar em conformidade com </w:t>
      </w:r>
      <w:r>
        <w:rPr>
          <w:rFonts w:ascii="Arial" w:hAnsi="Arial" w:cs="Arial"/>
          <w:szCs w:val="24"/>
        </w:rPr>
        <w:t xml:space="preserve">o Termo de Referência, </w:t>
      </w:r>
      <w:r w:rsidRPr="00C26044">
        <w:rPr>
          <w:rFonts w:ascii="Arial" w:hAnsi="Arial" w:cs="Arial"/>
          <w:b/>
          <w:szCs w:val="24"/>
        </w:rPr>
        <w:t xml:space="preserve">Anexo </w:t>
      </w:r>
      <w:r>
        <w:rPr>
          <w:rFonts w:ascii="Arial" w:hAnsi="Arial" w:cs="Arial"/>
          <w:b/>
          <w:szCs w:val="24"/>
        </w:rPr>
        <w:t>I</w:t>
      </w:r>
      <w:r w:rsidRPr="00C26044">
        <w:rPr>
          <w:rFonts w:ascii="Arial" w:hAnsi="Arial" w:cs="Arial"/>
          <w:b/>
          <w:szCs w:val="24"/>
        </w:rPr>
        <w:t>I</w:t>
      </w:r>
      <w:r>
        <w:rPr>
          <w:rFonts w:ascii="Arial" w:hAnsi="Arial" w:cs="Arial"/>
          <w:szCs w:val="24"/>
        </w:rPr>
        <w:t xml:space="preserve"> d</w:t>
      </w:r>
      <w:r w:rsidRPr="0080232E">
        <w:rPr>
          <w:rFonts w:ascii="Arial" w:hAnsi="Arial" w:cs="Arial"/>
          <w:szCs w:val="24"/>
        </w:rPr>
        <w:t xml:space="preserve">este edital, </w:t>
      </w:r>
      <w:r>
        <w:rPr>
          <w:rFonts w:ascii="Arial" w:hAnsi="Arial" w:cs="Arial"/>
          <w:szCs w:val="24"/>
        </w:rPr>
        <w:t>a indicação de uma única marca e modelo</w:t>
      </w:r>
      <w:r w:rsidR="003C2A26">
        <w:rPr>
          <w:rFonts w:ascii="Arial" w:hAnsi="Arial" w:cs="Arial"/>
          <w:szCs w:val="24"/>
        </w:rPr>
        <w:t>, e o valor unitário</w:t>
      </w:r>
      <w:r w:rsidRPr="0080232E">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b/>
          <w:szCs w:val="24"/>
        </w:rPr>
        <w:t>c</w:t>
      </w:r>
      <w:r w:rsidRPr="00702755">
        <w:rPr>
          <w:rFonts w:ascii="Arial" w:hAnsi="Arial" w:cs="Arial"/>
          <w:b/>
          <w:szCs w:val="24"/>
        </w:rPr>
        <w:t>)</w:t>
      </w:r>
      <w:r>
        <w:rPr>
          <w:rFonts w:ascii="Arial" w:hAnsi="Arial" w:cs="Arial"/>
          <w:szCs w:val="24"/>
        </w:rPr>
        <w:t xml:space="preserve"> O valor </w:t>
      </w:r>
      <w:r w:rsidR="003C2A26">
        <w:rPr>
          <w:rFonts w:ascii="Arial" w:hAnsi="Arial" w:cs="Arial"/>
          <w:szCs w:val="24"/>
        </w:rPr>
        <w:t>global</w:t>
      </w:r>
      <w:r>
        <w:rPr>
          <w:rFonts w:ascii="Arial" w:hAnsi="Arial" w:cs="Arial"/>
          <w:szCs w:val="24"/>
        </w:rPr>
        <w:t xml:space="preserve"> em algarismos e por extenso;</w:t>
      </w:r>
    </w:p>
    <w:p w:rsidR="0043055A" w:rsidRDefault="0043055A" w:rsidP="0043055A">
      <w:pPr>
        <w:pStyle w:val="p11"/>
        <w:tabs>
          <w:tab w:val="clear" w:pos="560"/>
          <w:tab w:val="left" w:pos="567"/>
          <w:tab w:val="left" w:pos="1134"/>
          <w:tab w:val="left" w:pos="1701"/>
        </w:tabs>
        <w:ind w:left="0" w:hanging="9"/>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rPr>
      </w:pPr>
      <w:r>
        <w:tab/>
      </w:r>
      <w:r>
        <w:tab/>
      </w:r>
      <w:r w:rsidR="00206456">
        <w:rPr>
          <w:rFonts w:ascii="Arial" w:hAnsi="Arial" w:cs="Arial"/>
          <w:b/>
        </w:rPr>
        <w:t>d</w:t>
      </w:r>
      <w:r w:rsidRPr="00BC5610">
        <w:rPr>
          <w:rFonts w:ascii="Arial" w:hAnsi="Arial" w:cs="Arial"/>
          <w:b/>
        </w:rPr>
        <w:t>)</w:t>
      </w:r>
      <w:r>
        <w:t xml:space="preserve"> </w:t>
      </w:r>
      <w:r w:rsidRPr="00BC5610">
        <w:rPr>
          <w:rFonts w:ascii="Arial" w:hAnsi="Arial" w:cs="Arial"/>
        </w:rPr>
        <w:t>Nome e dados (RG, CPF, cargo que ocupa na empresa) de quem assinará o contrato, na hipótese de adjudicação;</w:t>
      </w:r>
    </w:p>
    <w:p w:rsidR="0043055A" w:rsidRDefault="0043055A" w:rsidP="0043055A">
      <w:pPr>
        <w:pStyle w:val="p11"/>
        <w:tabs>
          <w:tab w:val="clear" w:pos="560"/>
          <w:tab w:val="clear" w:pos="800"/>
          <w:tab w:val="left" w:pos="567"/>
          <w:tab w:val="left" w:pos="1134"/>
          <w:tab w:val="left" w:pos="1701"/>
        </w:tabs>
        <w:ind w:left="0" w:hanging="9"/>
        <w:jc w:val="both"/>
        <w:rPr>
          <w:rFonts w:ascii="Arial" w:hAnsi="Arial" w:cs="Arial"/>
        </w:rPr>
      </w:pPr>
    </w:p>
    <w:p w:rsidR="0043055A" w:rsidRDefault="00206456" w:rsidP="0043055A">
      <w:pPr>
        <w:pStyle w:val="p14"/>
        <w:tabs>
          <w:tab w:val="clear" w:pos="580"/>
          <w:tab w:val="left" w:pos="567"/>
          <w:tab w:val="left" w:pos="1134"/>
          <w:tab w:val="left" w:pos="1701"/>
        </w:tabs>
        <w:ind w:left="0" w:firstLine="0"/>
        <w:jc w:val="both"/>
        <w:rPr>
          <w:rFonts w:ascii="Arial" w:hAnsi="Arial" w:cs="Arial"/>
          <w:szCs w:val="24"/>
        </w:rPr>
      </w:pPr>
      <w:r>
        <w:rPr>
          <w:rFonts w:ascii="Arial" w:hAnsi="Arial" w:cs="Arial"/>
          <w:b/>
          <w:szCs w:val="24"/>
        </w:rPr>
        <w:tab/>
        <w:t>e</w:t>
      </w:r>
      <w:r w:rsidR="0043055A" w:rsidRPr="00B8086B">
        <w:rPr>
          <w:rFonts w:ascii="Arial" w:hAnsi="Arial" w:cs="Arial"/>
          <w:b/>
          <w:szCs w:val="24"/>
        </w:rPr>
        <w:t>)</w:t>
      </w:r>
      <w:r w:rsidR="0043055A">
        <w:rPr>
          <w:rFonts w:ascii="Arial" w:hAnsi="Arial" w:cs="Arial"/>
          <w:szCs w:val="24"/>
        </w:rPr>
        <w:t xml:space="preserve"> Agência bancária e número de conta corrente para pagamentos.</w:t>
      </w:r>
    </w:p>
    <w:p w:rsidR="0043055A" w:rsidRDefault="0043055A" w:rsidP="0043055A">
      <w:pPr>
        <w:pStyle w:val="p14"/>
        <w:tabs>
          <w:tab w:val="clear" w:pos="580"/>
          <w:tab w:val="left" w:pos="567"/>
          <w:tab w:val="left" w:pos="1134"/>
          <w:tab w:val="left" w:pos="1701"/>
        </w:tabs>
        <w:ind w:left="0" w:firstLine="0"/>
        <w:jc w:val="both"/>
        <w:rPr>
          <w:rFonts w:ascii="Arial" w:hAnsi="Arial" w:cs="Arial"/>
          <w:szCs w:val="24"/>
        </w:rPr>
      </w:pPr>
    </w:p>
    <w:p w:rsidR="0043055A" w:rsidRDefault="0043055A" w:rsidP="0043055A">
      <w:pPr>
        <w:pStyle w:val="p14"/>
        <w:tabs>
          <w:tab w:val="clear" w:pos="580"/>
          <w:tab w:val="left" w:pos="567"/>
          <w:tab w:val="left" w:pos="1134"/>
          <w:tab w:val="left" w:pos="1701"/>
        </w:tabs>
        <w:ind w:left="0" w:firstLine="0"/>
        <w:jc w:val="both"/>
        <w:rPr>
          <w:rFonts w:ascii="Arial" w:hAnsi="Arial" w:cs="Arial"/>
          <w:szCs w:val="24"/>
        </w:rPr>
      </w:pPr>
      <w:r w:rsidRPr="004F1CFB">
        <w:rPr>
          <w:rFonts w:ascii="Arial" w:hAnsi="Arial" w:cs="Arial"/>
          <w:b/>
          <w:szCs w:val="24"/>
        </w:rPr>
        <w:t>4.2</w:t>
      </w:r>
      <w:r w:rsidRPr="004F1CFB">
        <w:rPr>
          <w:rFonts w:ascii="Arial" w:hAnsi="Arial" w:cs="Arial"/>
          <w:szCs w:val="24"/>
        </w:rPr>
        <w:t xml:space="preserve"> </w:t>
      </w:r>
      <w:r>
        <w:rPr>
          <w:rFonts w:ascii="Arial" w:hAnsi="Arial" w:cs="Arial"/>
          <w:szCs w:val="24"/>
        </w:rPr>
        <w:t>–</w:t>
      </w:r>
      <w:r w:rsidRPr="004F1CFB">
        <w:rPr>
          <w:rFonts w:ascii="Arial" w:hAnsi="Arial" w:cs="Arial"/>
          <w:szCs w:val="24"/>
        </w:rPr>
        <w:t xml:space="preserve"> </w:t>
      </w:r>
      <w:r>
        <w:rPr>
          <w:rFonts w:ascii="Arial" w:hAnsi="Arial" w:cs="Arial"/>
          <w:szCs w:val="24"/>
        </w:rPr>
        <w:t xml:space="preserve">Para fins de verificação do atendimento das exigências mínimas solicitadas para o objeto, as licitantes deverão apresentar, junto com a proposta, catálogos (folder) e/ou outra documentação técnica dos equipamentos ofertados, fazendo constar a identificação e página do documento onde se encontra descrita cada uma das características ofertadas e correspondentes às solicitadas no Termo de Referência, </w:t>
      </w:r>
      <w:r w:rsidRPr="00F946AC">
        <w:rPr>
          <w:rFonts w:ascii="Arial" w:hAnsi="Arial" w:cs="Arial"/>
          <w:b/>
          <w:szCs w:val="24"/>
        </w:rPr>
        <w:t>Anexo II</w:t>
      </w:r>
      <w:r>
        <w:rPr>
          <w:rFonts w:ascii="Arial" w:hAnsi="Arial" w:cs="Arial"/>
          <w:szCs w:val="24"/>
        </w:rPr>
        <w:t xml:space="preserve"> (deverão ser apontadas todas as especificações exigidas no Termo de Referência). A não apresentação do catálogo e/ou outra documentação técnica desclassificará a proposta.</w:t>
      </w:r>
    </w:p>
    <w:p w:rsidR="0043055A" w:rsidRDefault="0043055A" w:rsidP="0043055A">
      <w:pPr>
        <w:pStyle w:val="p14"/>
        <w:tabs>
          <w:tab w:val="clear" w:pos="580"/>
          <w:tab w:val="left" w:pos="567"/>
          <w:tab w:val="left" w:pos="1134"/>
          <w:tab w:val="left" w:pos="1701"/>
        </w:tabs>
        <w:ind w:left="0" w:firstLine="0"/>
        <w:jc w:val="both"/>
        <w:rPr>
          <w:rFonts w:ascii="Arial" w:hAnsi="Arial" w:cs="Arial"/>
          <w:szCs w:val="24"/>
        </w:rPr>
      </w:pPr>
    </w:p>
    <w:p w:rsidR="0043055A" w:rsidRPr="00BE3AAD" w:rsidRDefault="0043055A" w:rsidP="0043055A">
      <w:pPr>
        <w:pStyle w:val="p14"/>
        <w:tabs>
          <w:tab w:val="clear" w:pos="580"/>
          <w:tab w:val="left" w:pos="567"/>
          <w:tab w:val="left" w:pos="1134"/>
          <w:tab w:val="left" w:pos="1701"/>
        </w:tabs>
        <w:ind w:left="0" w:firstLine="0"/>
        <w:jc w:val="both"/>
        <w:rPr>
          <w:rFonts w:ascii="Arial" w:hAnsi="Arial" w:cs="Arial"/>
          <w:szCs w:val="24"/>
        </w:rPr>
      </w:pPr>
      <w:r>
        <w:rPr>
          <w:rFonts w:ascii="Arial" w:hAnsi="Arial" w:cs="Arial"/>
          <w:b/>
          <w:szCs w:val="24"/>
        </w:rPr>
        <w:tab/>
      </w:r>
      <w:r w:rsidRPr="00BE3AAD">
        <w:rPr>
          <w:rFonts w:ascii="Arial" w:hAnsi="Arial" w:cs="Arial"/>
          <w:b/>
          <w:szCs w:val="24"/>
        </w:rPr>
        <w:t xml:space="preserve">4.2.1 - </w:t>
      </w:r>
      <w:r>
        <w:rPr>
          <w:rFonts w:ascii="Arial" w:hAnsi="Arial" w:cs="Arial"/>
          <w:szCs w:val="24"/>
        </w:rPr>
        <w:t>A critério da Pregoeira e Equipe de Apoio, poderão ser realizadas consultas na Internet com a finalidade de dirimir dúvidas ou complementar informações dos catálogos e/ou documentação técnica apresentados pela licitante.</w:t>
      </w:r>
    </w:p>
    <w:p w:rsidR="00505FDA" w:rsidRDefault="00505FD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4.</w:t>
      </w:r>
      <w:r w:rsidR="00505FDA">
        <w:rPr>
          <w:rFonts w:ascii="Arial" w:hAnsi="Arial" w:cs="Arial"/>
          <w:b/>
          <w:szCs w:val="24"/>
        </w:rPr>
        <w:t>3</w:t>
      </w:r>
      <w:r>
        <w:rPr>
          <w:rFonts w:ascii="Arial" w:hAnsi="Arial" w:cs="Arial"/>
          <w:szCs w:val="24"/>
        </w:rPr>
        <w:t xml:space="preserve"> –</w:t>
      </w:r>
      <w:r w:rsidRPr="0027405D">
        <w:rPr>
          <w:rFonts w:ascii="Arial" w:hAnsi="Arial" w:cs="Arial"/>
          <w:szCs w:val="24"/>
        </w:rPr>
        <w:t xml:space="preserve"> A simples participação neste certame indica: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sidRPr="0027405D">
        <w:rPr>
          <w:rFonts w:ascii="Arial" w:hAnsi="Arial" w:cs="Arial"/>
          <w:szCs w:val="24"/>
        </w:rPr>
        <w:t xml:space="preserve"> a aceitação de todas as condições estabelecidas neste edital e seus anexos;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b)</w:t>
      </w:r>
      <w:r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c)</w:t>
      </w:r>
      <w:r w:rsidRPr="0027405D">
        <w:rPr>
          <w:rFonts w:ascii="Arial" w:hAnsi="Arial" w:cs="Arial"/>
          <w:szCs w:val="24"/>
        </w:rPr>
        <w:t xml:space="preserve"> que a licitante vencedora se compromete a efetuar a entrega </w:t>
      </w:r>
      <w:r>
        <w:rPr>
          <w:rFonts w:ascii="Arial" w:hAnsi="Arial" w:cs="Arial"/>
          <w:szCs w:val="24"/>
        </w:rPr>
        <w:t>do objeto desta licitação</w:t>
      </w:r>
      <w:r w:rsidRPr="0027405D">
        <w:rPr>
          <w:rFonts w:ascii="Arial" w:hAnsi="Arial" w:cs="Arial"/>
          <w:szCs w:val="24"/>
        </w:rPr>
        <w:t xml:space="preserve"> </w:t>
      </w:r>
      <w:r>
        <w:rPr>
          <w:rFonts w:ascii="Arial" w:hAnsi="Arial" w:cs="Arial"/>
          <w:szCs w:val="24"/>
        </w:rPr>
        <w:t xml:space="preserve">nas condições constantes </w:t>
      </w:r>
      <w:r w:rsidRPr="0027405D">
        <w:rPr>
          <w:rFonts w:ascii="Arial" w:hAnsi="Arial" w:cs="Arial"/>
          <w:szCs w:val="24"/>
        </w:rPr>
        <w:t>de sua proposta;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d)</w:t>
      </w:r>
      <w:r w:rsidRPr="0027405D">
        <w:rPr>
          <w:rFonts w:ascii="Arial" w:hAnsi="Arial" w:cs="Arial"/>
          <w:szCs w:val="24"/>
        </w:rPr>
        <w:t xml:space="preserve"> que o prazo de validade da proposta é de 60 (sessenta) dias, contados da data estipulada para sua entrega.</w:t>
      </w:r>
    </w:p>
    <w:p w:rsidR="0043055A" w:rsidRDefault="0043055A" w:rsidP="0043055A">
      <w:pPr>
        <w:pStyle w:val="Cabealho"/>
        <w:tabs>
          <w:tab w:val="left" w:pos="567"/>
          <w:tab w:val="left" w:pos="1134"/>
          <w:tab w:val="left" w:pos="1701"/>
        </w:tabs>
        <w:jc w:val="both"/>
      </w:pPr>
      <w:r w:rsidRPr="0027405D">
        <w:t xml:space="preserve">    </w:t>
      </w:r>
    </w:p>
    <w:p w:rsidR="006D4A23" w:rsidRPr="0027405D" w:rsidRDefault="006D4A23" w:rsidP="0043055A">
      <w:pPr>
        <w:pStyle w:val="Cabealho"/>
        <w:tabs>
          <w:tab w:val="left" w:pos="567"/>
          <w:tab w:val="left" w:pos="1134"/>
          <w:tab w:val="left" w:pos="1701"/>
        </w:tabs>
        <w:jc w:val="both"/>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Pr>
          <w:rFonts w:ascii="Arial" w:hAnsi="Arial" w:cs="Arial"/>
          <w:szCs w:val="24"/>
        </w:rPr>
        <w:t xml:space="preserve"> –</w:t>
      </w:r>
      <w:r w:rsidRPr="0027405D">
        <w:rPr>
          <w:rFonts w:ascii="Arial" w:hAnsi="Arial" w:cs="Arial"/>
          <w:szCs w:val="24"/>
        </w:rPr>
        <w:t xml:space="preserve"> No dia, hora e local designados neste edital, </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Pr>
          <w:rFonts w:ascii="Arial" w:hAnsi="Arial" w:cs="Arial"/>
          <w:szCs w:val="24"/>
        </w:rPr>
        <w:t>.</w:t>
      </w:r>
      <w:r w:rsidRPr="0027405D">
        <w:rPr>
          <w:rFonts w:ascii="Arial" w:hAnsi="Arial" w:cs="Arial"/>
          <w:szCs w:val="24"/>
        </w:rPr>
        <w:t>º deste PREGÃO e conter externamente as indicações “PROPOSTA” E “DOCUMENTAÇÃO”.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5.2</w:t>
      </w:r>
      <w:r>
        <w:rPr>
          <w:rFonts w:ascii="Arial" w:hAnsi="Arial" w:cs="Arial"/>
          <w:szCs w:val="24"/>
        </w:rPr>
        <w:t xml:space="preserve"> –</w:t>
      </w:r>
      <w:r w:rsidRPr="0027405D">
        <w:rPr>
          <w:rFonts w:ascii="Arial" w:hAnsi="Arial" w:cs="Arial"/>
          <w:szCs w:val="24"/>
        </w:rPr>
        <w:t xml:space="preserve"> Abertos os envelopes, será verificada a conformidade das propostas apresentadas com os requisitos estabelecidos no instrumento convocató</w:t>
      </w:r>
      <w:r>
        <w:rPr>
          <w:rFonts w:ascii="Arial" w:hAnsi="Arial" w:cs="Arial"/>
          <w:szCs w:val="24"/>
        </w:rPr>
        <w:t>rio, sendo desclassificadas as</w:t>
      </w:r>
      <w:r w:rsidRPr="0027405D">
        <w:rPr>
          <w:rFonts w:ascii="Arial" w:hAnsi="Arial" w:cs="Arial"/>
          <w:szCs w:val="24"/>
        </w:rPr>
        <w:t xml:space="preserve"> que estiverem em desacordo.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5.3</w:t>
      </w:r>
      <w:r>
        <w:rPr>
          <w:rFonts w:ascii="Arial" w:hAnsi="Arial" w:cs="Arial"/>
          <w:szCs w:val="24"/>
        </w:rPr>
        <w:t xml:space="preserve"> –</w:t>
      </w:r>
      <w:r w:rsidRPr="0027405D">
        <w:rPr>
          <w:rFonts w:ascii="Arial" w:hAnsi="Arial" w:cs="Arial"/>
          <w:szCs w:val="24"/>
        </w:rPr>
        <w:t xml:space="preserve"> Será, então, selecionada pela pregoeira </w:t>
      </w:r>
      <w:r>
        <w:rPr>
          <w:rFonts w:ascii="Arial" w:hAnsi="Arial" w:cs="Arial"/>
          <w:szCs w:val="24"/>
        </w:rPr>
        <w:t xml:space="preserve">a proposta de menor preço </w:t>
      </w:r>
      <w:r w:rsidR="00B1231D">
        <w:rPr>
          <w:rFonts w:ascii="Arial" w:hAnsi="Arial" w:cs="Arial"/>
          <w:szCs w:val="24"/>
        </w:rPr>
        <w:t>global</w:t>
      </w:r>
      <w:r w:rsidRPr="0027405D">
        <w:rPr>
          <w:rFonts w:ascii="Arial" w:hAnsi="Arial" w:cs="Arial"/>
          <w:szCs w:val="24"/>
        </w:rPr>
        <w:t xml:space="preserve"> e as propostas em valores sucessivos e superiores até 10%, relat</w:t>
      </w:r>
      <w:r>
        <w:rPr>
          <w:rFonts w:ascii="Arial" w:hAnsi="Arial" w:cs="Arial"/>
          <w:szCs w:val="24"/>
        </w:rPr>
        <w:t>ivamente à de menor preço</w:t>
      </w:r>
      <w:r w:rsidRPr="0027405D">
        <w:rPr>
          <w:rFonts w:ascii="Arial" w:hAnsi="Arial" w:cs="Arial"/>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5.4</w:t>
      </w:r>
      <w:r>
        <w:rPr>
          <w:rFonts w:ascii="Arial" w:hAnsi="Arial" w:cs="Arial"/>
          <w:szCs w:val="24"/>
        </w:rPr>
        <w:t xml:space="preserve"> –</w:t>
      </w:r>
      <w:r w:rsidRPr="0027405D">
        <w:rPr>
          <w:rFonts w:ascii="Arial" w:hAnsi="Arial" w:cs="Arial"/>
          <w:szCs w:val="24"/>
        </w:rPr>
        <w:t xml:space="preserve"> Não havendo pelo menos </w:t>
      </w:r>
      <w:r>
        <w:rPr>
          <w:rFonts w:ascii="Arial" w:hAnsi="Arial" w:cs="Arial"/>
          <w:szCs w:val="24"/>
        </w:rPr>
        <w:t>0</w:t>
      </w:r>
      <w:r w:rsidRPr="0027405D">
        <w:rPr>
          <w:rFonts w:ascii="Arial" w:hAnsi="Arial" w:cs="Arial"/>
          <w:szCs w:val="24"/>
        </w:rPr>
        <w:t>3 (três) propostas nas condições definidas no item anterior, a pregoeira classificará as melhores propostas seguintes as que efe</w:t>
      </w:r>
      <w:r>
        <w:rPr>
          <w:rFonts w:ascii="Arial" w:hAnsi="Arial" w:cs="Arial"/>
          <w:szCs w:val="24"/>
        </w:rPr>
        <w:t>tivamente já tenham sido por ela</w:t>
      </w:r>
      <w:r w:rsidRPr="0027405D">
        <w:rPr>
          <w:rFonts w:ascii="Arial" w:hAnsi="Arial" w:cs="Arial"/>
          <w:szCs w:val="24"/>
        </w:rPr>
        <w:t xml:space="preserve"> selecionadas, até o máximo de três, quaisquer que seja</w:t>
      </w:r>
      <w:r>
        <w:rPr>
          <w:rFonts w:ascii="Arial" w:hAnsi="Arial" w:cs="Arial"/>
          <w:szCs w:val="24"/>
        </w:rPr>
        <w:t>m</w:t>
      </w:r>
      <w:r w:rsidRPr="0027405D">
        <w:rPr>
          <w:rFonts w:ascii="Arial" w:hAnsi="Arial" w:cs="Arial"/>
          <w:szCs w:val="24"/>
        </w:rPr>
        <w:t xml:space="preserve"> os preços oferecidos.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5.5</w:t>
      </w:r>
      <w:r>
        <w:rPr>
          <w:rFonts w:ascii="Arial" w:hAnsi="Arial" w:cs="Arial"/>
          <w:szCs w:val="24"/>
        </w:rPr>
        <w:t xml:space="preserve"> –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5.6</w:t>
      </w:r>
      <w:r>
        <w:rPr>
          <w:rFonts w:ascii="Arial" w:hAnsi="Arial" w:cs="Arial"/>
          <w:szCs w:val="24"/>
        </w:rPr>
        <w:t xml:space="preserve"> –</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5.7</w:t>
      </w:r>
      <w:r>
        <w:rPr>
          <w:rFonts w:ascii="Arial" w:hAnsi="Arial" w:cs="Arial"/>
          <w:szCs w:val="24"/>
        </w:rPr>
        <w:t xml:space="preserve"> –</w:t>
      </w:r>
      <w:r w:rsidRPr="0027405D">
        <w:rPr>
          <w:rFonts w:ascii="Arial" w:hAnsi="Arial" w:cs="Arial"/>
          <w:szCs w:val="24"/>
        </w:rPr>
        <w:t xml:space="preserve"> Serão realizadas tantas rodadas de lances verbais quantas se façam necessárias.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5.8</w:t>
      </w:r>
      <w:r>
        <w:rPr>
          <w:rFonts w:ascii="Arial" w:hAnsi="Arial" w:cs="Arial"/>
          <w:szCs w:val="24"/>
        </w:rPr>
        <w:t xml:space="preserve"> –</w:t>
      </w:r>
      <w:r w:rsidRPr="0027405D">
        <w:rPr>
          <w:rFonts w:ascii="Arial" w:hAnsi="Arial" w:cs="Arial"/>
          <w:szCs w:val="24"/>
        </w:rPr>
        <w:t xml:space="preserve"> Não serão aceitos lances verbais com valores irrisórios, incompatíveis com o valor orçado, podendo </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5.9</w:t>
      </w:r>
      <w:r>
        <w:rPr>
          <w:rFonts w:ascii="Arial" w:hAnsi="Arial" w:cs="Arial"/>
          <w:szCs w:val="24"/>
        </w:rPr>
        <w:t xml:space="preserve"> –</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Pr>
          <w:rFonts w:ascii="Arial" w:hAnsi="Arial" w:cs="Arial"/>
          <w:szCs w:val="24"/>
        </w:rPr>
        <w:t xml:space="preserve"> global</w:t>
      </w:r>
      <w:r w:rsidRPr="0027405D">
        <w:rPr>
          <w:rFonts w:ascii="Arial" w:hAnsi="Arial" w:cs="Arial"/>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5.10</w:t>
      </w:r>
      <w:r>
        <w:rPr>
          <w:rFonts w:ascii="Arial" w:hAnsi="Arial" w:cs="Arial"/>
          <w:szCs w:val="24"/>
        </w:rPr>
        <w:t xml:space="preserve"> –</w:t>
      </w:r>
      <w:r w:rsidRPr="0027405D">
        <w:rPr>
          <w:rFonts w:ascii="Arial" w:hAnsi="Arial" w:cs="Arial"/>
          <w:szCs w:val="24"/>
        </w:rPr>
        <w:t xml:space="preserve"> A desistência em apresentar lance verbal, quando convidada pel</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implicará exclusão da licitante apenas na etapa de lances verbais.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5.11</w:t>
      </w:r>
      <w:r>
        <w:rPr>
          <w:rFonts w:ascii="Arial" w:hAnsi="Arial" w:cs="Arial"/>
          <w:szCs w:val="24"/>
        </w:rPr>
        <w:t xml:space="preserve"> –</w:t>
      </w:r>
      <w:r w:rsidRPr="0027405D">
        <w:rPr>
          <w:rFonts w:ascii="Arial" w:hAnsi="Arial" w:cs="Arial"/>
          <w:szCs w:val="24"/>
        </w:rPr>
        <w:t xml:space="preserve"> Após esse ato, será encerrada a etapa competitiva e serão ordenadas as propostas em ordem crescente, exclusivamente pelo critério de menor preço.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5.12</w:t>
      </w:r>
      <w:r>
        <w:rPr>
          <w:rFonts w:ascii="Arial" w:hAnsi="Arial" w:cs="Arial"/>
          <w:szCs w:val="24"/>
        </w:rPr>
        <w:t xml:space="preserve"> – A pregoeira</w:t>
      </w:r>
      <w:r w:rsidRPr="0027405D">
        <w:rPr>
          <w:rFonts w:ascii="Arial" w:hAnsi="Arial" w:cs="Arial"/>
          <w:szCs w:val="24"/>
        </w:rPr>
        <w:t xml:space="preserve"> examinará a ac</w:t>
      </w:r>
      <w:r>
        <w:rPr>
          <w:rFonts w:ascii="Arial" w:hAnsi="Arial" w:cs="Arial"/>
          <w:szCs w:val="24"/>
        </w:rPr>
        <w:t xml:space="preserve">eitabilidade, quanto ao objeto e </w:t>
      </w:r>
      <w:r w:rsidRPr="0027405D">
        <w:rPr>
          <w:rFonts w:ascii="Arial" w:hAnsi="Arial" w:cs="Arial"/>
          <w:szCs w:val="24"/>
        </w:rPr>
        <w:t>valor, da primeira classificada, conforme este edital e seus anexos, e decidirá motivadamente a respeito.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5.13</w:t>
      </w:r>
      <w:r>
        <w:rPr>
          <w:rFonts w:ascii="Arial" w:hAnsi="Arial" w:cs="Arial"/>
          <w:szCs w:val="24"/>
        </w:rPr>
        <w:t xml:space="preserve"> –</w:t>
      </w:r>
      <w:r w:rsidRPr="0027405D">
        <w:rPr>
          <w:rFonts w:ascii="Arial" w:hAnsi="Arial" w:cs="Arial"/>
          <w:szCs w:val="24"/>
        </w:rPr>
        <w:t xml:space="preserve"> Sendo aceitável a oferta, será verificado o atendimento das condições </w:t>
      </w:r>
      <w:proofErr w:type="spellStart"/>
      <w:r w:rsidRPr="0027405D">
        <w:rPr>
          <w:rFonts w:ascii="Arial" w:hAnsi="Arial" w:cs="Arial"/>
          <w:szCs w:val="24"/>
        </w:rPr>
        <w:t>habilitatórias</w:t>
      </w:r>
      <w:proofErr w:type="spellEnd"/>
      <w:r w:rsidRPr="0027405D">
        <w:rPr>
          <w:rFonts w:ascii="Arial" w:hAnsi="Arial" w:cs="Arial"/>
          <w:szCs w:val="24"/>
        </w:rPr>
        <w:t xml:space="preserve"> somente da licitante que a tiver formulado.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5.14</w:t>
      </w:r>
      <w:r>
        <w:rPr>
          <w:rFonts w:ascii="Arial" w:hAnsi="Arial" w:cs="Arial"/>
          <w:szCs w:val="24"/>
        </w:rPr>
        <w:t xml:space="preserve"> –</w:t>
      </w:r>
      <w:r w:rsidRPr="0027405D">
        <w:rPr>
          <w:rFonts w:ascii="Arial" w:hAnsi="Arial" w:cs="Arial"/>
          <w:szCs w:val="24"/>
        </w:rPr>
        <w:t xml:space="preserve"> Constatado o atendimento pleno às exigências </w:t>
      </w:r>
      <w:proofErr w:type="spellStart"/>
      <w:r w:rsidRPr="0027405D">
        <w:rPr>
          <w:rFonts w:ascii="Arial" w:hAnsi="Arial" w:cs="Arial"/>
          <w:szCs w:val="24"/>
        </w:rPr>
        <w:t>editalícias</w:t>
      </w:r>
      <w:proofErr w:type="spellEnd"/>
      <w:r w:rsidRPr="0027405D">
        <w:rPr>
          <w:rFonts w:ascii="Arial" w:hAnsi="Arial" w:cs="Arial"/>
          <w:szCs w:val="24"/>
        </w:rPr>
        <w:t>, a licitante será declarada vencedora do certame, sendo-lhe adjudicado o objeto para o qual apresentou proposta, após transcurso da competente fase recursal.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5.15</w:t>
      </w:r>
      <w:r>
        <w:rPr>
          <w:rFonts w:ascii="Arial" w:hAnsi="Arial" w:cs="Arial"/>
          <w:szCs w:val="24"/>
        </w:rPr>
        <w:t xml:space="preserve"> –</w:t>
      </w:r>
      <w:r w:rsidRPr="0027405D">
        <w:rPr>
          <w:rFonts w:ascii="Arial" w:hAnsi="Arial" w:cs="Arial"/>
          <w:szCs w:val="24"/>
        </w:rPr>
        <w:t xml:space="preserve"> Se a oferta não for aceitável, ou se a proponente não atender as exigências </w:t>
      </w:r>
      <w:proofErr w:type="spellStart"/>
      <w:r w:rsidRPr="0027405D">
        <w:rPr>
          <w:rFonts w:ascii="Arial" w:hAnsi="Arial" w:cs="Arial"/>
          <w:szCs w:val="24"/>
        </w:rPr>
        <w:t>habilitatórias</w:t>
      </w:r>
      <w:proofErr w:type="spellEnd"/>
      <w:r w:rsidRPr="0027405D">
        <w:rPr>
          <w:rFonts w:ascii="Arial" w:hAnsi="Arial" w:cs="Arial"/>
          <w:szCs w:val="24"/>
        </w:rPr>
        <w:t xml:space="preserve">, a pregoeira examinará as ofertas </w:t>
      </w:r>
      <w:proofErr w:type="spellStart"/>
      <w:r w:rsidRPr="0027405D">
        <w:rPr>
          <w:rFonts w:ascii="Arial" w:hAnsi="Arial" w:cs="Arial"/>
          <w:szCs w:val="24"/>
        </w:rPr>
        <w:t>subseqüentes</w:t>
      </w:r>
      <w:proofErr w:type="spellEnd"/>
      <w:r w:rsidRPr="0027405D">
        <w:rPr>
          <w:rFonts w:ascii="Arial" w:hAnsi="Arial" w:cs="Arial"/>
          <w:szCs w:val="24"/>
        </w:rPr>
        <w:t>, na ordem de classificação, até a apuração de uma proposta, sendo a respectiva proponente declarada vencedora e a ela adjudicado o objeto para o qual apresentou proposta, após o transcurso da competente fase recursal.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5.16</w:t>
      </w:r>
      <w:r>
        <w:rPr>
          <w:rFonts w:ascii="Arial" w:hAnsi="Arial" w:cs="Arial"/>
          <w:szCs w:val="24"/>
        </w:rPr>
        <w:t xml:space="preserve"> –</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6. DA HABILITAÇÃO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6.1</w:t>
      </w:r>
      <w:r>
        <w:rPr>
          <w:rFonts w:ascii="Arial" w:hAnsi="Arial" w:cs="Arial"/>
          <w:szCs w:val="24"/>
        </w:rPr>
        <w:t xml:space="preserve"> –</w:t>
      </w:r>
      <w:r w:rsidRPr="0027405D">
        <w:rPr>
          <w:rFonts w:ascii="Arial" w:hAnsi="Arial" w:cs="Arial"/>
          <w:szCs w:val="24"/>
        </w:rPr>
        <w:t xml:space="preserve"> A habilitação ao presente pregão poderá ser demonstrada através da apresentação dos seguintes documentos: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27405D">
        <w:rPr>
          <w:rFonts w:ascii="Arial" w:hAnsi="Arial" w:cs="Arial"/>
          <w:b/>
          <w:szCs w:val="24"/>
        </w:rPr>
        <w:t>6.1.1</w:t>
      </w:r>
      <w:r w:rsidRPr="0027405D">
        <w:rPr>
          <w:rFonts w:ascii="Arial" w:hAnsi="Arial" w:cs="Arial"/>
          <w:szCs w:val="24"/>
        </w:rPr>
        <w:t xml:space="preserve"> </w:t>
      </w:r>
      <w:r>
        <w:rPr>
          <w:rFonts w:ascii="Arial" w:hAnsi="Arial" w:cs="Arial"/>
          <w:szCs w:val="24"/>
        </w:rPr>
        <w:t>–</w:t>
      </w:r>
      <w:r w:rsidRPr="0027405D">
        <w:rPr>
          <w:rFonts w:ascii="Arial" w:hAnsi="Arial" w:cs="Arial"/>
          <w:szCs w:val="24"/>
        </w:rPr>
        <w:t xml:space="preserve"> </w:t>
      </w:r>
      <w:r w:rsidRPr="00BD6D4D">
        <w:rPr>
          <w:rFonts w:ascii="Arial" w:hAnsi="Arial" w:cs="Arial"/>
          <w:szCs w:val="24"/>
          <w:u w:val="single"/>
        </w:rPr>
        <w:t>Documentos referentes à Regularidade Fiscal e Trabalhista</w:t>
      </w:r>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Prova de inscrição no Cadastro Nacional de Pessoas Jurídicas no Ministério da Fazenda (</w:t>
      </w:r>
      <w:r w:rsidRPr="00DC1495">
        <w:rPr>
          <w:rFonts w:ascii="Arial" w:hAnsi="Arial" w:cs="Arial"/>
          <w:sz w:val="24"/>
          <w:szCs w:val="24"/>
        </w:rPr>
        <w:t>CNPJ</w:t>
      </w:r>
      <w:r>
        <w:rPr>
          <w:rFonts w:ascii="Arial" w:hAnsi="Arial" w:cs="Arial"/>
          <w:sz w:val="24"/>
          <w:szCs w:val="24"/>
        </w:rPr>
        <w:t>)</w:t>
      </w:r>
      <w:r w:rsidRPr="00DC1495">
        <w:rPr>
          <w:rFonts w:ascii="Arial" w:hAnsi="Arial" w:cs="Arial"/>
          <w:sz w:val="24"/>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b</w:t>
      </w:r>
      <w:r w:rsidRPr="00B16A34">
        <w:rPr>
          <w:rFonts w:ascii="Arial" w:hAnsi="Arial" w:cs="Arial"/>
          <w:b/>
          <w:szCs w:val="24"/>
        </w:rPr>
        <w:t>)</w:t>
      </w:r>
      <w:r w:rsidRPr="0027405D">
        <w:rPr>
          <w:rFonts w:ascii="Arial" w:hAnsi="Arial" w:cs="Arial"/>
          <w:szCs w:val="24"/>
        </w:rPr>
        <w:t xml:space="preserve"> </w:t>
      </w:r>
      <w:r>
        <w:rPr>
          <w:rFonts w:ascii="Arial" w:hAnsi="Arial" w:cs="Arial"/>
          <w:szCs w:val="24"/>
        </w:rPr>
        <w:t xml:space="preserve">Prova de inscrição no Cadastro de Contribuintes </w:t>
      </w:r>
      <w:r w:rsidRPr="00687FE0">
        <w:rPr>
          <w:rFonts w:ascii="Arial" w:hAnsi="Arial" w:cs="Arial"/>
          <w:szCs w:val="24"/>
        </w:rPr>
        <w:t>Estadual</w:t>
      </w:r>
      <w:r>
        <w:rPr>
          <w:rFonts w:ascii="Arial" w:hAnsi="Arial" w:cs="Arial"/>
          <w:szCs w:val="24"/>
        </w:rPr>
        <w:t>, relativo à sede ou domicílio da licitante, pertinente ao seu ramo de atividade e compatível com o objeto do certame;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ridade com a Fazenda Estadual ou Distrital, através da apresentação da</w:t>
      </w:r>
      <w:r w:rsidRPr="0027405D">
        <w:rPr>
          <w:rFonts w:ascii="Arial" w:hAnsi="Arial" w:cs="Arial"/>
          <w:szCs w:val="24"/>
        </w:rPr>
        <w:t xml:space="preserve"> Certidão que comprove regularidade fiscal junto a</w:t>
      </w:r>
      <w:r>
        <w:rPr>
          <w:rFonts w:ascii="Arial" w:hAnsi="Arial" w:cs="Arial"/>
          <w:szCs w:val="24"/>
        </w:rPr>
        <w:t>o Estado, da sede da licitante;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Pr>
          <w:rFonts w:ascii="Arial" w:hAnsi="Arial" w:cs="Arial"/>
          <w:szCs w:val="24"/>
        </w:rPr>
        <w:t xml:space="preserve">aridade com a Fazenda Municipal, da sede da licitante, </w:t>
      </w:r>
      <w:r>
        <w:rPr>
          <w:rFonts w:ascii="Arial" w:hAnsi="Arial" w:cs="Arial"/>
          <w:szCs w:val="24"/>
        </w:rPr>
        <w:lastRenderedPageBreak/>
        <w:t>através da apresentação da Certidão Negativa ou Positiva com Efeitos de Negativa de Tributos Mobiliários;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szCs w:val="24"/>
        </w:rPr>
        <w:tab/>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Prova de regularidade com o Fundo de Garantia por Tempo de Serviço (FGTS), por meio de Certificado de regularidade (CRF)</w:t>
      </w:r>
      <w:r w:rsidRPr="0027405D">
        <w:rPr>
          <w:rFonts w:ascii="Arial" w:hAnsi="Arial" w:cs="Arial"/>
          <w:szCs w:val="24"/>
        </w:rPr>
        <w:t>, dentro do prazo de validade;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F261AD" w:rsidRDefault="0043055A" w:rsidP="0043055A">
      <w:pPr>
        <w:pStyle w:val="p11"/>
        <w:tabs>
          <w:tab w:val="clear" w:pos="560"/>
          <w:tab w:val="clear" w:pos="800"/>
          <w:tab w:val="left" w:pos="567"/>
          <w:tab w:val="left" w:pos="1134"/>
          <w:tab w:val="left" w:pos="1701"/>
        </w:tabs>
        <w:ind w:left="0" w:firstLine="0"/>
        <w:jc w:val="both"/>
        <w:rPr>
          <w:rFonts w:ascii="Arial" w:hAnsi="Arial" w:cs="Arial"/>
          <w:color w:val="FF0000"/>
          <w:szCs w:val="24"/>
        </w:rPr>
      </w:pPr>
      <w:r>
        <w:rPr>
          <w:rFonts w:ascii="Arial" w:hAnsi="Arial" w:cs="Arial"/>
          <w:szCs w:val="24"/>
        </w:rPr>
        <w:tab/>
      </w:r>
      <w:r w:rsidRPr="00685C14">
        <w:rPr>
          <w:rFonts w:ascii="Arial" w:hAnsi="Arial" w:cs="Arial"/>
          <w:b/>
          <w:szCs w:val="24"/>
        </w:rPr>
        <w:t>g)</w:t>
      </w:r>
      <w:r w:rsidRPr="00685C14">
        <w:rPr>
          <w:rFonts w:ascii="Arial" w:hAnsi="Arial" w:cs="Arial"/>
          <w:szCs w:val="24"/>
        </w:rPr>
        <w:t xml:space="preserve"> Prova de regularidade com o Sistema de Seguridade Nacional (INSS), mediante apresentação de Certidão Negativa de Débitos (CND) ou Certidão Positiva de Débito com Efeitos de Negativa (CPD-EN), relativa a contribuições previdenciárias, dentro do prazo de validade;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992"/>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h</w:t>
      </w:r>
      <w:r w:rsidRPr="00C66BD8">
        <w:rPr>
          <w:rFonts w:ascii="Arial" w:hAnsi="Arial" w:cs="Arial"/>
          <w:b/>
          <w:szCs w:val="24"/>
        </w:rPr>
        <w:t>)</w:t>
      </w:r>
      <w:r>
        <w:rPr>
          <w:rFonts w:ascii="Arial" w:hAnsi="Arial" w:cs="Arial"/>
          <w:szCs w:val="24"/>
        </w:rPr>
        <w:t xml:space="preserve"> </w:t>
      </w:r>
      <w:r w:rsidRPr="0075309D">
        <w:rPr>
          <w:rFonts w:ascii="Arial" w:hAnsi="Arial" w:cs="Arial"/>
          <w:szCs w:val="24"/>
        </w:rPr>
        <w:t xml:space="preserve">Prova de inexistência de débitos inadimplidos perante a Justiça do Trabalho, mediante a apresentação da </w:t>
      </w:r>
      <w:r w:rsidRPr="00E17EF1">
        <w:rPr>
          <w:rFonts w:ascii="Arial" w:hAnsi="Arial" w:cs="Arial"/>
          <w:bCs/>
          <w:szCs w:val="24"/>
        </w:rPr>
        <w:t xml:space="preserve">Certidão Negativa de Débitos Trabalhistas (CNDT) ou Certidão Positiva </w:t>
      </w:r>
      <w:r>
        <w:rPr>
          <w:rFonts w:ascii="Arial" w:hAnsi="Arial" w:cs="Arial"/>
          <w:bCs/>
          <w:szCs w:val="24"/>
        </w:rPr>
        <w:t xml:space="preserve">de Débitos Trabalhistas </w:t>
      </w:r>
      <w:r w:rsidRPr="00E17EF1">
        <w:rPr>
          <w:rFonts w:ascii="Arial" w:hAnsi="Arial" w:cs="Arial"/>
          <w:bCs/>
          <w:szCs w:val="24"/>
        </w:rPr>
        <w:t>com Efeito de Negativa</w:t>
      </w:r>
      <w:r w:rsidRPr="0075309D">
        <w:rPr>
          <w:rFonts w:ascii="Arial" w:hAnsi="Arial" w:cs="Arial"/>
          <w:szCs w:val="24"/>
        </w:rPr>
        <w:t xml:space="preserve">, </w:t>
      </w:r>
      <w:r>
        <w:rPr>
          <w:rFonts w:ascii="Arial" w:hAnsi="Arial" w:cs="Arial"/>
          <w:szCs w:val="24"/>
        </w:rPr>
        <w:t>em cumprimento a Lei n.º 12.440/2011 e à Resolução Administrativa TST n.º 1.470/2011</w:t>
      </w:r>
      <w:r w:rsidRPr="0075309D">
        <w:rPr>
          <w:rFonts w:ascii="Arial" w:hAnsi="Arial" w:cs="Arial"/>
          <w:szCs w:val="24"/>
        </w:rPr>
        <w:t>;</w:t>
      </w:r>
    </w:p>
    <w:p w:rsidR="0043055A" w:rsidRDefault="0043055A" w:rsidP="0043055A">
      <w:pPr>
        <w:pStyle w:val="p11"/>
        <w:tabs>
          <w:tab w:val="clear" w:pos="560"/>
          <w:tab w:val="clear" w:pos="800"/>
          <w:tab w:val="left" w:pos="567"/>
          <w:tab w:val="left" w:pos="992"/>
          <w:tab w:val="left" w:pos="1134"/>
          <w:tab w:val="left" w:pos="1701"/>
        </w:tabs>
        <w:ind w:left="0" w:firstLine="0"/>
        <w:jc w:val="both"/>
        <w:rPr>
          <w:rFonts w:ascii="Arial" w:hAnsi="Arial" w:cs="Arial"/>
          <w:szCs w:val="24"/>
        </w:rPr>
      </w:pPr>
    </w:p>
    <w:p w:rsidR="0043055A" w:rsidRPr="00B615BB"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Pr>
          <w:rFonts w:ascii="Arial" w:hAnsi="Arial" w:cs="Arial"/>
          <w:b/>
          <w:szCs w:val="24"/>
        </w:rPr>
        <w:tab/>
      </w:r>
      <w:r>
        <w:rPr>
          <w:rFonts w:ascii="Arial" w:hAnsi="Arial" w:cs="Arial"/>
          <w:b/>
          <w:szCs w:val="24"/>
        </w:rPr>
        <w:tab/>
      </w:r>
      <w:r w:rsidRPr="00B615BB">
        <w:rPr>
          <w:rFonts w:ascii="Arial" w:hAnsi="Arial" w:cs="Arial"/>
          <w:b/>
          <w:szCs w:val="24"/>
        </w:rPr>
        <w:t>6.1.1.1</w:t>
      </w:r>
      <w:r w:rsidRPr="00B615BB">
        <w:rPr>
          <w:rFonts w:ascii="Arial" w:hAnsi="Arial" w:cs="Arial"/>
          <w:szCs w:val="24"/>
        </w:rPr>
        <w:t xml:space="preserve"> – Observações quanto às certidões solicitadas nas alíneas “c” e “g” acima:</w:t>
      </w:r>
    </w:p>
    <w:p w:rsidR="0043055A" w:rsidRPr="00B615BB" w:rsidRDefault="0043055A" w:rsidP="0043055A">
      <w:pPr>
        <w:pStyle w:val="p11"/>
        <w:tabs>
          <w:tab w:val="clear" w:pos="560"/>
          <w:tab w:val="clear" w:pos="800"/>
          <w:tab w:val="left" w:pos="567"/>
          <w:tab w:val="left" w:pos="1134"/>
          <w:tab w:val="left" w:pos="1701"/>
        </w:tabs>
        <w:jc w:val="both"/>
        <w:rPr>
          <w:rFonts w:ascii="Arial" w:hAnsi="Arial" w:cs="Arial"/>
          <w:szCs w:val="24"/>
        </w:rPr>
      </w:pPr>
    </w:p>
    <w:p w:rsidR="0043055A" w:rsidRPr="00B615BB"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sidRPr="00B615BB">
        <w:rPr>
          <w:rFonts w:ascii="Arial" w:hAnsi="Arial" w:cs="Arial"/>
          <w:b/>
          <w:szCs w:val="24"/>
        </w:rPr>
        <w:tab/>
      </w:r>
      <w:r w:rsidRPr="00B615BB">
        <w:rPr>
          <w:rFonts w:ascii="Arial" w:hAnsi="Arial" w:cs="Arial"/>
          <w:b/>
          <w:szCs w:val="24"/>
        </w:rPr>
        <w:tab/>
      </w:r>
      <w:r w:rsidRPr="00B615BB">
        <w:rPr>
          <w:rFonts w:ascii="Arial" w:hAnsi="Arial" w:cs="Arial"/>
          <w:b/>
          <w:szCs w:val="24"/>
        </w:rPr>
        <w:tab/>
        <w:t>a)</w:t>
      </w:r>
      <w:r w:rsidRPr="00B615BB">
        <w:rPr>
          <w:rFonts w:ascii="Arial" w:hAnsi="Arial" w:cs="Arial"/>
          <w:szCs w:val="24"/>
        </w:rPr>
        <w:t xml:space="preserve"> “Em razão às mudanças trazidas pela Portaria Conjunta RFB/PGNF n.º 1751, de 02/10/2014, que dispõe sobre a prova de regularidade fiscal perante a Fazenda Nacional, e suas alterações, a licitante poderá apresentar a </w:t>
      </w:r>
      <w:r w:rsidRPr="00B615BB">
        <w:rPr>
          <w:rFonts w:ascii="Arial" w:hAnsi="Arial" w:cs="Arial"/>
          <w:b/>
          <w:szCs w:val="24"/>
          <w:u w:val="single"/>
        </w:rPr>
        <w:t>Certidão Negativa ou Positiva com Efeitos de Negativa de Débitos Relativos aos Tributos Federais e à Dívida Ativa da União</w:t>
      </w:r>
      <w:r w:rsidRPr="00B615BB">
        <w:rPr>
          <w:rFonts w:ascii="Arial" w:hAnsi="Arial" w:cs="Arial"/>
          <w:szCs w:val="24"/>
        </w:rPr>
        <w:t xml:space="preserve">, dentro do prazo de validade nela indicado, em substituição às certidões solicitadas nas alíneas “c” e “g” do item 6.1.1 deste edital. </w:t>
      </w:r>
    </w:p>
    <w:p w:rsidR="0043055A" w:rsidRPr="00B615BB" w:rsidRDefault="0043055A" w:rsidP="0043055A">
      <w:pPr>
        <w:pStyle w:val="p11"/>
        <w:tabs>
          <w:tab w:val="clear" w:pos="560"/>
          <w:tab w:val="clear" w:pos="800"/>
          <w:tab w:val="left" w:pos="567"/>
          <w:tab w:val="left" w:pos="1134"/>
          <w:tab w:val="left" w:pos="1701"/>
        </w:tabs>
        <w:jc w:val="both"/>
        <w:rPr>
          <w:rFonts w:ascii="Arial" w:hAnsi="Arial" w:cs="Arial"/>
          <w:szCs w:val="24"/>
        </w:rPr>
      </w:pPr>
    </w:p>
    <w:p w:rsidR="0043055A" w:rsidRPr="00685C14"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sidRPr="00B615BB">
        <w:rPr>
          <w:rFonts w:ascii="Arial" w:hAnsi="Arial" w:cs="Arial"/>
          <w:b/>
          <w:szCs w:val="24"/>
        </w:rPr>
        <w:tab/>
      </w:r>
      <w:r w:rsidRPr="00B615BB">
        <w:rPr>
          <w:rFonts w:ascii="Arial" w:hAnsi="Arial" w:cs="Arial"/>
          <w:b/>
          <w:szCs w:val="24"/>
        </w:rPr>
        <w:tab/>
      </w:r>
      <w:r w:rsidRPr="00B615BB">
        <w:rPr>
          <w:rFonts w:ascii="Arial" w:hAnsi="Arial" w:cs="Arial"/>
          <w:b/>
          <w:szCs w:val="24"/>
        </w:rPr>
        <w:tab/>
        <w:t>b)</w:t>
      </w:r>
      <w:r w:rsidRPr="00B615BB">
        <w:rPr>
          <w:rFonts w:ascii="Arial" w:hAnsi="Arial" w:cs="Arial"/>
          <w:szCs w:val="24"/>
        </w:rPr>
        <w:t xml:space="preserve"> A licitante que possuir a </w:t>
      </w:r>
      <w:r w:rsidRPr="00B615BB">
        <w:rPr>
          <w:rFonts w:ascii="Arial" w:hAnsi="Arial" w:cs="Arial"/>
          <w:b/>
          <w:szCs w:val="24"/>
          <w:u w:val="single"/>
        </w:rPr>
        <w:t>Certidão Conjunta Negativa de Débitos ou Certidão Conjunta Positiva com Efeitos de Negativa, relativos aos Tributos Federais e à Dívida Ativa da União</w:t>
      </w:r>
      <w:r w:rsidRPr="00B615BB">
        <w:rPr>
          <w:rFonts w:ascii="Arial" w:hAnsi="Arial" w:cs="Arial"/>
          <w:szCs w:val="24"/>
        </w:rPr>
        <w:t xml:space="preserve"> – exigida no item 6.1.1.c – e a </w:t>
      </w:r>
      <w:r w:rsidRPr="00B615BB">
        <w:rPr>
          <w:rFonts w:ascii="Arial" w:hAnsi="Arial" w:cs="Arial"/>
          <w:b/>
          <w:szCs w:val="24"/>
          <w:u w:val="single"/>
        </w:rPr>
        <w:t>Certidão Negativa de Débitos (CND) ou Certidão Positiva de Débito com Efeitos de Negativa (CPD-EN)</w:t>
      </w:r>
      <w:r w:rsidRPr="00B615BB">
        <w:rPr>
          <w:rFonts w:ascii="Arial" w:hAnsi="Arial" w:cs="Arial"/>
          <w:szCs w:val="24"/>
        </w:rPr>
        <w:t>, relativa a contribuições previdenciárias – solicitado no item 6.1.1.g –, dentro do prazo de validade nelas indicados, poderá apresentá-las conjuntamente. Entretanto, se possuir apenas uma das certidões ainda no prazo de validade, terá que emitir a certidão mencionada na alínea “a” acima.”</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szCs w:val="24"/>
        </w:rPr>
      </w:pPr>
      <w:r w:rsidRPr="00DC1495">
        <w:t xml:space="preserve">      </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6.1.2</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sidRPr="00BD6D4D">
        <w:rPr>
          <w:rFonts w:ascii="Arial" w:hAnsi="Arial" w:cs="Arial"/>
          <w:sz w:val="24"/>
          <w:szCs w:val="24"/>
          <w:u w:val="single"/>
        </w:rPr>
        <w:t>Documentos Referentes à Habilitação Jurídica</w:t>
      </w:r>
      <w:r w:rsidR="00B1231D">
        <w:rPr>
          <w:rFonts w:ascii="Arial" w:hAnsi="Arial" w:cs="Arial"/>
          <w:sz w:val="24"/>
          <w:szCs w:val="24"/>
        </w:rPr>
        <w:t>, conforme o caso</w:t>
      </w:r>
      <w:r w:rsidRPr="0027405D">
        <w:rPr>
          <w:rFonts w:ascii="Arial" w:hAnsi="Arial" w:cs="Arial"/>
          <w:sz w:val="24"/>
          <w:szCs w:val="24"/>
        </w:rPr>
        <w:t>:</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a)</w:t>
      </w:r>
      <w:r w:rsidRPr="0027405D">
        <w:rPr>
          <w:rFonts w:ascii="Arial" w:hAnsi="Arial" w:cs="Arial"/>
          <w:color w:val="000000"/>
          <w:sz w:val="24"/>
          <w:szCs w:val="24"/>
        </w:rPr>
        <w:t xml:space="preserve"> Cédula de identidade e registro comercial, no caso de empresa individual;</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b)</w:t>
      </w:r>
      <w:r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lastRenderedPageBreak/>
        <w:tab/>
      </w:r>
      <w:r w:rsidRPr="0027405D">
        <w:rPr>
          <w:rFonts w:ascii="Arial" w:hAnsi="Arial" w:cs="Arial"/>
          <w:b/>
          <w:color w:val="000000"/>
          <w:sz w:val="24"/>
          <w:szCs w:val="24"/>
        </w:rPr>
        <w:t>c)</w:t>
      </w:r>
      <w:r w:rsidRPr="0027405D">
        <w:rPr>
          <w:rFonts w:ascii="Arial" w:hAnsi="Arial" w:cs="Arial"/>
          <w:color w:val="000000"/>
          <w:sz w:val="24"/>
          <w:szCs w:val="24"/>
        </w:rPr>
        <w:t xml:space="preserve"> Inscrição do ato constitutivo, no caso de sociedades civis, acompanhada de prova de diretoria em exercício;</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d)</w:t>
      </w:r>
      <w:r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Pr="00BD6D4D" w:rsidRDefault="0043055A" w:rsidP="0043055A">
      <w:pPr>
        <w:tabs>
          <w:tab w:val="left" w:pos="567"/>
          <w:tab w:val="left" w:pos="1134"/>
          <w:tab w:val="left" w:pos="1701"/>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 conforme item 03 deste edital, está dispensada de apresentá-los dentro do envelope de Documentação.</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Pr>
          <w:rFonts w:ascii="Arial" w:hAnsi="Arial" w:cs="Arial"/>
          <w:b/>
          <w:sz w:val="24"/>
          <w:szCs w:val="24"/>
        </w:rPr>
        <w:t>3</w:t>
      </w:r>
      <w:r>
        <w:rPr>
          <w:rFonts w:ascii="Arial" w:hAnsi="Arial" w:cs="Arial"/>
          <w:sz w:val="24"/>
          <w:szCs w:val="24"/>
        </w:rPr>
        <w:t xml:space="preserve"> – </w:t>
      </w:r>
      <w:r w:rsidRPr="00BD6D4D">
        <w:rPr>
          <w:rFonts w:ascii="Arial" w:hAnsi="Arial" w:cs="Arial"/>
          <w:sz w:val="24"/>
          <w:szCs w:val="24"/>
          <w:u w:val="single"/>
        </w:rPr>
        <w:t>Documento referente à qualificação econômico-financeira</w:t>
      </w:r>
      <w:r>
        <w:rPr>
          <w:rFonts w:ascii="Arial" w:hAnsi="Arial" w:cs="Arial"/>
          <w:sz w:val="24"/>
          <w:szCs w:val="24"/>
        </w:rPr>
        <w:t>:</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Pr="005338CD">
        <w:rPr>
          <w:rFonts w:ascii="Arial" w:hAnsi="Arial" w:cs="Arial"/>
          <w:sz w:val="24"/>
          <w:szCs w:val="24"/>
        </w:rPr>
        <w:t>Certidão negativa de falência ou concordata, expedida pelo distribuidor da sede da pessoa jurídica.</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u w:val="single"/>
        </w:rPr>
      </w:pPr>
      <w:r>
        <w:rPr>
          <w:rFonts w:ascii="Arial" w:hAnsi="Arial" w:cs="Arial"/>
          <w:b/>
          <w:sz w:val="24"/>
          <w:szCs w:val="24"/>
        </w:rPr>
        <w:tab/>
      </w:r>
      <w:r w:rsidRPr="009D47B9">
        <w:rPr>
          <w:rFonts w:ascii="Arial" w:hAnsi="Arial" w:cs="Arial"/>
          <w:b/>
          <w:sz w:val="24"/>
          <w:szCs w:val="24"/>
        </w:rPr>
        <w:t>6.1.4</w:t>
      </w:r>
      <w:r w:rsidRPr="009D47B9">
        <w:rPr>
          <w:rFonts w:ascii="Arial" w:hAnsi="Arial" w:cs="Arial"/>
          <w:sz w:val="24"/>
          <w:szCs w:val="24"/>
        </w:rPr>
        <w:t xml:space="preserve"> - </w:t>
      </w:r>
      <w:r w:rsidRPr="009D47B9">
        <w:rPr>
          <w:rFonts w:ascii="Arial" w:hAnsi="Arial" w:cs="Arial"/>
          <w:sz w:val="24"/>
          <w:szCs w:val="24"/>
          <w:u w:val="single"/>
        </w:rPr>
        <w:t>Documento referente à qualificação técni</w:t>
      </w:r>
      <w:r>
        <w:rPr>
          <w:rFonts w:ascii="Arial" w:hAnsi="Arial" w:cs="Arial"/>
          <w:sz w:val="24"/>
          <w:szCs w:val="24"/>
          <w:u w:val="single"/>
        </w:rPr>
        <w:t>ca:</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u w:val="single"/>
        </w:rPr>
      </w:pPr>
    </w:p>
    <w:p w:rsidR="0043055A" w:rsidRDefault="0043055A" w:rsidP="0043055A">
      <w:pPr>
        <w:tabs>
          <w:tab w:val="left" w:pos="567"/>
          <w:tab w:val="left" w:pos="1134"/>
          <w:tab w:val="left" w:pos="1701"/>
        </w:tabs>
        <w:autoSpaceDE w:val="0"/>
        <w:autoSpaceDN w:val="0"/>
        <w:adjustRightInd w:val="0"/>
        <w:jc w:val="both"/>
        <w:rPr>
          <w:rFonts w:ascii="Arial" w:hAnsi="Arial"/>
          <w:i/>
          <w:sz w:val="18"/>
          <w:szCs w:val="18"/>
        </w:rPr>
      </w:pPr>
      <w:r>
        <w:rPr>
          <w:rFonts w:ascii="Arial" w:hAnsi="Arial" w:cs="Arial"/>
          <w:sz w:val="24"/>
          <w:szCs w:val="24"/>
        </w:rPr>
        <w:tab/>
      </w:r>
      <w:r>
        <w:rPr>
          <w:rFonts w:ascii="Arial" w:hAnsi="Arial" w:cs="Arial"/>
          <w:sz w:val="24"/>
          <w:szCs w:val="24"/>
        </w:rPr>
        <w:tab/>
      </w:r>
      <w:r w:rsidR="00015157">
        <w:rPr>
          <w:rFonts w:ascii="Arial" w:hAnsi="Arial" w:cs="Arial"/>
          <w:b/>
          <w:sz w:val="24"/>
          <w:szCs w:val="24"/>
        </w:rPr>
        <w:t>a</w:t>
      </w:r>
      <w:r w:rsidRPr="005D1C6D">
        <w:rPr>
          <w:rFonts w:ascii="Arial" w:hAnsi="Arial" w:cs="Arial"/>
          <w:b/>
          <w:sz w:val="24"/>
          <w:szCs w:val="24"/>
        </w:rPr>
        <w:t>)</w:t>
      </w:r>
      <w:r w:rsidRPr="005D1C6D">
        <w:rPr>
          <w:rFonts w:ascii="Arial" w:hAnsi="Arial" w:cs="Arial"/>
          <w:sz w:val="24"/>
          <w:szCs w:val="24"/>
        </w:rPr>
        <w:t xml:space="preserve"> </w:t>
      </w:r>
      <w:proofErr w:type="gramStart"/>
      <w:r w:rsidR="00015157">
        <w:rPr>
          <w:rFonts w:ascii="Arial" w:hAnsi="Arial"/>
          <w:sz w:val="24"/>
          <w:szCs w:val="24"/>
        </w:rPr>
        <w:t>Atestado(</w:t>
      </w:r>
      <w:proofErr w:type="gramEnd"/>
      <w:r w:rsidR="00015157">
        <w:rPr>
          <w:rFonts w:ascii="Arial" w:hAnsi="Arial"/>
          <w:sz w:val="24"/>
          <w:szCs w:val="24"/>
        </w:rPr>
        <w:t>s) de capacidade técnica-operacional, em nome da licitante, que comprovem que a mesma já forneceu equipamentos compatíveis com o objeto do presente certame. A comprovação deverá ser feita por intermédio de atestado(s) expedido(s) por pessoa jurídica de direito público ou privado. Poderá ser requisitada a respectiva nota fiscal que comprove o fornecimento.</w:t>
      </w:r>
    </w:p>
    <w:p w:rsidR="0043055A" w:rsidRDefault="0043055A" w:rsidP="0043055A">
      <w:pPr>
        <w:tabs>
          <w:tab w:val="left" w:pos="567"/>
          <w:tab w:val="left" w:pos="1134"/>
          <w:tab w:val="left" w:pos="1701"/>
        </w:tabs>
        <w:autoSpaceDE w:val="0"/>
        <w:autoSpaceDN w:val="0"/>
        <w:adjustRightInd w:val="0"/>
        <w:jc w:val="both"/>
        <w:rPr>
          <w:rFonts w:ascii="Arial" w:hAnsi="Arial"/>
          <w:sz w:val="24"/>
          <w:szCs w:val="24"/>
        </w:rPr>
      </w:pPr>
      <w:r>
        <w:rPr>
          <w:rFonts w:ascii="Arial" w:hAnsi="Arial"/>
          <w:sz w:val="24"/>
          <w:szCs w:val="24"/>
        </w:rPr>
        <w:t xml:space="preserve">   </w:t>
      </w:r>
    </w:p>
    <w:p w:rsidR="009F01AB" w:rsidRDefault="009F01AB" w:rsidP="009F01AB">
      <w:pPr>
        <w:tabs>
          <w:tab w:val="left" w:pos="567"/>
          <w:tab w:val="left" w:pos="1134"/>
        </w:tabs>
        <w:autoSpaceDE w:val="0"/>
        <w:autoSpaceDN w:val="0"/>
        <w:adjustRightInd w:val="0"/>
        <w:jc w:val="both"/>
        <w:rPr>
          <w:rFonts w:ascii="Arial" w:hAnsi="Arial"/>
          <w:sz w:val="24"/>
          <w:szCs w:val="24"/>
        </w:rPr>
      </w:pPr>
      <w:r>
        <w:rPr>
          <w:rFonts w:ascii="Arial" w:hAnsi="Arial"/>
          <w:sz w:val="24"/>
          <w:szCs w:val="24"/>
        </w:rPr>
        <w:t xml:space="preserve">         </w:t>
      </w:r>
      <w:r>
        <w:rPr>
          <w:rFonts w:ascii="Arial" w:hAnsi="Arial"/>
          <w:sz w:val="24"/>
          <w:szCs w:val="24"/>
        </w:rPr>
        <w:tab/>
      </w:r>
      <w:proofErr w:type="gramStart"/>
      <w:r w:rsidRPr="007A17B4">
        <w:rPr>
          <w:rFonts w:ascii="Arial" w:hAnsi="Arial"/>
          <w:b/>
          <w:sz w:val="24"/>
          <w:szCs w:val="24"/>
        </w:rPr>
        <w:t>a</w:t>
      </w:r>
      <w:proofErr w:type="gramEnd"/>
      <w:r w:rsidRPr="007A17B4">
        <w:rPr>
          <w:rFonts w:ascii="Arial" w:hAnsi="Arial"/>
          <w:b/>
          <w:sz w:val="24"/>
          <w:szCs w:val="24"/>
          <w:vertAlign w:val="subscript"/>
        </w:rPr>
        <w:t>1</w:t>
      </w:r>
      <w:r w:rsidRPr="007A17B4">
        <w:rPr>
          <w:rFonts w:ascii="Arial" w:hAnsi="Arial"/>
          <w:b/>
          <w:sz w:val="24"/>
          <w:szCs w:val="24"/>
        </w:rPr>
        <w:t>)</w:t>
      </w:r>
      <w:r>
        <w:rPr>
          <w:rFonts w:ascii="Arial" w:hAnsi="Arial"/>
          <w:sz w:val="24"/>
          <w:szCs w:val="24"/>
        </w:rPr>
        <w:t xml:space="preserve"> Os atestados emitidos por pessoa jurídica de direito privado deverão ser apresentados com firma reconhecida.</w:t>
      </w:r>
    </w:p>
    <w:p w:rsidR="009F01AB" w:rsidRDefault="009F01AB" w:rsidP="009F01AB">
      <w:pPr>
        <w:tabs>
          <w:tab w:val="left" w:pos="1134"/>
        </w:tabs>
        <w:spacing w:before="120"/>
        <w:jc w:val="both"/>
        <w:rPr>
          <w:rFonts w:ascii="Arial" w:hAnsi="Arial"/>
          <w:sz w:val="24"/>
          <w:szCs w:val="24"/>
        </w:rPr>
      </w:pPr>
    </w:p>
    <w:p w:rsidR="009F01AB" w:rsidRDefault="009F01AB" w:rsidP="009F01AB">
      <w:pPr>
        <w:tabs>
          <w:tab w:val="left" w:pos="567"/>
          <w:tab w:val="left" w:pos="1134"/>
        </w:tabs>
        <w:autoSpaceDE w:val="0"/>
        <w:autoSpaceDN w:val="0"/>
        <w:adjustRightInd w:val="0"/>
        <w:jc w:val="both"/>
        <w:rPr>
          <w:rFonts w:ascii="Arial" w:hAnsi="Arial"/>
          <w:sz w:val="24"/>
          <w:szCs w:val="24"/>
        </w:rPr>
      </w:pP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a</w:t>
      </w:r>
      <w:proofErr w:type="gramEnd"/>
      <w:r w:rsidRPr="000D71A9">
        <w:rPr>
          <w:rFonts w:ascii="Arial" w:hAnsi="Arial" w:cs="Arial"/>
          <w:b/>
          <w:sz w:val="24"/>
          <w:szCs w:val="24"/>
          <w:vertAlign w:val="subscript"/>
        </w:rPr>
        <w:t>2</w:t>
      </w:r>
      <w:r w:rsidRPr="006F6B9C">
        <w:rPr>
          <w:rFonts w:ascii="Arial" w:hAnsi="Arial" w:cs="Arial"/>
          <w:b/>
          <w:sz w:val="24"/>
          <w:szCs w:val="24"/>
        </w:rPr>
        <w:t>)</w:t>
      </w:r>
      <w:r>
        <w:rPr>
          <w:rFonts w:ascii="Arial" w:hAnsi="Arial" w:cs="Arial"/>
          <w:b/>
          <w:sz w:val="24"/>
          <w:szCs w:val="24"/>
        </w:rPr>
        <w:t xml:space="preserve"> </w:t>
      </w:r>
      <w:r>
        <w:rPr>
          <w:rFonts w:ascii="Arial" w:hAnsi="Arial" w:cs="Arial"/>
          <w:sz w:val="24"/>
          <w:szCs w:val="24"/>
        </w:rPr>
        <w:t>Será verificada a regularidade jurídica da empresa licitante, durante o período de execução do objeto atestado, quanto à atividade econômica compatível com o objeto deste certame</w:t>
      </w:r>
      <w:r>
        <w:rPr>
          <w:rFonts w:ascii="Arial" w:hAnsi="Arial"/>
          <w:sz w:val="24"/>
          <w:szCs w:val="24"/>
        </w:rPr>
        <w:t>.</w:t>
      </w:r>
    </w:p>
    <w:p w:rsidR="0043055A" w:rsidRDefault="0043055A" w:rsidP="0043055A">
      <w:pPr>
        <w:tabs>
          <w:tab w:val="left" w:pos="1701"/>
          <w:tab w:val="left" w:pos="2232"/>
        </w:tabs>
        <w:autoSpaceDE w:val="0"/>
        <w:autoSpaceDN w:val="0"/>
        <w:adjustRightInd w:val="0"/>
        <w:jc w:val="both"/>
        <w:rPr>
          <w:rFonts w:ascii="Arial" w:hAnsi="Arial"/>
          <w:sz w:val="24"/>
          <w:szCs w:val="24"/>
        </w:rPr>
      </w:pPr>
      <w:r>
        <w:rPr>
          <w:rFonts w:ascii="Arial" w:hAnsi="Arial"/>
          <w:sz w:val="24"/>
          <w:szCs w:val="24"/>
        </w:rPr>
        <w:tab/>
      </w:r>
    </w:p>
    <w:p w:rsidR="0043055A" w:rsidRPr="00DC1495" w:rsidRDefault="0043055A" w:rsidP="0043055A">
      <w:pPr>
        <w:tabs>
          <w:tab w:val="left" w:pos="567"/>
          <w:tab w:val="left" w:pos="1134"/>
          <w:tab w:val="left" w:pos="1701"/>
        </w:tabs>
        <w:autoSpaceDE w:val="0"/>
        <w:autoSpaceDN w:val="0"/>
        <w:adjustRightInd w:val="0"/>
        <w:jc w:val="both"/>
        <w:rPr>
          <w:rFonts w:ascii="Arial" w:hAnsi="Arial" w:cs="Arial"/>
          <w:b/>
          <w:sz w:val="24"/>
          <w:szCs w:val="24"/>
        </w:rPr>
      </w:pPr>
      <w:r>
        <w:rPr>
          <w:rFonts w:ascii="Arial" w:hAnsi="Arial" w:cs="Arial"/>
          <w:b/>
          <w:sz w:val="24"/>
          <w:szCs w:val="24"/>
        </w:rPr>
        <w:tab/>
      </w:r>
      <w:r w:rsidRPr="0027405D">
        <w:rPr>
          <w:rFonts w:ascii="Arial" w:hAnsi="Arial" w:cs="Arial"/>
          <w:b/>
          <w:sz w:val="24"/>
          <w:szCs w:val="24"/>
        </w:rPr>
        <w:t>6.1.</w:t>
      </w:r>
      <w:r>
        <w:rPr>
          <w:rFonts w:ascii="Arial" w:hAnsi="Arial" w:cs="Arial"/>
          <w:b/>
          <w:sz w:val="24"/>
          <w:szCs w:val="24"/>
        </w:rPr>
        <w:t>5</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Pr>
          <w:rFonts w:ascii="Arial" w:hAnsi="Arial" w:cs="Arial"/>
          <w:sz w:val="24"/>
          <w:szCs w:val="24"/>
          <w:u w:val="single"/>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sz w:val="24"/>
          <w:szCs w:val="24"/>
        </w:rPr>
        <w:t xml:space="preserve"> </w:t>
      </w:r>
      <w:r>
        <w:rPr>
          <w:rFonts w:ascii="Arial" w:hAnsi="Arial" w:cs="Arial"/>
          <w:sz w:val="24"/>
          <w:szCs w:val="24"/>
        </w:rPr>
        <w:tab/>
      </w:r>
      <w:r w:rsidRPr="00C5285A">
        <w:rPr>
          <w:rFonts w:ascii="Arial" w:hAnsi="Arial" w:cs="Arial"/>
          <w:b/>
          <w:sz w:val="24"/>
          <w:szCs w:val="24"/>
        </w:rPr>
        <w:t>a)</w:t>
      </w:r>
      <w:r>
        <w:rPr>
          <w:rFonts w:ascii="Arial" w:hAnsi="Arial" w:cs="Arial"/>
          <w:sz w:val="24"/>
          <w:szCs w:val="24"/>
        </w:rPr>
        <w:t xml:space="preserve"> </w:t>
      </w:r>
      <w:r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Pr="0027405D">
        <w:rPr>
          <w:rFonts w:ascii="Arial" w:hAnsi="Arial" w:cs="Arial"/>
          <w:b/>
          <w:sz w:val="24"/>
          <w:szCs w:val="24"/>
        </w:rPr>
        <w:t>Anexo V</w:t>
      </w:r>
      <w:r>
        <w:rPr>
          <w:rFonts w:ascii="Arial" w:hAnsi="Arial" w:cs="Arial"/>
          <w:b/>
          <w:sz w:val="24"/>
          <w:szCs w:val="24"/>
        </w:rPr>
        <w:t>I</w:t>
      </w:r>
      <w:r w:rsidRPr="0027405D">
        <w:rPr>
          <w:rFonts w:ascii="Arial" w:hAnsi="Arial" w:cs="Arial"/>
          <w:sz w:val="24"/>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6.2</w:t>
      </w:r>
      <w:r>
        <w:rPr>
          <w:rFonts w:ascii="Arial" w:hAnsi="Arial" w:cs="Arial"/>
          <w:szCs w:val="24"/>
        </w:rPr>
        <w:t xml:space="preserve"> –</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w:t>
      </w:r>
      <w:r>
        <w:rPr>
          <w:rFonts w:ascii="Arial" w:hAnsi="Arial" w:cs="Arial"/>
          <w:szCs w:val="24"/>
        </w:rPr>
        <w:lastRenderedPageBreak/>
        <w:t>acima, a pregoeira aceitará como válidos os documentos expedidos até 90 (noventa) dias imediatamente anteriores à data fixada para a apresentação dos envelopes.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4A58DF">
        <w:rPr>
          <w:rFonts w:ascii="Arial" w:hAnsi="Arial" w:cs="Arial"/>
          <w:b/>
          <w:szCs w:val="24"/>
        </w:rPr>
        <w:t>6.3.1</w:t>
      </w:r>
      <w:r>
        <w:rPr>
          <w:rFonts w:ascii="Arial" w:hAnsi="Arial" w:cs="Arial"/>
          <w:szCs w:val="24"/>
        </w:rPr>
        <w:t xml:space="preserve"> - </w:t>
      </w:r>
      <w:r w:rsidR="00195156">
        <w:rPr>
          <w:rFonts w:ascii="Arial" w:hAnsi="Arial" w:cs="Arial"/>
          <w:szCs w:val="24"/>
        </w:rPr>
        <w:t>Para os documentos do item</w:t>
      </w:r>
      <w:r w:rsidRPr="004A58DF">
        <w:rPr>
          <w:rFonts w:ascii="Arial" w:hAnsi="Arial" w:cs="Arial"/>
          <w:szCs w:val="24"/>
        </w:rPr>
        <w:t xml:space="preserve"> 6.1.4.</w:t>
      </w:r>
      <w:r w:rsidR="00195156">
        <w:rPr>
          <w:rFonts w:ascii="Arial" w:hAnsi="Arial" w:cs="Arial"/>
          <w:szCs w:val="24"/>
        </w:rPr>
        <w:t>a</w:t>
      </w:r>
      <w:r w:rsidRPr="004A58DF">
        <w:rPr>
          <w:rFonts w:ascii="Arial" w:hAnsi="Arial" w:cs="Arial"/>
          <w:szCs w:val="24"/>
        </w:rPr>
        <w:t xml:space="preserve"> será vedada a exigência de prazo de validade.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6.5</w:t>
      </w:r>
      <w:r w:rsidRPr="00B16A34">
        <w:rPr>
          <w:rFonts w:ascii="Arial" w:hAnsi="Arial" w:cs="Arial"/>
          <w:b/>
          <w:szCs w:val="24"/>
        </w:rPr>
        <w:t xml:space="preserve"> </w:t>
      </w:r>
      <w:r>
        <w:rPr>
          <w:rFonts w:ascii="Arial" w:hAnsi="Arial" w:cs="Arial"/>
          <w:szCs w:val="24"/>
        </w:rPr>
        <w:t xml:space="preserve">– </w:t>
      </w:r>
      <w:r w:rsidRPr="00B16A34">
        <w:rPr>
          <w:rFonts w:ascii="Arial" w:hAnsi="Arial" w:cs="Arial"/>
          <w:szCs w:val="24"/>
        </w:rPr>
        <w:t>As</w:t>
      </w:r>
      <w:r w:rsidRPr="0027405D">
        <w:rPr>
          <w:rFonts w:ascii="Arial" w:hAnsi="Arial" w:cs="Arial"/>
          <w:szCs w:val="24"/>
        </w:rPr>
        <w:t xml:space="preserve"> Microempresas e Empresas de Pequeno Porte poderão comprovar sua regularidade fiscal na forma estabelecida nos </w:t>
      </w:r>
      <w:proofErr w:type="spellStart"/>
      <w:r w:rsidRPr="0027405D">
        <w:rPr>
          <w:rFonts w:ascii="Arial" w:hAnsi="Arial" w:cs="Arial"/>
          <w:szCs w:val="24"/>
        </w:rPr>
        <w:t>arts</w:t>
      </w:r>
      <w:proofErr w:type="spellEnd"/>
      <w:r w:rsidRPr="0027405D">
        <w:rPr>
          <w:rFonts w:ascii="Arial" w:hAnsi="Arial" w:cs="Arial"/>
          <w:szCs w:val="24"/>
        </w:rPr>
        <w:t>. 42 e 43 da Lei Complementar 123/2006.</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7. DOS CRITÉRIOS DE JULGAMENTO E A</w:t>
      </w:r>
      <w:r>
        <w:rPr>
          <w:rFonts w:ascii="Arial" w:hAnsi="Arial" w:cs="Arial"/>
          <w:b/>
          <w:szCs w:val="24"/>
        </w:rPr>
        <w:t>D</w:t>
      </w:r>
      <w:r w:rsidRPr="0027405D">
        <w:rPr>
          <w:rFonts w:ascii="Arial" w:hAnsi="Arial" w:cs="Arial"/>
          <w:b/>
          <w:szCs w:val="24"/>
        </w:rPr>
        <w:t>JUDICAÇÃO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7.1</w:t>
      </w:r>
      <w:r>
        <w:rPr>
          <w:rFonts w:ascii="Arial" w:hAnsi="Arial" w:cs="Arial"/>
          <w:szCs w:val="24"/>
        </w:rPr>
        <w:t xml:space="preserve"> –</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sidR="00637F05">
        <w:rPr>
          <w:rFonts w:ascii="Arial" w:hAnsi="Arial" w:cs="Arial"/>
          <w:szCs w:val="24"/>
        </w:rPr>
        <w:t>o global</w:t>
      </w:r>
      <w:r>
        <w:rPr>
          <w:rFonts w:ascii="Arial" w:hAnsi="Arial" w:cs="Arial"/>
          <w:szCs w:val="24"/>
        </w:rPr>
        <w:t>,</w:t>
      </w:r>
      <w:r w:rsidRPr="00237E33">
        <w:rPr>
          <w:rFonts w:ascii="Arial" w:hAnsi="Arial" w:cs="Arial"/>
          <w:szCs w:val="24"/>
        </w:rPr>
        <w:t xml:space="preserve"> </w:t>
      </w:r>
      <w:r w:rsidRPr="0027405D">
        <w:rPr>
          <w:rFonts w:ascii="Arial" w:hAnsi="Arial" w:cs="Arial"/>
          <w:szCs w:val="24"/>
        </w:rPr>
        <w:t>desde que atenda as exigências deste edital.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7.2</w:t>
      </w:r>
      <w:r>
        <w:rPr>
          <w:rFonts w:ascii="Arial" w:hAnsi="Arial" w:cs="Arial"/>
          <w:szCs w:val="24"/>
        </w:rPr>
        <w:t xml:space="preserve"> –</w:t>
      </w:r>
      <w:r w:rsidRPr="0027405D">
        <w:rPr>
          <w:rFonts w:ascii="Arial" w:hAnsi="Arial" w:cs="Arial"/>
          <w:szCs w:val="24"/>
        </w:rPr>
        <w:t xml:space="preserve"> O objeto desta licitação será adjudicado à licitante cuja proposta seja considerada vencedora do certame.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7.3</w:t>
      </w:r>
      <w:r>
        <w:rPr>
          <w:rFonts w:ascii="Arial" w:hAnsi="Arial" w:cs="Arial"/>
          <w:szCs w:val="24"/>
        </w:rPr>
        <w:t xml:space="preserve"> –</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w:t>
      </w:r>
      <w:proofErr w:type="spellStart"/>
      <w:r w:rsidRPr="0027405D">
        <w:rPr>
          <w:rFonts w:ascii="Arial" w:hAnsi="Arial" w:cs="Arial"/>
          <w:szCs w:val="24"/>
        </w:rPr>
        <w:t>inexeqüíveis</w:t>
      </w:r>
      <w:proofErr w:type="spellEnd"/>
      <w:r w:rsidRPr="0027405D">
        <w:rPr>
          <w:rFonts w:ascii="Arial" w:hAnsi="Arial" w:cs="Arial"/>
          <w:szCs w:val="24"/>
        </w:rPr>
        <w:t>, nos termos do art. 48 da Lei n.º 8.666/93.</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8. DOS RECURSOS ADMINISTRATIVOS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8.1</w:t>
      </w:r>
      <w:r>
        <w:rPr>
          <w:rFonts w:ascii="Arial" w:hAnsi="Arial" w:cs="Arial"/>
          <w:szCs w:val="24"/>
        </w:rPr>
        <w:t xml:space="preserve"> –</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8.2</w:t>
      </w:r>
      <w:r>
        <w:rPr>
          <w:rFonts w:ascii="Arial" w:hAnsi="Arial" w:cs="Arial"/>
          <w:szCs w:val="24"/>
        </w:rPr>
        <w:t xml:space="preserve"> – </w:t>
      </w:r>
      <w:r w:rsidRPr="0027405D">
        <w:rPr>
          <w:rFonts w:ascii="Arial" w:hAnsi="Arial" w:cs="Arial"/>
          <w:szCs w:val="24"/>
        </w:rPr>
        <w:t>Os autos do processo permanecerão com vista franqueada aos interessados, junto a Comissão Permanente de Licitação.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8.3</w:t>
      </w:r>
      <w:r>
        <w:rPr>
          <w:rFonts w:ascii="Arial" w:hAnsi="Arial" w:cs="Arial"/>
          <w:szCs w:val="24"/>
        </w:rPr>
        <w:t xml:space="preserve"> –</w:t>
      </w:r>
      <w:r w:rsidRPr="0027405D">
        <w:rPr>
          <w:rFonts w:ascii="Arial" w:hAnsi="Arial" w:cs="Arial"/>
          <w:szCs w:val="24"/>
        </w:rPr>
        <w:t xml:space="preserve"> O acolhimento do recurso importará a invalidação apenas dos atos</w:t>
      </w:r>
      <w:r>
        <w:rPr>
          <w:rFonts w:ascii="Arial" w:hAnsi="Arial" w:cs="Arial"/>
          <w:szCs w:val="24"/>
        </w:rPr>
        <w:t xml:space="preserve"> </w:t>
      </w:r>
      <w:r w:rsidRPr="0027405D">
        <w:rPr>
          <w:rFonts w:ascii="Arial" w:hAnsi="Arial" w:cs="Arial"/>
          <w:szCs w:val="24"/>
        </w:rPr>
        <w:t>insuscetíveis de aproveitamento.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8.4</w:t>
      </w:r>
      <w:r>
        <w:rPr>
          <w:rFonts w:ascii="Arial" w:hAnsi="Arial" w:cs="Arial"/>
          <w:szCs w:val="24"/>
        </w:rPr>
        <w:t xml:space="preserve"> –</w:t>
      </w:r>
      <w:r w:rsidRPr="0027405D">
        <w:rPr>
          <w:rFonts w:ascii="Arial" w:hAnsi="Arial" w:cs="Arial"/>
          <w:szCs w:val="24"/>
        </w:rPr>
        <w:t xml:space="preserve"> A falta de manifestação imediata e motivada da licitante importará a </w:t>
      </w:r>
      <w:r w:rsidRPr="0027405D">
        <w:rPr>
          <w:rFonts w:ascii="Arial" w:hAnsi="Arial" w:cs="Arial"/>
          <w:szCs w:val="24"/>
        </w:rPr>
        <w:lastRenderedPageBreak/>
        <w:t>decadência do direito de recurso e a adjudicação do objeto à vencedora.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502AE9"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502AE9">
        <w:rPr>
          <w:rFonts w:ascii="Arial" w:hAnsi="Arial" w:cs="Arial"/>
          <w:b/>
          <w:szCs w:val="24"/>
        </w:rPr>
        <w:t>9. DO PRAZO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tabs>
          <w:tab w:val="left" w:pos="567"/>
          <w:tab w:val="left" w:pos="1134"/>
          <w:tab w:val="left" w:pos="1701"/>
        </w:tabs>
        <w:ind w:hanging="6"/>
        <w:jc w:val="both"/>
        <w:rPr>
          <w:rFonts w:ascii="Arial" w:hAnsi="Arial"/>
          <w:sz w:val="24"/>
        </w:rPr>
      </w:pPr>
      <w:r w:rsidRPr="00502AE9">
        <w:rPr>
          <w:rFonts w:ascii="Arial" w:hAnsi="Arial"/>
          <w:b/>
          <w:sz w:val="24"/>
        </w:rPr>
        <w:t>9.1</w:t>
      </w:r>
      <w:r>
        <w:rPr>
          <w:rFonts w:ascii="Arial" w:hAnsi="Arial"/>
          <w:sz w:val="24"/>
        </w:rPr>
        <w:t xml:space="preserve"> – O c</w:t>
      </w:r>
      <w:r w:rsidRPr="00A63472">
        <w:rPr>
          <w:rFonts w:ascii="Arial" w:hAnsi="Arial"/>
          <w:sz w:val="24"/>
        </w:rPr>
        <w:t>ontrato terá vigência por</w:t>
      </w:r>
      <w:r>
        <w:rPr>
          <w:rFonts w:ascii="Arial" w:hAnsi="Arial"/>
          <w:sz w:val="24"/>
        </w:rPr>
        <w:t xml:space="preserve"> </w:t>
      </w:r>
      <w:r w:rsidRPr="00624521">
        <w:rPr>
          <w:rFonts w:ascii="Arial" w:hAnsi="Arial"/>
          <w:sz w:val="24"/>
        </w:rPr>
        <w:t>12 (doze) meses</w:t>
      </w:r>
      <w:r>
        <w:rPr>
          <w:rFonts w:ascii="Arial" w:hAnsi="Arial"/>
          <w:sz w:val="24"/>
        </w:rPr>
        <w:t>, a partir de sua assinatura.</w:t>
      </w:r>
    </w:p>
    <w:p w:rsidR="0043055A" w:rsidRPr="00A63472" w:rsidRDefault="0043055A" w:rsidP="0043055A">
      <w:pPr>
        <w:tabs>
          <w:tab w:val="left" w:pos="567"/>
          <w:tab w:val="left" w:pos="1134"/>
          <w:tab w:val="left" w:pos="1701"/>
        </w:tabs>
        <w:ind w:hanging="6"/>
        <w:jc w:val="both"/>
        <w:rPr>
          <w:rFonts w:ascii="Arial" w:hAnsi="Arial"/>
          <w:sz w:val="24"/>
        </w:rPr>
      </w:pPr>
    </w:p>
    <w:p w:rsidR="0043055A" w:rsidRDefault="0043055A" w:rsidP="0043055A">
      <w:pPr>
        <w:tabs>
          <w:tab w:val="left" w:pos="567"/>
          <w:tab w:val="left" w:pos="1134"/>
          <w:tab w:val="left" w:pos="1701"/>
        </w:tabs>
        <w:jc w:val="both"/>
        <w:rPr>
          <w:rFonts w:ascii="Arial" w:hAnsi="Arial"/>
          <w:sz w:val="24"/>
        </w:rPr>
      </w:pPr>
      <w:r w:rsidRPr="0075293B">
        <w:rPr>
          <w:rFonts w:ascii="Arial" w:hAnsi="Arial"/>
          <w:b/>
          <w:sz w:val="24"/>
        </w:rPr>
        <w:t>9.2</w:t>
      </w:r>
      <w:r w:rsidRPr="0075293B">
        <w:rPr>
          <w:rFonts w:ascii="Arial" w:hAnsi="Arial"/>
          <w:sz w:val="24"/>
        </w:rPr>
        <w:t xml:space="preserve"> – O adjudicatário deverá assinar o contrato no prazo máximo de 03 (três) dias após a convocação feita pela Câmara, podendo ser prorrogado uma única vez por igual período a critério desta Administração, sob pena de decair o direito à contratação, sem prejuízo das sanções previstas neste Edital.</w:t>
      </w:r>
    </w:p>
    <w:p w:rsidR="0043055A" w:rsidRDefault="0043055A" w:rsidP="0043055A">
      <w:pPr>
        <w:tabs>
          <w:tab w:val="left" w:pos="567"/>
          <w:tab w:val="left" w:pos="1134"/>
          <w:tab w:val="left" w:pos="1701"/>
        </w:tabs>
        <w:jc w:val="both"/>
        <w:rPr>
          <w:rFonts w:ascii="Arial" w:hAnsi="Arial"/>
          <w:sz w:val="24"/>
        </w:rPr>
      </w:pPr>
    </w:p>
    <w:p w:rsidR="006D4A23" w:rsidRDefault="006D4A23" w:rsidP="0043055A">
      <w:pPr>
        <w:tabs>
          <w:tab w:val="left" w:pos="567"/>
          <w:tab w:val="left" w:pos="1134"/>
          <w:tab w:val="left" w:pos="1701"/>
        </w:tabs>
        <w:jc w:val="both"/>
        <w:rPr>
          <w:rFonts w:ascii="Arial" w:hAnsi="Arial"/>
          <w:sz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10</w:t>
      </w:r>
      <w:r w:rsidRPr="0027405D">
        <w:rPr>
          <w:rFonts w:ascii="Arial" w:hAnsi="Arial" w:cs="Arial"/>
          <w:b/>
          <w:szCs w:val="24"/>
        </w:rPr>
        <w:t>. DAS PENALIDADES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.1</w:t>
      </w:r>
      <w:r>
        <w:rPr>
          <w:rFonts w:ascii="Arial" w:hAnsi="Arial" w:cs="Arial"/>
          <w:szCs w:val="24"/>
        </w:rPr>
        <w:t xml:space="preserve"> –</w:t>
      </w:r>
      <w:r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w:t>
      </w:r>
      <w:proofErr w:type="spellStart"/>
      <w:r w:rsidRPr="0027405D">
        <w:rPr>
          <w:rFonts w:ascii="Arial" w:hAnsi="Arial" w:cs="Arial"/>
          <w:szCs w:val="24"/>
        </w:rPr>
        <w:t>arts</w:t>
      </w:r>
      <w:proofErr w:type="spellEnd"/>
      <w:r w:rsidRPr="0027405D">
        <w:rPr>
          <w:rFonts w:ascii="Arial" w:hAnsi="Arial" w:cs="Arial"/>
          <w:szCs w:val="24"/>
        </w:rPr>
        <w:t>. 86 e 87 da Lei n.º 8.666/93.</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w:t>
      </w:r>
      <w:r>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a)</w:t>
      </w:r>
      <w:r>
        <w:rPr>
          <w:rFonts w:ascii="Arial" w:hAnsi="Arial" w:cs="Arial"/>
          <w:szCs w:val="24"/>
        </w:rPr>
        <w:t xml:space="preserve"> Advertência;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b)</w:t>
      </w:r>
      <w:r>
        <w:rPr>
          <w:rFonts w:ascii="Arial" w:hAnsi="Arial" w:cs="Arial"/>
          <w:szCs w:val="24"/>
        </w:rPr>
        <w:t xml:space="preserve"> Multa de mora de </w:t>
      </w:r>
      <w:r w:rsidRPr="00AB1566">
        <w:rPr>
          <w:rFonts w:ascii="Arial" w:hAnsi="Arial" w:cs="Arial"/>
          <w:szCs w:val="24"/>
        </w:rPr>
        <w:t>0,5 % (</w:t>
      </w:r>
      <w:r>
        <w:rPr>
          <w:rFonts w:ascii="Arial" w:hAnsi="Arial" w:cs="Arial"/>
          <w:szCs w:val="24"/>
        </w:rPr>
        <w:t xml:space="preserve">zero vírgula cinco </w:t>
      </w:r>
      <w:r w:rsidRPr="00AB1566">
        <w:rPr>
          <w:rFonts w:ascii="Arial" w:hAnsi="Arial" w:cs="Arial"/>
          <w:szCs w:val="24"/>
        </w:rPr>
        <w:t>por cento) sobre o valor d</w:t>
      </w:r>
      <w:r>
        <w:rPr>
          <w:rFonts w:ascii="Arial" w:hAnsi="Arial" w:cs="Arial"/>
          <w:szCs w:val="24"/>
        </w:rPr>
        <w:t>o contrato, por dia de atraso, em que, sem justa causa, a contratada não cumprir com as obrigações assumidas, até o máximo de 20 (vinte) dias, sem prejuízo das demais penalidades previstas na Lei n.º 8.666/93;</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c)</w:t>
      </w:r>
      <w:r>
        <w:rPr>
          <w:rFonts w:ascii="Arial" w:hAnsi="Arial" w:cs="Arial"/>
          <w:szCs w:val="24"/>
        </w:rPr>
        <w:t xml:space="preserve"> Multa de até 10 % (dez por cento) sobre o valor do contrato, além da rescisão, no caso de reincidência dos motivos previstos nas alíneas “a” e “b”;</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d)</w:t>
      </w:r>
      <w:r>
        <w:rPr>
          <w:rFonts w:ascii="Arial" w:hAnsi="Arial" w:cs="Arial"/>
          <w:szCs w:val="24"/>
        </w:rPr>
        <w:t xml:space="preserve"> Multa de até 10% (dez por cento) sobre o valor contratado pelo descumprimento de qualquer cláusula constante no contrato;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e)</w:t>
      </w:r>
      <w:r>
        <w:rPr>
          <w:rFonts w:ascii="Arial" w:hAnsi="Arial" w:cs="Arial"/>
          <w:szCs w:val="24"/>
        </w:rPr>
        <w:t xml:space="preserve"> Suspensão temporária de participação em licitações e impedimento de contratar com a CÂMARA, pelo prazo de até 02 (dois) anos;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f</w:t>
      </w:r>
      <w:r w:rsidRPr="00B16A34">
        <w:rPr>
          <w:rFonts w:ascii="Arial" w:hAnsi="Arial" w:cs="Arial"/>
          <w:b/>
          <w:szCs w:val="24"/>
        </w:rPr>
        <w:t>)</w:t>
      </w:r>
      <w:r>
        <w:rPr>
          <w:rFonts w:ascii="Arial" w:hAnsi="Arial" w:cs="Arial"/>
          <w:szCs w:val="24"/>
        </w:rPr>
        <w:t xml:space="preserve"> D</w:t>
      </w:r>
      <w:r w:rsidRPr="0027405D">
        <w:rPr>
          <w:rFonts w:ascii="Arial" w:hAnsi="Arial" w:cs="Arial"/>
          <w:szCs w:val="24"/>
        </w:rPr>
        <w:t>eclaração de inidoneidade para licitar ou contra</w:t>
      </w:r>
      <w:r>
        <w:rPr>
          <w:rFonts w:ascii="Arial" w:hAnsi="Arial" w:cs="Arial"/>
          <w:szCs w:val="24"/>
        </w:rPr>
        <w:t>tar com a Administração Pública</w:t>
      </w:r>
      <w:r w:rsidRPr="0027405D">
        <w:rPr>
          <w:rFonts w:ascii="Arial" w:hAnsi="Arial" w:cs="Arial"/>
          <w:szCs w:val="24"/>
        </w:rPr>
        <w:t xml:space="preserve">, enquanto perdurarem os motivos determinantes da punição ou até que seja promovida sua reabilitação perante </w:t>
      </w:r>
      <w:r>
        <w:rPr>
          <w:rFonts w:ascii="Arial" w:hAnsi="Arial" w:cs="Arial"/>
          <w:szCs w:val="24"/>
        </w:rPr>
        <w:t>o Presidente da Câmara</w:t>
      </w:r>
      <w:r w:rsidRPr="0027405D">
        <w:rPr>
          <w:rFonts w:ascii="Arial" w:hAnsi="Arial" w:cs="Arial"/>
          <w:szCs w:val="24"/>
        </w:rPr>
        <w:t>, que será concedida sempr</w:t>
      </w:r>
      <w:r>
        <w:rPr>
          <w:rFonts w:ascii="Arial" w:hAnsi="Arial" w:cs="Arial"/>
          <w:szCs w:val="24"/>
        </w:rPr>
        <w:t>e que o contratado ressarcir a A</w:t>
      </w:r>
      <w:r w:rsidRPr="0027405D">
        <w:rPr>
          <w:rFonts w:ascii="Arial" w:hAnsi="Arial" w:cs="Arial"/>
          <w:szCs w:val="24"/>
        </w:rPr>
        <w:t>dministração pelos prejuízos resultantes e após decorrido o prazo da sanção aplicada com base na alínea anterior.</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A51155">
        <w:rPr>
          <w:rFonts w:ascii="Arial" w:hAnsi="Arial" w:cs="Arial"/>
          <w:b/>
          <w:szCs w:val="24"/>
        </w:rPr>
        <w:t>10.3</w:t>
      </w:r>
      <w:r>
        <w:rPr>
          <w:rFonts w:ascii="Arial" w:hAnsi="Arial" w:cs="Arial"/>
          <w:szCs w:val="24"/>
        </w:rPr>
        <w:t xml:space="preserve"> – Sem prejuízo das sanções previstas no item 10.2, poderão ser aplicadas ao inadimplente outras contidas na Lei Federal n.º 8.666/93 e suas alterações, </w:t>
      </w:r>
      <w:r>
        <w:rPr>
          <w:rFonts w:ascii="Arial" w:hAnsi="Arial" w:cs="Arial"/>
          <w:szCs w:val="24"/>
        </w:rPr>
        <w:lastRenderedPageBreak/>
        <w:t>graduável conforme gravidade da infração, até 20 % (vinte por cento) do valor do contrato;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w:t>
      </w:r>
      <w:r>
        <w:rPr>
          <w:rFonts w:ascii="Arial" w:hAnsi="Arial" w:cs="Arial"/>
          <w:b/>
          <w:szCs w:val="24"/>
        </w:rPr>
        <w:t>4</w:t>
      </w:r>
      <w:r>
        <w:rPr>
          <w:rFonts w:ascii="Arial" w:hAnsi="Arial" w:cs="Arial"/>
          <w:szCs w:val="24"/>
        </w:rPr>
        <w:t xml:space="preserve"> – </w:t>
      </w:r>
      <w:r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Após a aplicação de quaisquer das penalidades acima previstas, realizar-se-á comunicação escrita à empresa, e publicação no órgão de imprensa oficial</w:t>
      </w:r>
      <w:r>
        <w:rPr>
          <w:rFonts w:ascii="Arial" w:hAnsi="Arial" w:cs="Arial"/>
          <w:szCs w:val="24"/>
        </w:rPr>
        <w:t xml:space="preserve"> </w:t>
      </w:r>
      <w:r w:rsidRPr="0027405D">
        <w:rPr>
          <w:rFonts w:ascii="Arial" w:hAnsi="Arial" w:cs="Arial"/>
          <w:szCs w:val="24"/>
        </w:rPr>
        <w:t>(excluídas as penalidades de advertência e multa de mora), constatando fundamento legal da punição, informando ainda que o fato será registrado no cadastro correspondente.</w:t>
      </w:r>
    </w:p>
    <w:p w:rsidR="0043055A" w:rsidRDefault="0043055A" w:rsidP="0043055A">
      <w:pPr>
        <w:pStyle w:val="Cabealho"/>
        <w:tabs>
          <w:tab w:val="left" w:pos="567"/>
          <w:tab w:val="left" w:pos="1134"/>
          <w:tab w:val="left" w:pos="1701"/>
        </w:tabs>
        <w:jc w:val="both"/>
      </w:pPr>
      <w:r w:rsidRPr="0027405D">
        <w:t xml:space="preserve">            </w:t>
      </w:r>
    </w:p>
    <w:p w:rsidR="006D4A23" w:rsidRPr="0027405D" w:rsidRDefault="006D4A23" w:rsidP="0043055A">
      <w:pPr>
        <w:pStyle w:val="Cabealho"/>
        <w:tabs>
          <w:tab w:val="left" w:pos="567"/>
          <w:tab w:val="left" w:pos="1134"/>
          <w:tab w:val="left" w:pos="1701"/>
        </w:tabs>
        <w:jc w:val="both"/>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1</w:t>
      </w:r>
      <w:r>
        <w:rPr>
          <w:rFonts w:ascii="Arial" w:hAnsi="Arial" w:cs="Arial"/>
          <w:b/>
          <w:szCs w:val="24"/>
        </w:rPr>
        <w:t>1</w:t>
      </w:r>
      <w:r w:rsidRPr="0027405D">
        <w:rPr>
          <w:rFonts w:ascii="Arial" w:hAnsi="Arial" w:cs="Arial"/>
          <w:b/>
          <w:szCs w:val="24"/>
        </w:rPr>
        <w:t>. DA DOTAÇÃO ORÇAMENTÁRIA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1</w:t>
      </w:r>
      <w:r>
        <w:rPr>
          <w:rFonts w:ascii="Arial" w:hAnsi="Arial" w:cs="Arial"/>
          <w:b/>
          <w:szCs w:val="24"/>
        </w:rPr>
        <w:t>1</w:t>
      </w:r>
      <w:r w:rsidRPr="00B16A34">
        <w:rPr>
          <w:rFonts w:ascii="Arial" w:hAnsi="Arial" w:cs="Arial"/>
          <w:b/>
          <w:szCs w:val="24"/>
        </w:rPr>
        <w:t>.1</w:t>
      </w:r>
      <w:r>
        <w:rPr>
          <w:rFonts w:ascii="Arial" w:hAnsi="Arial" w:cs="Arial"/>
          <w:szCs w:val="24"/>
        </w:rPr>
        <w:t xml:space="preserve"> –</w:t>
      </w:r>
      <w:r w:rsidRPr="0027405D">
        <w:rPr>
          <w:rFonts w:ascii="Arial" w:hAnsi="Arial" w:cs="Arial"/>
          <w:szCs w:val="24"/>
        </w:rPr>
        <w:t xml:space="preserve"> </w:t>
      </w:r>
      <w:r w:rsidRPr="00D26349">
        <w:rPr>
          <w:rFonts w:ascii="Arial" w:hAnsi="Arial" w:cs="Arial"/>
          <w:szCs w:val="24"/>
        </w:rPr>
        <w:t xml:space="preserve">As despesas decorrentes da contratação do </w:t>
      </w:r>
      <w:r w:rsidR="007A42CF">
        <w:rPr>
          <w:rFonts w:ascii="Arial" w:hAnsi="Arial" w:cs="Arial"/>
          <w:szCs w:val="24"/>
        </w:rPr>
        <w:t>objeto deste pregão correrão à conta</w:t>
      </w:r>
      <w:r w:rsidRPr="00D26349">
        <w:rPr>
          <w:rFonts w:ascii="Arial" w:hAnsi="Arial" w:cs="Arial"/>
          <w:szCs w:val="24"/>
        </w:rPr>
        <w:t xml:space="preserve"> </w:t>
      </w:r>
      <w:r w:rsidR="00405AAE">
        <w:rPr>
          <w:rFonts w:ascii="Arial" w:hAnsi="Arial" w:cs="Arial"/>
          <w:szCs w:val="24"/>
        </w:rPr>
        <w:t>01.01.00.4.4.90.52.00</w:t>
      </w:r>
      <w:r w:rsidRPr="00D26349">
        <w:rPr>
          <w:rFonts w:ascii="Arial" w:hAnsi="Arial" w:cs="Arial"/>
          <w:szCs w:val="24"/>
        </w:rPr>
        <w:t xml:space="preserve"> no orçamento para o exercício em curso</w:t>
      </w:r>
      <w:r>
        <w:rPr>
          <w:rFonts w:ascii="Arial" w:hAnsi="Arial" w:cs="Arial"/>
          <w:szCs w:val="24"/>
        </w:rPr>
        <w:t xml:space="preserve">. </w:t>
      </w:r>
    </w:p>
    <w:p w:rsidR="007A42CF" w:rsidRDefault="007A42CF"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Pr="0027405D"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12</w:t>
      </w:r>
      <w:r w:rsidRPr="0027405D">
        <w:rPr>
          <w:rFonts w:ascii="Arial" w:hAnsi="Arial" w:cs="Arial"/>
          <w:b/>
          <w:szCs w:val="24"/>
        </w:rPr>
        <w:t>. DO PAGAMENTO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942D4" w:rsidRDefault="0043055A" w:rsidP="0043055A">
      <w:pPr>
        <w:tabs>
          <w:tab w:val="left" w:pos="567"/>
          <w:tab w:val="left" w:pos="1134"/>
          <w:tab w:val="left" w:pos="1701"/>
        </w:tabs>
        <w:jc w:val="both"/>
        <w:rPr>
          <w:rFonts w:ascii="Arial" w:hAnsi="Arial" w:cs="Arial"/>
          <w:sz w:val="24"/>
          <w:szCs w:val="24"/>
        </w:rPr>
      </w:pPr>
      <w:r>
        <w:rPr>
          <w:rFonts w:ascii="Arial" w:hAnsi="Arial" w:cs="Arial"/>
          <w:b/>
          <w:sz w:val="24"/>
          <w:szCs w:val="24"/>
        </w:rPr>
        <w:t>12</w:t>
      </w:r>
      <w:r w:rsidRPr="00B904D4">
        <w:rPr>
          <w:rFonts w:ascii="Arial" w:hAnsi="Arial" w:cs="Arial"/>
          <w:b/>
          <w:sz w:val="24"/>
          <w:szCs w:val="24"/>
        </w:rPr>
        <w:t xml:space="preserve">.1 </w:t>
      </w:r>
      <w:r>
        <w:rPr>
          <w:rFonts w:ascii="Arial" w:hAnsi="Arial" w:cs="Arial"/>
          <w:b/>
          <w:sz w:val="24"/>
          <w:szCs w:val="24"/>
        </w:rPr>
        <w:t>–</w:t>
      </w:r>
      <w:r w:rsidRPr="00B904D4">
        <w:rPr>
          <w:rFonts w:ascii="Arial" w:hAnsi="Arial" w:cs="Arial"/>
          <w:b/>
          <w:sz w:val="24"/>
          <w:szCs w:val="24"/>
        </w:rPr>
        <w:t xml:space="preserve"> </w:t>
      </w:r>
      <w:r w:rsidRPr="002942D4">
        <w:rPr>
          <w:rFonts w:ascii="Arial" w:hAnsi="Arial" w:cs="Arial"/>
          <w:sz w:val="24"/>
          <w:szCs w:val="24"/>
        </w:rPr>
        <w:t xml:space="preserve">Disposto na Cláusula </w:t>
      </w:r>
      <w:r>
        <w:rPr>
          <w:rFonts w:ascii="Arial" w:hAnsi="Arial" w:cs="Arial"/>
          <w:sz w:val="24"/>
          <w:szCs w:val="24"/>
        </w:rPr>
        <w:t>0</w:t>
      </w:r>
      <w:r w:rsidRPr="002942D4">
        <w:rPr>
          <w:rFonts w:ascii="Arial" w:hAnsi="Arial" w:cs="Arial"/>
          <w:sz w:val="24"/>
          <w:szCs w:val="24"/>
        </w:rPr>
        <w:t>5</w:t>
      </w:r>
      <w:r>
        <w:rPr>
          <w:rFonts w:ascii="Arial" w:hAnsi="Arial" w:cs="Arial"/>
          <w:sz w:val="24"/>
          <w:szCs w:val="24"/>
        </w:rPr>
        <w:t xml:space="preserve"> – Das Condições de Pagamento,</w:t>
      </w:r>
      <w:r w:rsidRPr="002942D4">
        <w:rPr>
          <w:rFonts w:ascii="Arial" w:hAnsi="Arial" w:cs="Arial"/>
          <w:sz w:val="24"/>
          <w:szCs w:val="24"/>
        </w:rPr>
        <w:t xml:space="preserve"> da Minuta de Contrato, Anexo I deste edital.</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13</w:t>
      </w:r>
      <w:r w:rsidRPr="0027405D">
        <w:rPr>
          <w:rFonts w:ascii="Arial" w:hAnsi="Arial" w:cs="Arial"/>
          <w:b/>
          <w:szCs w:val="24"/>
        </w:rPr>
        <w:t>. DAS DISPOSIÇÕES FINAIS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.1</w:t>
      </w:r>
      <w:r>
        <w:rPr>
          <w:rFonts w:ascii="Arial" w:hAnsi="Arial" w:cs="Arial"/>
          <w:szCs w:val="24"/>
        </w:rPr>
        <w:t xml:space="preserve"> – </w:t>
      </w:r>
      <w:r w:rsidRPr="0027405D">
        <w:rPr>
          <w:rFonts w:ascii="Arial" w:hAnsi="Arial" w:cs="Arial"/>
          <w:szCs w:val="24"/>
        </w:rPr>
        <w:t>Nenhuma indenização será devida às proponentes pela elaboração e/ou apres</w:t>
      </w:r>
      <w:r>
        <w:rPr>
          <w:rFonts w:ascii="Arial" w:hAnsi="Arial" w:cs="Arial"/>
          <w:szCs w:val="24"/>
        </w:rPr>
        <w:t>entação de documentos relativa a</w:t>
      </w:r>
      <w:r w:rsidRPr="0027405D">
        <w:rPr>
          <w:rFonts w:ascii="Arial" w:hAnsi="Arial" w:cs="Arial"/>
          <w:szCs w:val="24"/>
        </w:rPr>
        <w:t xml:space="preserve"> presente licitação.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A presente licitação somente poderá vir a ser revogada por razões de interesse público</w:t>
      </w:r>
      <w:r>
        <w:rPr>
          <w:rFonts w:ascii="Arial" w:hAnsi="Arial" w:cs="Arial"/>
          <w:szCs w:val="24"/>
        </w:rPr>
        <w:t>,</w:t>
      </w:r>
      <w:r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.3</w:t>
      </w:r>
      <w:r>
        <w:rPr>
          <w:rFonts w:ascii="Arial" w:hAnsi="Arial" w:cs="Arial"/>
          <w:szCs w:val="24"/>
        </w:rPr>
        <w:t xml:space="preserve"> –</w:t>
      </w:r>
      <w:r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1677F1">
        <w:rPr>
          <w:rFonts w:ascii="Arial" w:hAnsi="Arial" w:cs="Arial"/>
          <w:b/>
          <w:szCs w:val="24"/>
        </w:rPr>
        <w:t>.</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Até </w:t>
      </w:r>
      <w:r>
        <w:rPr>
          <w:rFonts w:ascii="Arial" w:hAnsi="Arial" w:cs="Arial"/>
          <w:szCs w:val="24"/>
        </w:rPr>
        <w:t>02 (</w:t>
      </w:r>
      <w:r w:rsidRPr="0027405D">
        <w:rPr>
          <w:rFonts w:ascii="Arial" w:hAnsi="Arial" w:cs="Arial"/>
          <w:szCs w:val="24"/>
        </w:rPr>
        <w:t>dois</w:t>
      </w:r>
      <w:r>
        <w:rPr>
          <w:rFonts w:ascii="Arial" w:hAnsi="Arial" w:cs="Arial"/>
          <w:szCs w:val="24"/>
        </w:rPr>
        <w:t>)</w:t>
      </w:r>
      <w:r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13</w:t>
      </w:r>
      <w:r w:rsidRPr="002078D3">
        <w:rPr>
          <w:rFonts w:ascii="Arial" w:hAnsi="Arial" w:cs="Arial"/>
          <w:b/>
          <w:szCs w:val="24"/>
        </w:rPr>
        <w:t>.4.1</w:t>
      </w:r>
      <w:r>
        <w:rPr>
          <w:rFonts w:ascii="Arial" w:hAnsi="Arial" w:cs="Arial"/>
          <w:szCs w:val="24"/>
        </w:rPr>
        <w:t xml:space="preserve"> – </w:t>
      </w:r>
      <w:r w:rsidRPr="0027405D">
        <w:rPr>
          <w:rFonts w:ascii="Arial" w:hAnsi="Arial" w:cs="Arial"/>
          <w:szCs w:val="24"/>
        </w:rPr>
        <w:t xml:space="preserve">Quaisquer </w:t>
      </w:r>
      <w:r w:rsidRPr="00AD75FD">
        <w:rPr>
          <w:rFonts w:ascii="Arial" w:hAnsi="Arial" w:cs="Arial"/>
          <w:szCs w:val="24"/>
          <w:u w:val="single"/>
        </w:rPr>
        <w:t>esclarecimentos</w:t>
      </w:r>
      <w:r w:rsidRPr="0027405D">
        <w:rPr>
          <w:rFonts w:ascii="Arial" w:hAnsi="Arial" w:cs="Arial"/>
          <w:szCs w:val="24"/>
        </w:rPr>
        <w:t xml:space="preserve"> sobre dúvidas eventualmente suscitadas, relativas às orientações contidas no presente pregão, poderão ser </w:t>
      </w:r>
      <w:r w:rsidRPr="0027405D">
        <w:rPr>
          <w:rFonts w:ascii="Arial" w:hAnsi="Arial" w:cs="Arial"/>
          <w:szCs w:val="24"/>
        </w:rPr>
        <w:lastRenderedPageBreak/>
        <w:t>solicitados</w:t>
      </w:r>
      <w:r>
        <w:rPr>
          <w:rFonts w:ascii="Arial" w:hAnsi="Arial" w:cs="Arial"/>
          <w:szCs w:val="24"/>
        </w:rPr>
        <w:t xml:space="preserve"> à pregoeira através do e-mail: </w:t>
      </w:r>
      <w:hyperlink r:id="rId7" w:history="1">
        <w:r w:rsidRPr="004F5298">
          <w:rPr>
            <w:rStyle w:val="Hyperlink"/>
            <w:rFonts w:ascii="Arial" w:hAnsi="Arial" w:cs="Arial"/>
            <w:szCs w:val="24"/>
          </w:rPr>
          <w:t>licitacoes@camarasorocaba.sp.gov.br</w:t>
        </w:r>
      </w:hyperlink>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13</w:t>
      </w:r>
      <w:r w:rsidRPr="002078D3">
        <w:rPr>
          <w:rFonts w:ascii="Arial" w:hAnsi="Arial" w:cs="Arial"/>
          <w:b/>
          <w:szCs w:val="24"/>
        </w:rPr>
        <w:t>.4.2</w:t>
      </w:r>
      <w:r>
        <w:rPr>
          <w:rFonts w:ascii="Arial" w:hAnsi="Arial" w:cs="Arial"/>
          <w:szCs w:val="24"/>
        </w:rPr>
        <w:t xml:space="preserve"> – Os </w:t>
      </w:r>
      <w:r w:rsidRPr="00AD75FD">
        <w:rPr>
          <w:rFonts w:ascii="Arial" w:hAnsi="Arial" w:cs="Arial"/>
          <w:szCs w:val="24"/>
          <w:u w:val="single"/>
        </w:rPr>
        <w:t>pedidos de impugnação</w:t>
      </w:r>
      <w:r>
        <w:rPr>
          <w:rFonts w:ascii="Arial" w:hAnsi="Arial" w:cs="Arial"/>
          <w:szCs w:val="24"/>
        </w:rPr>
        <w:t xml:space="preserve"> deverão ser encaminhados por escrito à pregoeira e </w:t>
      </w:r>
      <w:r w:rsidRPr="00AD75FD">
        <w:rPr>
          <w:rFonts w:ascii="Arial" w:hAnsi="Arial" w:cs="Arial"/>
          <w:szCs w:val="24"/>
          <w:u w:val="single"/>
        </w:rPr>
        <w:t>protocolados na Seção de Protocolo</w:t>
      </w:r>
      <w:r>
        <w:rPr>
          <w:rFonts w:ascii="Arial" w:hAnsi="Arial" w:cs="Arial"/>
          <w:szCs w:val="24"/>
        </w:rPr>
        <w:t xml:space="preserve"> da Câmara Municipal de Sorocaba.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F34EA">
        <w:rPr>
          <w:rFonts w:ascii="Arial" w:hAnsi="Arial" w:cs="Arial"/>
          <w:b/>
          <w:szCs w:val="24"/>
        </w:rPr>
        <w:t>.5</w:t>
      </w:r>
      <w:r>
        <w:rPr>
          <w:rFonts w:ascii="Arial" w:hAnsi="Arial" w:cs="Arial"/>
          <w:szCs w:val="24"/>
        </w:rPr>
        <w:t xml:space="preserve"> – Informações poderão ser solicitadas à Seção de Licitações e Contratos, através do telefone (15) 3238-1111, de segunda a sexta-feira, das 8:00 às 17:00.</w:t>
      </w: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6D4A23">
      <w:pPr>
        <w:pStyle w:val="p11"/>
        <w:tabs>
          <w:tab w:val="clear" w:pos="560"/>
          <w:tab w:val="clear" w:pos="800"/>
          <w:tab w:val="left" w:pos="567"/>
          <w:tab w:val="left" w:pos="1134"/>
          <w:tab w:val="left" w:pos="1701"/>
        </w:tabs>
        <w:ind w:left="0" w:firstLine="0"/>
        <w:jc w:val="right"/>
        <w:rPr>
          <w:rFonts w:ascii="Arial" w:hAnsi="Arial" w:cs="Arial"/>
          <w:szCs w:val="24"/>
        </w:rPr>
      </w:pPr>
    </w:p>
    <w:p w:rsidR="006D4A23" w:rsidRDefault="006D4A23" w:rsidP="006D4A23">
      <w:pPr>
        <w:pStyle w:val="p11"/>
        <w:tabs>
          <w:tab w:val="clear" w:pos="560"/>
          <w:tab w:val="clear" w:pos="800"/>
          <w:tab w:val="left" w:pos="567"/>
          <w:tab w:val="left" w:pos="1134"/>
          <w:tab w:val="left" w:pos="1701"/>
        </w:tabs>
        <w:ind w:left="0" w:firstLine="0"/>
        <w:jc w:val="right"/>
        <w:rPr>
          <w:rFonts w:ascii="Arial" w:hAnsi="Arial" w:cs="Arial"/>
          <w:szCs w:val="24"/>
        </w:rPr>
      </w:pPr>
      <w:r>
        <w:rPr>
          <w:rFonts w:ascii="Arial" w:hAnsi="Arial" w:cs="Arial"/>
          <w:szCs w:val="24"/>
        </w:rPr>
        <w:t>Sorocaba, 27 de outubro de 2015.</w:t>
      </w: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P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r w:rsidRPr="006D4A23">
        <w:rPr>
          <w:rFonts w:ascii="Arial" w:hAnsi="Arial" w:cs="Arial"/>
          <w:b/>
          <w:szCs w:val="24"/>
        </w:rPr>
        <w:t>GERVINO CLÁUDIO GONÇALVES</w:t>
      </w: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r w:rsidRPr="006D4A23">
        <w:rPr>
          <w:rFonts w:ascii="Arial" w:hAnsi="Arial" w:cs="Arial"/>
          <w:b/>
          <w:szCs w:val="24"/>
        </w:rPr>
        <w:t>Presidente</w:t>
      </w: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5433E9" w:rsidRDefault="005433E9"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5433E9" w:rsidRDefault="005433E9"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5433E9" w:rsidRDefault="005433E9"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5433E9" w:rsidRDefault="005433E9"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5433E9" w:rsidRDefault="005433E9"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6D4A23" w:rsidRDefault="006D4A23" w:rsidP="006D4A23">
      <w:pPr>
        <w:pStyle w:val="p11"/>
        <w:tabs>
          <w:tab w:val="clear" w:pos="560"/>
          <w:tab w:val="clear" w:pos="800"/>
          <w:tab w:val="left" w:pos="567"/>
          <w:tab w:val="left" w:pos="1134"/>
          <w:tab w:val="left" w:pos="1701"/>
        </w:tabs>
        <w:ind w:left="0" w:firstLine="0"/>
        <w:jc w:val="center"/>
        <w:rPr>
          <w:rFonts w:ascii="Arial" w:hAnsi="Arial" w:cs="Arial"/>
          <w:b/>
          <w:szCs w:val="24"/>
        </w:rPr>
      </w:pPr>
    </w:p>
    <w:p w:rsidR="00EF5971" w:rsidRDefault="00EF5971" w:rsidP="0043055A">
      <w:pPr>
        <w:tabs>
          <w:tab w:val="left" w:pos="567"/>
          <w:tab w:val="left" w:pos="1134"/>
          <w:tab w:val="left" w:pos="1701"/>
        </w:tabs>
        <w:jc w:val="center"/>
        <w:rPr>
          <w:rFonts w:ascii="Arial" w:hAnsi="Arial" w:cs="Arial"/>
          <w:b/>
          <w:sz w:val="24"/>
          <w:szCs w:val="24"/>
        </w:rPr>
      </w:pPr>
    </w:p>
    <w:p w:rsidR="0043055A" w:rsidRPr="00701948" w:rsidRDefault="0043055A" w:rsidP="0043055A">
      <w:pPr>
        <w:tabs>
          <w:tab w:val="left" w:pos="567"/>
          <w:tab w:val="left" w:pos="1134"/>
          <w:tab w:val="left" w:pos="1701"/>
        </w:tabs>
        <w:jc w:val="center"/>
        <w:rPr>
          <w:rFonts w:ascii="Arial" w:hAnsi="Arial" w:cs="Arial"/>
          <w:b/>
          <w:sz w:val="24"/>
          <w:szCs w:val="24"/>
        </w:rPr>
      </w:pPr>
      <w:r w:rsidRPr="00701948">
        <w:rPr>
          <w:rFonts w:ascii="Arial" w:hAnsi="Arial" w:cs="Arial"/>
          <w:b/>
          <w:sz w:val="24"/>
          <w:szCs w:val="24"/>
        </w:rPr>
        <w:lastRenderedPageBreak/>
        <w:t>ANEXO I</w:t>
      </w:r>
    </w:p>
    <w:p w:rsidR="0043055A" w:rsidRDefault="0043055A" w:rsidP="0043055A">
      <w:pPr>
        <w:tabs>
          <w:tab w:val="left" w:pos="567"/>
          <w:tab w:val="left" w:pos="1134"/>
          <w:tab w:val="left" w:pos="1701"/>
        </w:tabs>
        <w:jc w:val="center"/>
        <w:rPr>
          <w:rFonts w:ascii="Arial" w:hAnsi="Arial" w:cs="Arial"/>
          <w:b/>
          <w:sz w:val="24"/>
          <w:szCs w:val="24"/>
        </w:rPr>
      </w:pPr>
    </w:p>
    <w:p w:rsidR="0043055A" w:rsidRPr="00701948" w:rsidRDefault="0043055A" w:rsidP="0043055A">
      <w:pPr>
        <w:tabs>
          <w:tab w:val="left" w:pos="567"/>
          <w:tab w:val="left" w:pos="1134"/>
          <w:tab w:val="left" w:pos="1701"/>
        </w:tabs>
        <w:jc w:val="center"/>
        <w:rPr>
          <w:rFonts w:ascii="Arial" w:hAnsi="Arial" w:cs="Arial"/>
          <w:b/>
          <w:sz w:val="24"/>
          <w:szCs w:val="24"/>
          <w:u w:val="single"/>
        </w:rPr>
      </w:pPr>
      <w:r w:rsidRPr="00701948">
        <w:rPr>
          <w:rFonts w:ascii="Arial" w:hAnsi="Arial" w:cs="Arial"/>
          <w:b/>
          <w:sz w:val="24"/>
          <w:szCs w:val="24"/>
          <w:u w:val="single"/>
        </w:rPr>
        <w:t xml:space="preserve">MINUTA DE CONTRATO </w:t>
      </w:r>
    </w:p>
    <w:p w:rsidR="0043055A" w:rsidRPr="00552A76" w:rsidRDefault="0043055A" w:rsidP="0043055A">
      <w:pPr>
        <w:tabs>
          <w:tab w:val="left" w:pos="567"/>
          <w:tab w:val="left" w:pos="1134"/>
          <w:tab w:val="left" w:pos="1701"/>
        </w:tabs>
        <w:jc w:val="center"/>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b/>
        </w:rPr>
      </w:pPr>
      <w:r w:rsidRPr="00552A76">
        <w:rPr>
          <w:rFonts w:ascii="Arial" w:hAnsi="Arial" w:cs="Arial"/>
          <w:b/>
        </w:rPr>
        <w:t xml:space="preserve">CONTRATO QUE ENTRE SI CELEBRAM A CÂMARA </w:t>
      </w:r>
      <w:r>
        <w:rPr>
          <w:rFonts w:ascii="Arial" w:hAnsi="Arial" w:cs="Arial"/>
          <w:b/>
        </w:rPr>
        <w:t>MUNICIPAL DE SOROCABA E A EMPRESA .....................................</w:t>
      </w:r>
      <w:r w:rsidRPr="00552A76">
        <w:rPr>
          <w:rFonts w:ascii="Arial" w:hAnsi="Arial" w:cs="Arial"/>
          <w:b/>
        </w:rPr>
        <w:t>, DESTINADO</w:t>
      </w:r>
      <w:r>
        <w:rPr>
          <w:rFonts w:ascii="Arial" w:hAnsi="Arial" w:cs="Arial"/>
          <w:b/>
        </w:rPr>
        <w:t xml:space="preserve"> </w:t>
      </w:r>
      <w:r w:rsidR="00F503CB">
        <w:rPr>
          <w:rFonts w:ascii="Arial" w:hAnsi="Arial" w:cs="Arial"/>
          <w:b/>
        </w:rPr>
        <w:t xml:space="preserve">À AQUISIÇÃO </w:t>
      </w:r>
      <w:r w:rsidR="00463155">
        <w:rPr>
          <w:rFonts w:ascii="Arial" w:hAnsi="Arial" w:cs="Arial"/>
          <w:b/>
        </w:rPr>
        <w:t xml:space="preserve">CÂMERAS DE VÍDEO E KIT DE ACESSÓRIOS PARA A </w:t>
      </w:r>
      <w:r>
        <w:rPr>
          <w:rFonts w:ascii="Arial" w:hAnsi="Arial" w:cs="Arial"/>
          <w:b/>
        </w:rPr>
        <w:t xml:space="preserve">TV LEGISLATIVA DA </w:t>
      </w:r>
      <w:r w:rsidRPr="00CC511E">
        <w:rPr>
          <w:rFonts w:ascii="Arial" w:hAnsi="Arial" w:cs="Arial"/>
          <w:b/>
        </w:rPr>
        <w:t>CÂMARA MUNICIPAL DE SOROCABA.</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t xml:space="preserve">     </w:t>
      </w:r>
    </w:p>
    <w:p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t>Entre a Câmara Municipal de Soroca</w:t>
      </w:r>
      <w:r>
        <w:rPr>
          <w:rFonts w:ascii="Arial" w:hAnsi="Arial" w:cs="Arial"/>
        </w:rPr>
        <w:t>ba, C.N.P.J\M.F. n.</w:t>
      </w:r>
      <w:r w:rsidRPr="00552A76">
        <w:rPr>
          <w:rFonts w:ascii="Arial" w:hAnsi="Arial" w:cs="Arial"/>
        </w:rPr>
        <w:t>º 50.333.616/0001-52, com sede nesta cidade à Av. Eng</w:t>
      </w:r>
      <w:r>
        <w:rPr>
          <w:rFonts w:ascii="Arial" w:hAnsi="Arial" w:cs="Arial"/>
        </w:rPr>
        <w:t>.</w:t>
      </w:r>
      <w:r w:rsidRPr="00552A76">
        <w:rPr>
          <w:rFonts w:ascii="Arial" w:hAnsi="Arial" w:cs="Arial"/>
        </w:rPr>
        <w:t>º Carlos Reinaldo Mendes n.º 2945 – Alto da Boa Vista – Sorocaba - SP, denominada simplesmente CÂMARA, neste ato representada por seu Pre</w:t>
      </w:r>
      <w:r>
        <w:rPr>
          <w:rFonts w:ascii="Arial" w:hAnsi="Arial" w:cs="Arial"/>
        </w:rPr>
        <w:t xml:space="preserve">sidente, </w:t>
      </w:r>
      <w:proofErr w:type="spellStart"/>
      <w:r>
        <w:rPr>
          <w:rFonts w:ascii="Arial" w:hAnsi="Arial" w:cs="Arial"/>
        </w:rPr>
        <w:t>Gervino</w:t>
      </w:r>
      <w:proofErr w:type="spellEnd"/>
      <w:r>
        <w:rPr>
          <w:rFonts w:ascii="Arial" w:hAnsi="Arial" w:cs="Arial"/>
        </w:rPr>
        <w:t xml:space="preserve"> Cláudio Gonçalves</w:t>
      </w:r>
      <w:r w:rsidRPr="00552A76">
        <w:rPr>
          <w:rFonts w:ascii="Arial" w:hAnsi="Arial" w:cs="Arial"/>
        </w:rPr>
        <w:t xml:space="preserve">, portador do RG n.º </w:t>
      </w:r>
      <w:r>
        <w:rPr>
          <w:rFonts w:ascii="Arial" w:hAnsi="Arial" w:cs="Arial"/>
        </w:rPr>
        <w:t xml:space="preserve">............. e </w:t>
      </w:r>
      <w:r w:rsidRPr="00552A76">
        <w:rPr>
          <w:rFonts w:ascii="Arial" w:hAnsi="Arial" w:cs="Arial"/>
        </w:rPr>
        <w:t xml:space="preserve">CPF n.º </w:t>
      </w:r>
      <w:r>
        <w:rPr>
          <w:rFonts w:ascii="Arial" w:hAnsi="Arial" w:cs="Arial"/>
        </w:rPr>
        <w:t>.............,</w:t>
      </w:r>
      <w:r w:rsidRPr="00552A76">
        <w:rPr>
          <w:rFonts w:ascii="Arial" w:hAnsi="Arial" w:cs="Arial"/>
        </w:rPr>
        <w:t xml:space="preserve"> e </w:t>
      </w:r>
      <w:r>
        <w:rPr>
          <w:rFonts w:ascii="Arial" w:hAnsi="Arial" w:cs="Arial"/>
        </w:rPr>
        <w:t>......................</w:t>
      </w:r>
      <w:r w:rsidRPr="00552A76">
        <w:rPr>
          <w:rFonts w:ascii="Arial" w:hAnsi="Arial" w:cs="Arial"/>
        </w:rPr>
        <w:t xml:space="preserve">, C.N.P.J. n.º </w:t>
      </w:r>
      <w:r>
        <w:rPr>
          <w:rFonts w:ascii="Arial" w:hAnsi="Arial" w:cs="Arial"/>
        </w:rPr>
        <w:t>.............</w:t>
      </w:r>
      <w:r w:rsidRPr="00552A76">
        <w:rPr>
          <w:rFonts w:ascii="Arial" w:hAnsi="Arial" w:cs="Arial"/>
        </w:rPr>
        <w:t xml:space="preserve">, com sede na rua </w:t>
      </w:r>
      <w:r>
        <w:rPr>
          <w:rFonts w:ascii="Arial" w:hAnsi="Arial" w:cs="Arial"/>
        </w:rPr>
        <w:t>............</w:t>
      </w:r>
      <w:r w:rsidRPr="00552A76">
        <w:rPr>
          <w:rFonts w:ascii="Arial" w:hAnsi="Arial" w:cs="Arial"/>
        </w:rPr>
        <w:t xml:space="preserve">, Bairro </w:t>
      </w:r>
      <w:r>
        <w:rPr>
          <w:rFonts w:ascii="Arial" w:hAnsi="Arial" w:cs="Arial"/>
        </w:rPr>
        <w:t>...........</w:t>
      </w:r>
      <w:r w:rsidRPr="00552A76">
        <w:rPr>
          <w:rFonts w:ascii="Arial" w:hAnsi="Arial" w:cs="Arial"/>
        </w:rPr>
        <w:t xml:space="preserve">, na cidade </w:t>
      </w:r>
      <w:r>
        <w:rPr>
          <w:rFonts w:ascii="Arial" w:hAnsi="Arial" w:cs="Arial"/>
        </w:rPr>
        <w:t>...........</w:t>
      </w:r>
      <w:r w:rsidRPr="00552A76">
        <w:rPr>
          <w:rFonts w:ascii="Arial" w:hAnsi="Arial" w:cs="Arial"/>
        </w:rPr>
        <w:t xml:space="preserve">, neste ato representada por </w:t>
      </w:r>
      <w:r>
        <w:rPr>
          <w:rFonts w:ascii="Arial" w:hAnsi="Arial" w:cs="Arial"/>
        </w:rPr>
        <w:t>...........</w:t>
      </w:r>
      <w:r w:rsidRPr="00552A76">
        <w:rPr>
          <w:rFonts w:ascii="Arial" w:hAnsi="Arial" w:cs="Arial"/>
        </w:rPr>
        <w:t>, portador do R.G. n</w:t>
      </w:r>
      <w:r>
        <w:rPr>
          <w:rFonts w:ascii="Arial" w:hAnsi="Arial" w:cs="Arial"/>
        </w:rPr>
        <w:t>.</w:t>
      </w:r>
      <w:r w:rsidRPr="00552A76">
        <w:rPr>
          <w:rFonts w:ascii="Arial" w:hAnsi="Arial" w:cs="Arial"/>
        </w:rPr>
        <w:t xml:space="preserve">º </w:t>
      </w:r>
      <w:r>
        <w:rPr>
          <w:rFonts w:ascii="Arial" w:hAnsi="Arial" w:cs="Arial"/>
        </w:rPr>
        <w:t xml:space="preserve">............. </w:t>
      </w:r>
      <w:proofErr w:type="gramStart"/>
      <w:r>
        <w:rPr>
          <w:rFonts w:ascii="Arial" w:hAnsi="Arial" w:cs="Arial"/>
        </w:rPr>
        <w:t>e</w:t>
      </w:r>
      <w:proofErr w:type="gramEnd"/>
      <w:r w:rsidRPr="00552A76">
        <w:rPr>
          <w:rFonts w:ascii="Arial" w:hAnsi="Arial" w:cs="Arial"/>
        </w:rPr>
        <w:t xml:space="preserve"> C.P.F. n</w:t>
      </w:r>
      <w:r>
        <w:rPr>
          <w:rFonts w:ascii="Arial" w:hAnsi="Arial" w:cs="Arial"/>
        </w:rPr>
        <w:t>.</w:t>
      </w:r>
      <w:r w:rsidRPr="00552A76">
        <w:rPr>
          <w:rFonts w:ascii="Arial" w:hAnsi="Arial" w:cs="Arial"/>
        </w:rPr>
        <w:t xml:space="preserve">º </w:t>
      </w:r>
      <w:r>
        <w:rPr>
          <w:rFonts w:ascii="Arial" w:hAnsi="Arial" w:cs="Arial"/>
        </w:rPr>
        <w:t>...........</w:t>
      </w:r>
      <w:r w:rsidRPr="00552A76">
        <w:rPr>
          <w:rFonts w:ascii="Arial" w:hAnsi="Arial" w:cs="Arial"/>
        </w:rPr>
        <w:t xml:space="preserve">, denominada  simplesmente CONTRATADA, é lavrado o presente contrato, nos termos do Pregão n.º </w:t>
      </w:r>
      <w:r w:rsidR="00405AAE">
        <w:rPr>
          <w:rFonts w:ascii="Arial" w:hAnsi="Arial" w:cs="Arial"/>
        </w:rPr>
        <w:t>40</w:t>
      </w:r>
      <w:r>
        <w:rPr>
          <w:rFonts w:ascii="Arial" w:hAnsi="Arial" w:cs="Arial"/>
        </w:rPr>
        <w:t>/2015</w:t>
      </w:r>
      <w:r w:rsidRPr="00552A76">
        <w:rPr>
          <w:rFonts w:ascii="Arial" w:hAnsi="Arial" w:cs="Arial"/>
        </w:rPr>
        <w:t>, Lei Federal n</w:t>
      </w:r>
      <w:r>
        <w:rPr>
          <w:rFonts w:ascii="Arial" w:hAnsi="Arial" w:cs="Arial"/>
        </w:rPr>
        <w:t>.</w:t>
      </w:r>
      <w:r w:rsidRPr="00552A76">
        <w:rPr>
          <w:rFonts w:ascii="Arial" w:hAnsi="Arial" w:cs="Arial"/>
        </w:rPr>
        <w:t>º 10.520/2002 e subsidiariamente pela Lei Federal n</w:t>
      </w:r>
      <w:r>
        <w:rPr>
          <w:rFonts w:ascii="Arial" w:hAnsi="Arial" w:cs="Arial"/>
        </w:rPr>
        <w:t>.</w:t>
      </w:r>
      <w:r w:rsidRPr="00552A76">
        <w:rPr>
          <w:rFonts w:ascii="Arial" w:hAnsi="Arial" w:cs="Arial"/>
        </w:rPr>
        <w:t>º 8666/93 e suas alterações, conforme normas e condições a seguir descritas:</w:t>
      </w:r>
    </w:p>
    <w:p w:rsidR="0043055A" w:rsidRDefault="0043055A" w:rsidP="0043055A">
      <w:pPr>
        <w:tabs>
          <w:tab w:val="left" w:pos="567"/>
          <w:tab w:val="left" w:pos="1134"/>
          <w:tab w:val="left" w:pos="1701"/>
        </w:tabs>
        <w:jc w:val="both"/>
        <w:rPr>
          <w:rFonts w:ascii="Arial" w:hAnsi="Arial" w:cs="Arial"/>
        </w:rPr>
      </w:pPr>
    </w:p>
    <w:p w:rsidR="0043055A" w:rsidRPr="00F0370B" w:rsidRDefault="0043055A" w:rsidP="0043055A">
      <w:pPr>
        <w:tabs>
          <w:tab w:val="left" w:pos="567"/>
          <w:tab w:val="left" w:pos="1134"/>
          <w:tab w:val="left" w:pos="1701"/>
        </w:tabs>
        <w:jc w:val="center"/>
        <w:rPr>
          <w:rFonts w:ascii="Arial" w:hAnsi="Arial" w:cs="Arial"/>
          <w:b/>
        </w:rPr>
      </w:pPr>
      <w:r w:rsidRPr="00F0370B">
        <w:rPr>
          <w:rFonts w:ascii="Arial" w:hAnsi="Arial" w:cs="Arial"/>
          <w:b/>
        </w:rPr>
        <w:t>CLÁUSULA 01 – DO OBJETO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pStyle w:val="p8"/>
        <w:widowControl/>
        <w:tabs>
          <w:tab w:val="left" w:pos="567"/>
          <w:tab w:val="left" w:pos="1134"/>
          <w:tab w:val="left" w:pos="1701"/>
        </w:tabs>
        <w:rPr>
          <w:rFonts w:ascii="Arial" w:hAnsi="Arial"/>
          <w:szCs w:val="24"/>
        </w:rPr>
      </w:pPr>
      <w:r w:rsidRPr="00F0370B">
        <w:rPr>
          <w:rFonts w:ascii="Arial" w:hAnsi="Arial" w:cs="Arial"/>
          <w:b/>
          <w:sz w:val="20"/>
        </w:rPr>
        <w:t>1.1</w:t>
      </w:r>
      <w:r>
        <w:rPr>
          <w:rFonts w:ascii="Arial" w:hAnsi="Arial" w:cs="Arial"/>
          <w:sz w:val="20"/>
        </w:rPr>
        <w:t xml:space="preserve"> – </w:t>
      </w:r>
      <w:r>
        <w:rPr>
          <w:rFonts w:ascii="Arial" w:hAnsi="Arial"/>
          <w:sz w:val="20"/>
        </w:rPr>
        <w:t xml:space="preserve">Visa o presente </w:t>
      </w:r>
      <w:r w:rsidRPr="00CF1535">
        <w:rPr>
          <w:rFonts w:ascii="Arial" w:hAnsi="Arial"/>
          <w:sz w:val="20"/>
        </w:rPr>
        <w:t xml:space="preserve">a </w:t>
      </w:r>
      <w:r w:rsidR="00F503CB">
        <w:rPr>
          <w:rFonts w:ascii="Arial" w:hAnsi="Arial"/>
          <w:sz w:val="20"/>
        </w:rPr>
        <w:t>aquisição</w:t>
      </w:r>
      <w:r w:rsidR="00AA33AB">
        <w:rPr>
          <w:rFonts w:ascii="Arial" w:hAnsi="Arial"/>
          <w:sz w:val="20"/>
        </w:rPr>
        <w:t xml:space="preserve"> de câmera de vídeo e kit de acessórios para a</w:t>
      </w:r>
      <w:r w:rsidR="00F503CB">
        <w:rPr>
          <w:rFonts w:ascii="Arial" w:hAnsi="Arial"/>
          <w:sz w:val="20"/>
        </w:rPr>
        <w:t xml:space="preserve"> </w:t>
      </w:r>
      <w:r w:rsidRPr="00CF1535">
        <w:rPr>
          <w:rFonts w:ascii="Arial" w:hAnsi="Arial"/>
          <w:sz w:val="20"/>
        </w:rPr>
        <w:t>TV Legislativa da Câmara Municipal de Sorocaba</w:t>
      </w:r>
      <w:r>
        <w:rPr>
          <w:rFonts w:ascii="Arial" w:hAnsi="Arial"/>
          <w:sz w:val="20"/>
        </w:rPr>
        <w:t>,</w:t>
      </w:r>
      <w:r w:rsidRPr="007A4487">
        <w:rPr>
          <w:rFonts w:ascii="Arial" w:hAnsi="Arial"/>
          <w:sz w:val="20"/>
        </w:rPr>
        <w:t xml:space="preserve"> </w:t>
      </w:r>
      <w:r w:rsidRPr="00266AD8">
        <w:rPr>
          <w:rFonts w:ascii="Arial" w:hAnsi="Arial"/>
          <w:sz w:val="20"/>
        </w:rPr>
        <w:t xml:space="preserve">conforme as especificações constantes </w:t>
      </w:r>
      <w:r>
        <w:rPr>
          <w:rFonts w:ascii="Arial" w:hAnsi="Arial"/>
          <w:sz w:val="20"/>
        </w:rPr>
        <w:t xml:space="preserve">no Anexo II do edital do Pregão n.º </w:t>
      </w:r>
      <w:r w:rsidR="00405AAE">
        <w:rPr>
          <w:rFonts w:ascii="Arial" w:hAnsi="Arial"/>
          <w:sz w:val="20"/>
        </w:rPr>
        <w:t>40</w:t>
      </w:r>
      <w:r>
        <w:rPr>
          <w:rFonts w:ascii="Arial" w:hAnsi="Arial"/>
          <w:sz w:val="20"/>
        </w:rPr>
        <w:t>/2015</w:t>
      </w:r>
      <w:r w:rsidRPr="004F65AF">
        <w:rPr>
          <w:rFonts w:ascii="Arial" w:hAnsi="Arial"/>
          <w:sz w:val="20"/>
        </w:rPr>
        <w:t xml:space="preserve"> e proposta apresentada </w:t>
      </w:r>
      <w:r>
        <w:rPr>
          <w:rFonts w:ascii="Arial" w:hAnsi="Arial"/>
          <w:sz w:val="20"/>
        </w:rPr>
        <w:t>pela contratada.</w:t>
      </w:r>
    </w:p>
    <w:p w:rsidR="0043055A" w:rsidRDefault="0043055A" w:rsidP="0043055A">
      <w:pPr>
        <w:pStyle w:val="p6"/>
        <w:tabs>
          <w:tab w:val="left" w:pos="567"/>
          <w:tab w:val="left" w:pos="1134"/>
          <w:tab w:val="left" w:pos="1701"/>
        </w:tabs>
        <w:ind w:left="0" w:firstLine="0"/>
        <w:rPr>
          <w:rFonts w:ascii="Arial" w:hAnsi="Arial" w:cs="Arial"/>
          <w:b/>
          <w:sz w:val="20"/>
        </w:rPr>
      </w:pPr>
    </w:p>
    <w:p w:rsidR="0043055A" w:rsidRDefault="0043055A" w:rsidP="0043055A">
      <w:pPr>
        <w:pStyle w:val="p7"/>
        <w:tabs>
          <w:tab w:val="clear" w:pos="580"/>
          <w:tab w:val="left" w:pos="567"/>
          <w:tab w:val="left" w:pos="1134"/>
          <w:tab w:val="left" w:pos="1701"/>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43055A" w:rsidRPr="00552A76" w:rsidRDefault="0043055A" w:rsidP="0043055A">
      <w:pPr>
        <w:pStyle w:val="p7"/>
        <w:tabs>
          <w:tab w:val="clear" w:pos="580"/>
          <w:tab w:val="left" w:pos="567"/>
          <w:tab w:val="left" w:pos="1134"/>
          <w:tab w:val="left" w:pos="1701"/>
        </w:tabs>
        <w:ind w:left="0"/>
        <w:rPr>
          <w:rFonts w:ascii="Arial" w:hAnsi="Arial" w:cs="Arial"/>
          <w:b/>
          <w:sz w:val="20"/>
        </w:rPr>
      </w:pPr>
    </w:p>
    <w:p w:rsidR="0043055A" w:rsidRPr="0033189E" w:rsidRDefault="0043055A" w:rsidP="0043055A">
      <w:pPr>
        <w:tabs>
          <w:tab w:val="left" w:pos="567"/>
          <w:tab w:val="left" w:pos="1134"/>
          <w:tab w:val="left" w:pos="1701"/>
        </w:tabs>
        <w:jc w:val="center"/>
        <w:rPr>
          <w:rFonts w:ascii="Arial" w:hAnsi="Arial" w:cs="Arial"/>
          <w:b/>
        </w:rPr>
      </w:pPr>
      <w:r w:rsidRPr="0033189E">
        <w:rPr>
          <w:rFonts w:ascii="Arial" w:hAnsi="Arial" w:cs="Arial"/>
          <w:b/>
        </w:rPr>
        <w:t>CLÁUSULA 02 – DOS DOCUMENTOS APLICÁVEIS</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sidRPr="0033189E">
        <w:rPr>
          <w:rFonts w:ascii="Arial" w:hAnsi="Arial" w:cs="Arial"/>
          <w:b/>
        </w:rPr>
        <w:t>2.1</w:t>
      </w:r>
      <w:r>
        <w:rPr>
          <w:rFonts w:ascii="Arial" w:hAnsi="Arial" w:cs="Arial"/>
        </w:rPr>
        <w:t xml:space="preserve"> - Fazem parte deste contrato o e</w:t>
      </w:r>
      <w:r w:rsidRPr="00552A76">
        <w:rPr>
          <w:rFonts w:ascii="Arial" w:hAnsi="Arial" w:cs="Arial"/>
        </w:rPr>
        <w:t>dital d</w:t>
      </w:r>
      <w:r>
        <w:rPr>
          <w:rFonts w:ascii="Arial" w:hAnsi="Arial" w:cs="Arial"/>
        </w:rPr>
        <w:t xml:space="preserve">o Pregão n.º </w:t>
      </w:r>
      <w:r w:rsidR="00405AAE">
        <w:rPr>
          <w:rFonts w:ascii="Arial" w:hAnsi="Arial" w:cs="Arial"/>
        </w:rPr>
        <w:t>40</w:t>
      </w:r>
      <w:r>
        <w:rPr>
          <w:rFonts w:ascii="Arial" w:hAnsi="Arial" w:cs="Arial"/>
        </w:rPr>
        <w:t>/2015</w:t>
      </w:r>
      <w:r w:rsidRPr="00552A76">
        <w:rPr>
          <w:rFonts w:ascii="Arial" w:hAnsi="Arial" w:cs="Arial"/>
        </w:rPr>
        <w:t xml:space="preserve"> e a proposta da </w:t>
      </w:r>
      <w:r>
        <w:rPr>
          <w:rFonts w:ascii="Arial" w:hAnsi="Arial" w:cs="Arial"/>
        </w:rPr>
        <w:t>contratada</w:t>
      </w:r>
      <w:r w:rsidRPr="00552A76">
        <w:rPr>
          <w:rFonts w:ascii="Arial" w:hAnsi="Arial" w:cs="Arial"/>
        </w:rPr>
        <w:t>, no que não contrarie este contrato.</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b/>
        </w:rPr>
      </w:pPr>
      <w:r w:rsidRPr="005F570F">
        <w:rPr>
          <w:rFonts w:ascii="Arial" w:hAnsi="Arial" w:cs="Arial"/>
          <w:b/>
        </w:rPr>
        <w:t>CLÁUSULA 03 –</w:t>
      </w:r>
      <w:r>
        <w:rPr>
          <w:rFonts w:ascii="Arial" w:hAnsi="Arial" w:cs="Arial"/>
          <w:b/>
        </w:rPr>
        <w:t xml:space="preserve"> DAS CONDIÇÕES</w:t>
      </w:r>
      <w:r w:rsidRPr="005F570F">
        <w:rPr>
          <w:rFonts w:ascii="Arial" w:hAnsi="Arial" w:cs="Arial"/>
          <w:b/>
        </w:rPr>
        <w:t xml:space="preserve"> DE E</w:t>
      </w:r>
      <w:r>
        <w:rPr>
          <w:rFonts w:ascii="Arial" w:hAnsi="Arial" w:cs="Arial"/>
          <w:b/>
        </w:rPr>
        <w:t>NTREGA E EXECUÇÃO</w:t>
      </w:r>
    </w:p>
    <w:p w:rsidR="0043055A" w:rsidRDefault="0043055A" w:rsidP="0043055A">
      <w:pPr>
        <w:tabs>
          <w:tab w:val="left" w:pos="567"/>
          <w:tab w:val="left" w:pos="1134"/>
          <w:tab w:val="left" w:pos="1701"/>
        </w:tabs>
        <w:jc w:val="center"/>
        <w:rPr>
          <w:rFonts w:ascii="Arial" w:hAnsi="Arial" w:cs="Arial"/>
          <w:b/>
        </w:rPr>
      </w:pPr>
    </w:p>
    <w:p w:rsidR="0043055A" w:rsidRPr="000A7766" w:rsidRDefault="0043055A" w:rsidP="0043055A">
      <w:pPr>
        <w:tabs>
          <w:tab w:val="left" w:pos="1701"/>
        </w:tabs>
        <w:jc w:val="both"/>
        <w:rPr>
          <w:rFonts w:ascii="Arial" w:hAnsi="Arial" w:cs="Arial"/>
        </w:rPr>
      </w:pPr>
      <w:r w:rsidRPr="000A7766">
        <w:rPr>
          <w:rFonts w:ascii="Arial" w:hAnsi="Arial" w:cs="Arial"/>
          <w:b/>
        </w:rPr>
        <w:t>3.</w:t>
      </w:r>
      <w:r>
        <w:rPr>
          <w:rFonts w:ascii="Arial" w:hAnsi="Arial" w:cs="Arial"/>
          <w:b/>
        </w:rPr>
        <w:t>1</w:t>
      </w:r>
      <w:r w:rsidRPr="000A7766">
        <w:rPr>
          <w:rFonts w:ascii="Arial" w:hAnsi="Arial" w:cs="Arial"/>
        </w:rPr>
        <w:t xml:space="preserve"> - A contratada deverá designar por escrito, no ato da assinatura do contrato, representantes(s) que tenham poderes para resolução de possíveis ocorrências durante a execução do mesmo, informando seus nomes, cargos e formas de contato (telefone, e-mail, endereço). </w:t>
      </w:r>
    </w:p>
    <w:p w:rsidR="0043055A" w:rsidRPr="000A7766" w:rsidRDefault="0043055A" w:rsidP="0043055A">
      <w:pPr>
        <w:tabs>
          <w:tab w:val="left" w:pos="1701"/>
        </w:tabs>
        <w:jc w:val="both"/>
        <w:rPr>
          <w:rFonts w:ascii="Arial" w:hAnsi="Arial" w:cs="Arial"/>
        </w:rPr>
      </w:pPr>
    </w:p>
    <w:p w:rsidR="0043055A" w:rsidRPr="000A7766" w:rsidRDefault="0043055A" w:rsidP="0043055A">
      <w:pPr>
        <w:tabs>
          <w:tab w:val="left" w:pos="567"/>
          <w:tab w:val="left" w:pos="1701"/>
        </w:tabs>
        <w:jc w:val="both"/>
        <w:rPr>
          <w:rFonts w:ascii="Arial" w:hAnsi="Arial" w:cs="Arial"/>
        </w:rPr>
      </w:pPr>
      <w:r w:rsidRPr="000A7766">
        <w:rPr>
          <w:rFonts w:ascii="Arial" w:hAnsi="Arial" w:cs="Arial"/>
        </w:rPr>
        <w:tab/>
      </w:r>
      <w:r>
        <w:rPr>
          <w:rFonts w:ascii="Arial" w:hAnsi="Arial" w:cs="Arial"/>
          <w:b/>
        </w:rPr>
        <w:t>3.1</w:t>
      </w:r>
      <w:r w:rsidRPr="000A7766">
        <w:rPr>
          <w:rFonts w:ascii="Arial" w:hAnsi="Arial" w:cs="Arial"/>
          <w:b/>
        </w:rPr>
        <w:t>.1</w:t>
      </w:r>
      <w:r w:rsidRPr="000A7766">
        <w:rPr>
          <w:rFonts w:ascii="Arial" w:hAnsi="Arial" w:cs="Arial"/>
        </w:rPr>
        <w:t xml:space="preserve"> - Através dos representantes designados, a contratada deverá prestar informações e esclarecimentos que venham a ser solicitados pela Câmara no prazo indicado em notificação.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3</w:t>
      </w:r>
      <w:r w:rsidRPr="005F570F">
        <w:rPr>
          <w:rFonts w:ascii="Arial" w:hAnsi="Arial" w:cs="Arial"/>
          <w:b/>
          <w:sz w:val="20"/>
        </w:rPr>
        <w:t>.</w:t>
      </w:r>
      <w:r w:rsidR="00B82640">
        <w:rPr>
          <w:rFonts w:ascii="Arial" w:hAnsi="Arial" w:cs="Arial"/>
          <w:b/>
          <w:sz w:val="20"/>
        </w:rPr>
        <w:t>2</w:t>
      </w:r>
      <w:r>
        <w:rPr>
          <w:rFonts w:ascii="Arial" w:hAnsi="Arial" w:cs="Arial"/>
          <w:sz w:val="20"/>
        </w:rPr>
        <w:t xml:space="preserve"> – O prazo máximo pa</w:t>
      </w:r>
      <w:r w:rsidR="009A6074">
        <w:rPr>
          <w:rFonts w:ascii="Arial" w:hAnsi="Arial" w:cs="Arial"/>
          <w:sz w:val="20"/>
        </w:rPr>
        <w:t>ra a entrega do objeto será de 6</w:t>
      </w:r>
      <w:r>
        <w:rPr>
          <w:rFonts w:ascii="Arial" w:hAnsi="Arial" w:cs="Arial"/>
          <w:sz w:val="20"/>
        </w:rPr>
        <w:t xml:space="preserve">0 </w:t>
      </w:r>
      <w:r w:rsidRPr="00CF402B">
        <w:rPr>
          <w:rFonts w:ascii="Arial" w:hAnsi="Arial" w:cs="Arial"/>
          <w:sz w:val="20"/>
        </w:rPr>
        <w:t>(</w:t>
      </w:r>
      <w:r w:rsidR="009A6074">
        <w:rPr>
          <w:rFonts w:ascii="Arial" w:hAnsi="Arial" w:cs="Arial"/>
          <w:sz w:val="20"/>
        </w:rPr>
        <w:t>sess</w:t>
      </w:r>
      <w:r w:rsidRPr="00CF402B">
        <w:rPr>
          <w:rFonts w:ascii="Arial" w:hAnsi="Arial" w:cs="Arial"/>
          <w:sz w:val="20"/>
        </w:rPr>
        <w:t>enta)</w:t>
      </w:r>
      <w:r>
        <w:rPr>
          <w:rFonts w:ascii="Arial" w:hAnsi="Arial" w:cs="Arial"/>
          <w:sz w:val="20"/>
        </w:rPr>
        <w:t xml:space="preserve"> dias corridos</w:t>
      </w:r>
      <w:r w:rsidRPr="005F570F">
        <w:rPr>
          <w:rFonts w:ascii="Arial" w:hAnsi="Arial" w:cs="Arial"/>
          <w:b/>
          <w:sz w:val="20"/>
        </w:rPr>
        <w:t xml:space="preserve">, </w:t>
      </w:r>
      <w:r w:rsidRPr="00DD2263">
        <w:rPr>
          <w:rFonts w:ascii="Arial" w:hAnsi="Arial" w:cs="Arial"/>
          <w:sz w:val="20"/>
        </w:rPr>
        <w:t xml:space="preserve">contados a partir da data </w:t>
      </w:r>
      <w:r w:rsidR="00DD2263" w:rsidRPr="00DD2263">
        <w:rPr>
          <w:rFonts w:ascii="Arial" w:hAnsi="Arial" w:cs="Arial"/>
          <w:sz w:val="20"/>
        </w:rPr>
        <w:t>de assinatura do contrato</w:t>
      </w:r>
      <w:r w:rsidRPr="00DD2263">
        <w:rPr>
          <w:rFonts w:ascii="Arial" w:hAnsi="Arial" w:cs="Arial"/>
          <w:sz w:val="20"/>
        </w:rPr>
        <w:t>.</w:t>
      </w:r>
    </w:p>
    <w:p w:rsidR="0043055A" w:rsidRDefault="0043055A" w:rsidP="0043055A">
      <w:pPr>
        <w:pStyle w:val="p11"/>
        <w:tabs>
          <w:tab w:val="clear" w:pos="560"/>
          <w:tab w:val="clear" w:pos="800"/>
          <w:tab w:val="left" w:pos="1701"/>
          <w:tab w:val="left" w:pos="4788"/>
        </w:tabs>
        <w:ind w:left="0" w:firstLine="0"/>
        <w:jc w:val="both"/>
        <w:rPr>
          <w:rFonts w:ascii="Arial" w:hAnsi="Arial" w:cs="Arial"/>
          <w:sz w:val="20"/>
        </w:rPr>
      </w:pPr>
      <w:r>
        <w:rPr>
          <w:rFonts w:ascii="Arial" w:hAnsi="Arial" w:cs="Arial"/>
          <w:sz w:val="20"/>
        </w:rPr>
        <w:tab/>
      </w:r>
    </w:p>
    <w:p w:rsidR="0043055A" w:rsidRDefault="00B82640" w:rsidP="0043055A">
      <w:pPr>
        <w:pStyle w:val="p11"/>
        <w:tabs>
          <w:tab w:val="clear" w:pos="560"/>
          <w:tab w:val="clear" w:pos="800"/>
          <w:tab w:val="left" w:pos="567"/>
          <w:tab w:val="left" w:pos="1134"/>
          <w:tab w:val="left" w:pos="1701"/>
        </w:tabs>
        <w:ind w:left="0" w:firstLine="0"/>
        <w:jc w:val="both"/>
        <w:rPr>
          <w:rFonts w:ascii="Arial" w:hAnsi="Arial" w:cs="Arial"/>
          <w:sz w:val="20"/>
        </w:rPr>
      </w:pPr>
      <w:r>
        <w:rPr>
          <w:rFonts w:ascii="Arial" w:hAnsi="Arial" w:cs="Arial"/>
          <w:b/>
          <w:sz w:val="20"/>
        </w:rPr>
        <w:tab/>
        <w:t>3.2</w:t>
      </w:r>
      <w:r w:rsidR="0043055A">
        <w:rPr>
          <w:rFonts w:ascii="Arial" w:hAnsi="Arial" w:cs="Arial"/>
          <w:b/>
          <w:sz w:val="20"/>
        </w:rPr>
        <w:t xml:space="preserve">.1 </w:t>
      </w:r>
      <w:r w:rsidR="0043055A" w:rsidRPr="001266CF">
        <w:rPr>
          <w:rFonts w:ascii="Arial" w:hAnsi="Arial" w:cs="Arial"/>
          <w:b/>
          <w:sz w:val="20"/>
        </w:rPr>
        <w:t xml:space="preserve">– </w:t>
      </w:r>
      <w:r w:rsidR="0043055A" w:rsidRPr="001266CF">
        <w:rPr>
          <w:rFonts w:ascii="Arial" w:hAnsi="Arial" w:cs="Arial"/>
          <w:sz w:val="20"/>
        </w:rPr>
        <w:t>A critério exclusivo da Câmara</w:t>
      </w:r>
      <w:r w:rsidR="0043055A">
        <w:rPr>
          <w:rFonts w:ascii="Arial" w:hAnsi="Arial" w:cs="Arial"/>
          <w:sz w:val="20"/>
        </w:rPr>
        <w:t>,</w:t>
      </w:r>
      <w:r w:rsidR="0043055A" w:rsidRPr="001266CF">
        <w:rPr>
          <w:rFonts w:ascii="Arial" w:hAnsi="Arial" w:cs="Arial"/>
          <w:sz w:val="20"/>
        </w:rPr>
        <w:t xml:space="preserve"> poderão ser tolerados atrasos na entrega do </w:t>
      </w:r>
      <w:r w:rsidR="0043055A">
        <w:rPr>
          <w:rFonts w:ascii="Arial" w:hAnsi="Arial" w:cs="Arial"/>
          <w:sz w:val="20"/>
        </w:rPr>
        <w:t>objeto</w:t>
      </w:r>
      <w:r w:rsidR="0043055A" w:rsidRPr="001266CF">
        <w:rPr>
          <w:rFonts w:ascii="Arial" w:hAnsi="Arial" w:cs="Arial"/>
          <w:sz w:val="20"/>
        </w:rPr>
        <w:t>, se ocorrerem motivos relevantes devidamente justificados.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r w:rsidRPr="0033189E">
        <w:rPr>
          <w:rFonts w:ascii="Arial" w:hAnsi="Arial" w:cs="Arial"/>
          <w:b/>
          <w:sz w:val="20"/>
        </w:rPr>
        <w:t>3.</w:t>
      </w:r>
      <w:r w:rsidR="00B82640">
        <w:rPr>
          <w:rFonts w:ascii="Arial" w:hAnsi="Arial" w:cs="Arial"/>
          <w:b/>
          <w:sz w:val="20"/>
        </w:rPr>
        <w:t>3</w:t>
      </w:r>
      <w:r>
        <w:rPr>
          <w:rFonts w:ascii="Arial" w:hAnsi="Arial" w:cs="Arial"/>
          <w:sz w:val="20"/>
        </w:rPr>
        <w:t xml:space="preserve"> -</w:t>
      </w:r>
      <w:r w:rsidRPr="00552A76">
        <w:rPr>
          <w:rFonts w:ascii="Arial" w:hAnsi="Arial" w:cs="Arial"/>
          <w:sz w:val="20"/>
        </w:rPr>
        <w:t xml:space="preserve"> A entrega </w:t>
      </w:r>
      <w:r>
        <w:rPr>
          <w:rFonts w:ascii="Arial" w:hAnsi="Arial" w:cs="Arial"/>
          <w:sz w:val="20"/>
        </w:rPr>
        <w:t>dos equipamentos</w:t>
      </w:r>
      <w:r w:rsidRPr="00552A76">
        <w:rPr>
          <w:rFonts w:ascii="Arial" w:hAnsi="Arial" w:cs="Arial"/>
          <w:sz w:val="20"/>
        </w:rPr>
        <w:t xml:space="preserve"> deverá ser efet</w:t>
      </w:r>
      <w:r>
        <w:rPr>
          <w:rFonts w:ascii="Arial" w:hAnsi="Arial" w:cs="Arial"/>
          <w:sz w:val="20"/>
        </w:rPr>
        <w:t>uada no Almoxarifado da Câmara, de segunda a sexta-feira, mediante aviso prévio à Câmara</w:t>
      </w:r>
      <w:r w:rsidRPr="00552A76">
        <w:rPr>
          <w:rFonts w:ascii="Arial" w:hAnsi="Arial" w:cs="Arial"/>
          <w:sz w:val="20"/>
        </w:rPr>
        <w:t>.</w:t>
      </w:r>
    </w:p>
    <w:p w:rsidR="0043055A" w:rsidRDefault="0043055A" w:rsidP="0043055A">
      <w:pPr>
        <w:pStyle w:val="p11"/>
        <w:tabs>
          <w:tab w:val="clear" w:pos="560"/>
          <w:tab w:val="clear" w:pos="800"/>
          <w:tab w:val="left" w:pos="1701"/>
          <w:tab w:val="left" w:pos="3654"/>
        </w:tabs>
        <w:ind w:left="0" w:firstLine="0"/>
        <w:jc w:val="both"/>
        <w:rPr>
          <w:rFonts w:ascii="Arial" w:hAnsi="Arial" w:cs="Arial"/>
          <w:sz w:val="20"/>
        </w:rPr>
      </w:pPr>
      <w:r>
        <w:rPr>
          <w:rFonts w:ascii="Arial" w:hAnsi="Arial" w:cs="Arial"/>
          <w:sz w:val="20"/>
        </w:rPr>
        <w:tab/>
      </w:r>
    </w:p>
    <w:p w:rsidR="0043055A" w:rsidRDefault="00B82640" w:rsidP="0043055A">
      <w:pPr>
        <w:pStyle w:val="p11"/>
        <w:tabs>
          <w:tab w:val="clear" w:pos="560"/>
          <w:tab w:val="left" w:pos="567"/>
          <w:tab w:val="left" w:pos="1134"/>
          <w:tab w:val="left" w:pos="1701"/>
        </w:tabs>
        <w:ind w:left="0" w:firstLine="0"/>
        <w:jc w:val="both"/>
        <w:rPr>
          <w:rFonts w:ascii="Arial" w:hAnsi="Arial" w:cs="Arial"/>
          <w:sz w:val="20"/>
        </w:rPr>
      </w:pPr>
      <w:r>
        <w:rPr>
          <w:rFonts w:ascii="Arial" w:hAnsi="Arial"/>
          <w:b/>
          <w:sz w:val="20"/>
        </w:rPr>
        <w:tab/>
        <w:t>3.3</w:t>
      </w:r>
      <w:r w:rsidR="0043055A">
        <w:rPr>
          <w:rFonts w:ascii="Arial" w:hAnsi="Arial"/>
          <w:b/>
          <w:sz w:val="20"/>
        </w:rPr>
        <w:t>.1</w:t>
      </w:r>
      <w:r w:rsidR="0043055A" w:rsidRPr="00843B84">
        <w:rPr>
          <w:rFonts w:ascii="Arial" w:hAnsi="Arial"/>
          <w:b/>
          <w:sz w:val="20"/>
        </w:rPr>
        <w:t xml:space="preserve"> -</w:t>
      </w:r>
      <w:r w:rsidR="0043055A">
        <w:rPr>
          <w:rFonts w:ascii="Arial" w:hAnsi="Arial"/>
          <w:sz w:val="20"/>
        </w:rPr>
        <w:t xml:space="preserve"> </w:t>
      </w:r>
      <w:r w:rsidR="0043055A" w:rsidRPr="00AF63DE">
        <w:rPr>
          <w:rFonts w:ascii="Arial" w:hAnsi="Arial" w:cs="Arial"/>
          <w:sz w:val="20"/>
        </w:rPr>
        <w:t xml:space="preserve">Os </w:t>
      </w:r>
      <w:r w:rsidR="0043055A">
        <w:rPr>
          <w:rFonts w:ascii="Arial" w:hAnsi="Arial" w:cs="Arial"/>
          <w:sz w:val="20"/>
        </w:rPr>
        <w:t xml:space="preserve">equipamentos </w:t>
      </w:r>
      <w:r w:rsidR="0043055A" w:rsidRPr="00AF63DE">
        <w:rPr>
          <w:rFonts w:ascii="Arial" w:hAnsi="Arial" w:cs="Arial"/>
          <w:sz w:val="20"/>
        </w:rPr>
        <w:t>deverão ser entregues em embalagens originais do fabricante, devidamente lacradas, acompanhados dos respectivos manuais de utilizaçã</w:t>
      </w:r>
      <w:r w:rsidR="0043055A">
        <w:rPr>
          <w:rFonts w:ascii="Arial" w:hAnsi="Arial" w:cs="Arial"/>
          <w:sz w:val="20"/>
        </w:rPr>
        <w:t>o, termo de garantia</w:t>
      </w:r>
      <w:r w:rsidR="0043055A" w:rsidRPr="00AF63DE">
        <w:rPr>
          <w:rFonts w:ascii="Arial" w:hAnsi="Arial" w:cs="Arial"/>
          <w:sz w:val="20"/>
        </w:rPr>
        <w:t xml:space="preserve"> e relação de assistência técnica autorizada no Brasil.</w:t>
      </w:r>
    </w:p>
    <w:p w:rsidR="0043055A" w:rsidRDefault="0043055A" w:rsidP="0043055A">
      <w:pPr>
        <w:pStyle w:val="p11"/>
        <w:tabs>
          <w:tab w:val="clear" w:pos="560"/>
          <w:tab w:val="left" w:pos="567"/>
          <w:tab w:val="left" w:pos="1134"/>
          <w:tab w:val="left" w:pos="1701"/>
        </w:tabs>
        <w:ind w:left="0" w:firstLine="0"/>
        <w:jc w:val="both"/>
        <w:rPr>
          <w:rFonts w:ascii="Arial" w:hAnsi="Arial" w:cs="Arial"/>
          <w:sz w:val="20"/>
        </w:rPr>
      </w:pPr>
    </w:p>
    <w:p w:rsidR="0043055A" w:rsidRDefault="0043055A" w:rsidP="0043055A">
      <w:pPr>
        <w:tabs>
          <w:tab w:val="left" w:pos="567"/>
          <w:tab w:val="left" w:pos="1701"/>
        </w:tabs>
        <w:ind w:right="51"/>
        <w:jc w:val="both"/>
        <w:rPr>
          <w:rFonts w:ascii="Arial" w:hAnsi="Arial"/>
        </w:rPr>
      </w:pPr>
      <w:r>
        <w:rPr>
          <w:rFonts w:ascii="Arial" w:hAnsi="Arial"/>
          <w:b/>
        </w:rPr>
        <w:lastRenderedPageBreak/>
        <w:tab/>
        <w:t>3</w:t>
      </w:r>
      <w:r w:rsidRPr="00D637F6">
        <w:rPr>
          <w:rFonts w:ascii="Arial" w:hAnsi="Arial"/>
          <w:b/>
        </w:rPr>
        <w:t>.</w:t>
      </w:r>
      <w:r w:rsidR="00B82640">
        <w:rPr>
          <w:rFonts w:ascii="Arial" w:hAnsi="Arial"/>
          <w:b/>
        </w:rPr>
        <w:t>3</w:t>
      </w:r>
      <w:r>
        <w:rPr>
          <w:rFonts w:ascii="Arial" w:hAnsi="Arial"/>
          <w:b/>
        </w:rPr>
        <w:t>.2</w:t>
      </w:r>
      <w:r w:rsidRPr="00D637F6">
        <w:rPr>
          <w:rFonts w:ascii="Arial" w:hAnsi="Arial"/>
        </w:rPr>
        <w:t xml:space="preserve"> – A Câmara não receberá </w:t>
      </w:r>
      <w:r>
        <w:rPr>
          <w:rFonts w:ascii="Arial" w:hAnsi="Arial"/>
        </w:rPr>
        <w:t xml:space="preserve">em seu prédio </w:t>
      </w:r>
      <w:r w:rsidRPr="00D637F6">
        <w:rPr>
          <w:rFonts w:ascii="Arial" w:hAnsi="Arial"/>
        </w:rPr>
        <w:t>qualquer entrega provenient</w:t>
      </w:r>
      <w:r>
        <w:rPr>
          <w:rFonts w:ascii="Arial" w:hAnsi="Arial"/>
        </w:rPr>
        <w:t>e de fornecedores da contratada. A entrega deverá ser realizada com a presença do representante da contratada e mediante apresentação da respectiva nota fiscal emitida pela mesma.</w:t>
      </w:r>
    </w:p>
    <w:p w:rsidR="0043055A" w:rsidRDefault="0043055A" w:rsidP="0043055A">
      <w:pPr>
        <w:tabs>
          <w:tab w:val="left" w:pos="567"/>
          <w:tab w:val="left" w:pos="1701"/>
        </w:tabs>
        <w:ind w:right="51"/>
        <w:jc w:val="both"/>
        <w:rPr>
          <w:rFonts w:ascii="Arial" w:hAnsi="Arial"/>
        </w:rPr>
      </w:pPr>
    </w:p>
    <w:p w:rsidR="0043055A" w:rsidRDefault="0043055A" w:rsidP="0043055A">
      <w:pPr>
        <w:tabs>
          <w:tab w:val="left" w:pos="567"/>
          <w:tab w:val="left" w:pos="1701"/>
        </w:tabs>
        <w:ind w:right="51"/>
        <w:jc w:val="both"/>
        <w:rPr>
          <w:rFonts w:ascii="Arial" w:hAnsi="Arial"/>
        </w:rPr>
      </w:pPr>
      <w:r>
        <w:rPr>
          <w:rFonts w:ascii="Arial" w:hAnsi="Arial"/>
        </w:rPr>
        <w:tab/>
      </w:r>
      <w:r w:rsidRPr="00D91C23">
        <w:rPr>
          <w:rFonts w:ascii="Arial" w:hAnsi="Arial"/>
          <w:b/>
        </w:rPr>
        <w:t>3.</w:t>
      </w:r>
      <w:r w:rsidR="00B82640">
        <w:rPr>
          <w:rFonts w:ascii="Arial" w:hAnsi="Arial"/>
          <w:b/>
        </w:rPr>
        <w:t>3</w:t>
      </w:r>
      <w:r w:rsidRPr="00D91C23">
        <w:rPr>
          <w:rFonts w:ascii="Arial" w:hAnsi="Arial"/>
          <w:b/>
        </w:rPr>
        <w:t>.3</w:t>
      </w:r>
      <w:r>
        <w:rPr>
          <w:rFonts w:ascii="Arial" w:hAnsi="Arial"/>
        </w:rPr>
        <w:t xml:space="preserve"> - Caberá à contratada providenciar o devido descarregamento dos equipamentos quando da entrega e conduzi-los de forma adequada até o local indicado pela Câmara.</w:t>
      </w:r>
    </w:p>
    <w:p w:rsidR="007F2160" w:rsidRDefault="007F2160" w:rsidP="0043055A">
      <w:pPr>
        <w:tabs>
          <w:tab w:val="left" w:pos="567"/>
          <w:tab w:val="left" w:pos="1701"/>
        </w:tabs>
        <w:ind w:right="51"/>
        <w:jc w:val="both"/>
        <w:rPr>
          <w:rFonts w:ascii="Arial" w:hAnsi="Arial"/>
        </w:rPr>
      </w:pPr>
    </w:p>
    <w:p w:rsidR="007F2160" w:rsidRPr="00BD48B9" w:rsidRDefault="007F2160" w:rsidP="0043055A">
      <w:pPr>
        <w:tabs>
          <w:tab w:val="left" w:pos="567"/>
          <w:tab w:val="left" w:pos="1701"/>
        </w:tabs>
        <w:ind w:right="51"/>
        <w:jc w:val="both"/>
        <w:rPr>
          <w:rFonts w:ascii="Arial" w:hAnsi="Arial"/>
        </w:rPr>
      </w:pPr>
      <w:r>
        <w:rPr>
          <w:rFonts w:ascii="Arial" w:hAnsi="Arial"/>
        </w:rPr>
        <w:tab/>
      </w:r>
      <w:r w:rsidRPr="00BD48B9">
        <w:rPr>
          <w:rFonts w:ascii="Arial" w:hAnsi="Arial"/>
          <w:b/>
        </w:rPr>
        <w:t>3.3.4</w:t>
      </w:r>
      <w:r w:rsidRPr="00BD48B9">
        <w:rPr>
          <w:rFonts w:ascii="Arial" w:hAnsi="Arial"/>
        </w:rPr>
        <w:t xml:space="preserve"> – No ato da entrega dos equipamentos, a contratada deverá comprovar a procedência legal dos produtos, através da apresentação dos seguintes documentos, conforme o caso:</w:t>
      </w:r>
    </w:p>
    <w:p w:rsidR="007F2160" w:rsidRPr="00BD48B9" w:rsidRDefault="007F2160" w:rsidP="007F2160">
      <w:pPr>
        <w:tabs>
          <w:tab w:val="left" w:pos="567"/>
          <w:tab w:val="left" w:pos="1701"/>
        </w:tabs>
        <w:spacing w:before="240"/>
        <w:ind w:right="51"/>
        <w:jc w:val="both"/>
        <w:rPr>
          <w:rFonts w:ascii="Arial" w:hAnsi="Arial"/>
        </w:rPr>
      </w:pPr>
      <w:r w:rsidRPr="00BD48B9">
        <w:rPr>
          <w:rFonts w:ascii="Arial" w:hAnsi="Arial"/>
        </w:rPr>
        <w:tab/>
      </w:r>
      <w:r w:rsidRPr="00BD48B9">
        <w:rPr>
          <w:rFonts w:ascii="Arial" w:hAnsi="Arial"/>
          <w:b/>
        </w:rPr>
        <w:t>a)</w:t>
      </w:r>
      <w:r w:rsidRPr="00BD48B9">
        <w:rPr>
          <w:rFonts w:ascii="Arial" w:hAnsi="Arial"/>
        </w:rPr>
        <w:t xml:space="preserve"> Cópia autenticada dos documentos de importação junto à Receita Federal, devidamente legalizados, no caso de importação;</w:t>
      </w:r>
    </w:p>
    <w:p w:rsidR="007F2160" w:rsidRPr="00D637F6" w:rsidRDefault="007F2160" w:rsidP="007F2160">
      <w:pPr>
        <w:tabs>
          <w:tab w:val="left" w:pos="567"/>
          <w:tab w:val="left" w:pos="1701"/>
        </w:tabs>
        <w:spacing w:before="240"/>
        <w:ind w:right="51"/>
        <w:jc w:val="both"/>
        <w:rPr>
          <w:rFonts w:ascii="Arial" w:hAnsi="Arial"/>
        </w:rPr>
      </w:pPr>
      <w:r w:rsidRPr="00BD48B9">
        <w:rPr>
          <w:rFonts w:ascii="Arial" w:hAnsi="Arial"/>
        </w:rPr>
        <w:tab/>
      </w:r>
      <w:r w:rsidRPr="00BD48B9">
        <w:rPr>
          <w:rFonts w:ascii="Arial" w:hAnsi="Arial"/>
          <w:b/>
        </w:rPr>
        <w:t>b)</w:t>
      </w:r>
      <w:r w:rsidRPr="00BD48B9">
        <w:rPr>
          <w:rFonts w:ascii="Arial" w:hAnsi="Arial"/>
        </w:rPr>
        <w:t xml:space="preserve"> Cópia autenticada dos documentos de aquisição (nota fiscal) junto ao fabricante ou distribuidor autorizado pelo fabricante, devidamente legalizados.</w:t>
      </w:r>
      <w:r>
        <w:rPr>
          <w:rFonts w:ascii="Arial" w:hAnsi="Arial"/>
        </w:rPr>
        <w:t xml:space="preserve"> </w:t>
      </w:r>
    </w:p>
    <w:p w:rsidR="0043055A" w:rsidRPr="001266CF" w:rsidRDefault="0043055A" w:rsidP="0043055A">
      <w:pPr>
        <w:pStyle w:val="Default"/>
        <w:tabs>
          <w:tab w:val="left" w:pos="567"/>
          <w:tab w:val="left" w:pos="1134"/>
          <w:tab w:val="left" w:pos="1701"/>
        </w:tabs>
        <w:jc w:val="both"/>
        <w:rPr>
          <w:b/>
          <w:bCs/>
          <w:sz w:val="20"/>
          <w:szCs w:val="20"/>
        </w:rPr>
      </w:pPr>
    </w:p>
    <w:p w:rsidR="0043055A" w:rsidRPr="001266CF" w:rsidRDefault="00B82640" w:rsidP="0043055A">
      <w:pPr>
        <w:pStyle w:val="Default"/>
        <w:tabs>
          <w:tab w:val="left" w:pos="567"/>
          <w:tab w:val="left" w:pos="1134"/>
          <w:tab w:val="left" w:pos="1701"/>
        </w:tabs>
        <w:jc w:val="both"/>
        <w:rPr>
          <w:sz w:val="20"/>
          <w:szCs w:val="20"/>
        </w:rPr>
      </w:pPr>
      <w:r>
        <w:rPr>
          <w:b/>
          <w:bCs/>
          <w:sz w:val="20"/>
          <w:szCs w:val="20"/>
        </w:rPr>
        <w:t>3.4</w:t>
      </w:r>
      <w:r w:rsidR="0043055A" w:rsidRPr="001266CF">
        <w:rPr>
          <w:b/>
          <w:bCs/>
          <w:sz w:val="20"/>
          <w:szCs w:val="20"/>
        </w:rPr>
        <w:t xml:space="preserve"> </w:t>
      </w:r>
      <w:r w:rsidR="0043055A">
        <w:rPr>
          <w:sz w:val="20"/>
          <w:szCs w:val="20"/>
        </w:rPr>
        <w:t>–</w:t>
      </w:r>
      <w:r w:rsidR="0043055A" w:rsidRPr="001266CF">
        <w:rPr>
          <w:sz w:val="20"/>
          <w:szCs w:val="20"/>
        </w:rPr>
        <w:t xml:space="preserve"> </w:t>
      </w:r>
      <w:r w:rsidR="00DD2263">
        <w:rPr>
          <w:sz w:val="20"/>
          <w:szCs w:val="20"/>
        </w:rPr>
        <w:t>O</w:t>
      </w:r>
      <w:r w:rsidR="0043055A" w:rsidRPr="001266CF">
        <w:rPr>
          <w:sz w:val="20"/>
          <w:szCs w:val="20"/>
        </w:rPr>
        <w:t xml:space="preserve"> objeto será recebido: </w:t>
      </w:r>
    </w:p>
    <w:p w:rsidR="0043055A" w:rsidRPr="001266CF" w:rsidRDefault="0043055A" w:rsidP="0043055A">
      <w:pPr>
        <w:pStyle w:val="Default"/>
        <w:tabs>
          <w:tab w:val="left" w:pos="567"/>
          <w:tab w:val="left" w:pos="1134"/>
          <w:tab w:val="left" w:pos="1701"/>
        </w:tabs>
        <w:jc w:val="both"/>
        <w:rPr>
          <w:sz w:val="20"/>
          <w:szCs w:val="20"/>
        </w:rPr>
      </w:pPr>
    </w:p>
    <w:p w:rsidR="0043055A" w:rsidRPr="001266CF" w:rsidRDefault="0043055A" w:rsidP="0043055A">
      <w:pPr>
        <w:pStyle w:val="Default"/>
        <w:tabs>
          <w:tab w:val="left" w:pos="567"/>
          <w:tab w:val="left" w:pos="1134"/>
          <w:tab w:val="left" w:pos="1701"/>
        </w:tabs>
        <w:jc w:val="both"/>
        <w:rPr>
          <w:sz w:val="20"/>
          <w:szCs w:val="20"/>
        </w:rPr>
      </w:pPr>
      <w:r>
        <w:rPr>
          <w:b/>
          <w:bCs/>
          <w:sz w:val="20"/>
          <w:szCs w:val="20"/>
        </w:rPr>
        <w:tab/>
      </w:r>
      <w:proofErr w:type="gramStart"/>
      <w:r>
        <w:rPr>
          <w:b/>
          <w:bCs/>
          <w:sz w:val="20"/>
          <w:szCs w:val="20"/>
        </w:rPr>
        <w:t xml:space="preserve">a) </w:t>
      </w:r>
      <w:r w:rsidRPr="001266CF">
        <w:rPr>
          <w:sz w:val="20"/>
          <w:szCs w:val="20"/>
        </w:rPr>
        <w:t>Provisoriamente</w:t>
      </w:r>
      <w:proofErr w:type="gramEnd"/>
      <w:r w:rsidRPr="001266CF">
        <w:rPr>
          <w:sz w:val="20"/>
          <w:szCs w:val="20"/>
        </w:rPr>
        <w:t xml:space="preserve">, </w:t>
      </w:r>
      <w:r>
        <w:rPr>
          <w:sz w:val="20"/>
          <w:szCs w:val="20"/>
        </w:rPr>
        <w:t>pelo responsável por seu acompanhamento e fiscalizaç</w:t>
      </w:r>
      <w:r w:rsidR="00DD2263">
        <w:rPr>
          <w:sz w:val="20"/>
          <w:szCs w:val="20"/>
        </w:rPr>
        <w:t xml:space="preserve">ão, </w:t>
      </w:r>
      <w:r>
        <w:rPr>
          <w:sz w:val="20"/>
          <w:szCs w:val="20"/>
        </w:rPr>
        <w:t>mediante termo circunstanciado, assinado pelas partes em até 15 (quinze) dias da comunicação escrita da contratada;</w:t>
      </w:r>
      <w:r w:rsidRPr="001266CF">
        <w:rPr>
          <w:sz w:val="20"/>
          <w:szCs w:val="20"/>
        </w:rPr>
        <w:t xml:space="preserve"> </w:t>
      </w:r>
    </w:p>
    <w:p w:rsidR="0043055A" w:rsidRPr="001266CF" w:rsidRDefault="0043055A" w:rsidP="0043055A">
      <w:pPr>
        <w:pStyle w:val="Default"/>
        <w:tabs>
          <w:tab w:val="left" w:pos="567"/>
          <w:tab w:val="left" w:pos="1134"/>
          <w:tab w:val="left" w:pos="1701"/>
        </w:tabs>
        <w:jc w:val="both"/>
        <w:rPr>
          <w:sz w:val="20"/>
          <w:szCs w:val="20"/>
        </w:rPr>
      </w:pPr>
    </w:p>
    <w:p w:rsidR="0043055A" w:rsidRDefault="0043055A" w:rsidP="0043055A">
      <w:pPr>
        <w:pStyle w:val="Default"/>
        <w:tabs>
          <w:tab w:val="left" w:pos="567"/>
          <w:tab w:val="left" w:pos="1134"/>
          <w:tab w:val="left" w:pos="1701"/>
        </w:tabs>
        <w:jc w:val="both"/>
        <w:rPr>
          <w:sz w:val="20"/>
          <w:szCs w:val="20"/>
        </w:rPr>
      </w:pPr>
      <w:r>
        <w:rPr>
          <w:b/>
          <w:bCs/>
          <w:sz w:val="20"/>
          <w:szCs w:val="20"/>
        </w:rPr>
        <w:tab/>
      </w:r>
      <w:proofErr w:type="gramStart"/>
      <w:r>
        <w:rPr>
          <w:b/>
          <w:bCs/>
          <w:sz w:val="20"/>
          <w:szCs w:val="20"/>
        </w:rPr>
        <w:t>b)</w:t>
      </w:r>
      <w:r w:rsidRPr="001266CF">
        <w:rPr>
          <w:sz w:val="20"/>
          <w:szCs w:val="20"/>
        </w:rPr>
        <w:t xml:space="preserve"> Definitivamente</w:t>
      </w:r>
      <w:proofErr w:type="gramEnd"/>
      <w:r w:rsidRPr="001266CF">
        <w:rPr>
          <w:sz w:val="20"/>
          <w:szCs w:val="20"/>
        </w:rPr>
        <w:t xml:space="preserve">, </w:t>
      </w:r>
      <w:r>
        <w:rPr>
          <w:sz w:val="20"/>
          <w:szCs w:val="20"/>
        </w:rPr>
        <w:t xml:space="preserve">pelo responsável por seu acompanhamento e fiscalização, mediante termo circunstanciado, assinado pelas partes, após </w:t>
      </w:r>
      <w:r w:rsidRPr="008D6867">
        <w:rPr>
          <w:sz w:val="20"/>
          <w:szCs w:val="20"/>
        </w:rPr>
        <w:t>30 (trinta) dias</w:t>
      </w:r>
      <w:r>
        <w:rPr>
          <w:sz w:val="20"/>
          <w:szCs w:val="20"/>
        </w:rPr>
        <w:t xml:space="preserve"> da emissão do termo de recebimento provisório, devendo neste período o responsável pelo recebimento realizar vistoria que comprove a adequação do objeto aos termos contratuais</w:t>
      </w:r>
      <w:r w:rsidRPr="001266CF">
        <w:rPr>
          <w:sz w:val="20"/>
          <w:szCs w:val="20"/>
        </w:rPr>
        <w:t xml:space="preserve">. </w:t>
      </w:r>
    </w:p>
    <w:p w:rsidR="0043055A" w:rsidRDefault="0043055A" w:rsidP="0043055A">
      <w:pPr>
        <w:pStyle w:val="Default"/>
        <w:tabs>
          <w:tab w:val="left" w:pos="567"/>
          <w:tab w:val="left" w:pos="1134"/>
          <w:tab w:val="left" w:pos="1701"/>
        </w:tabs>
        <w:jc w:val="both"/>
        <w:rPr>
          <w:sz w:val="20"/>
          <w:szCs w:val="20"/>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ab/>
      </w:r>
      <w:r w:rsidRPr="00FB53F5">
        <w:rPr>
          <w:rFonts w:ascii="Arial" w:hAnsi="Arial" w:cs="Arial"/>
          <w:b/>
        </w:rPr>
        <w:t>3.</w:t>
      </w:r>
      <w:r w:rsidR="00B82640">
        <w:rPr>
          <w:rFonts w:ascii="Arial" w:hAnsi="Arial" w:cs="Arial"/>
          <w:b/>
        </w:rPr>
        <w:t>4</w:t>
      </w:r>
      <w:r w:rsidRPr="00FB53F5">
        <w:rPr>
          <w:rFonts w:ascii="Arial" w:hAnsi="Arial" w:cs="Arial"/>
          <w:b/>
        </w:rPr>
        <w:t>.</w:t>
      </w:r>
      <w:r w:rsidR="00F76C21">
        <w:rPr>
          <w:rFonts w:ascii="Arial" w:hAnsi="Arial" w:cs="Arial"/>
          <w:b/>
        </w:rPr>
        <w:t>1</w:t>
      </w:r>
      <w:r>
        <w:rPr>
          <w:rFonts w:ascii="Arial" w:hAnsi="Arial" w:cs="Arial"/>
        </w:rPr>
        <w:t xml:space="preserve"> - Somente será emitido o termo de recebimento definitivo se atendidas as determinações do edital e seus anexos.</w:t>
      </w:r>
    </w:p>
    <w:p w:rsidR="0043055A" w:rsidRDefault="0043055A" w:rsidP="0043055A">
      <w:pPr>
        <w:pStyle w:val="Default"/>
        <w:tabs>
          <w:tab w:val="left" w:pos="567"/>
          <w:tab w:val="left" w:pos="1134"/>
          <w:tab w:val="left" w:pos="1701"/>
        </w:tabs>
        <w:jc w:val="both"/>
        <w:rPr>
          <w:sz w:val="20"/>
          <w:szCs w:val="20"/>
        </w:rPr>
      </w:pPr>
    </w:p>
    <w:p w:rsidR="0043055A" w:rsidRPr="001266CF" w:rsidRDefault="0043055A" w:rsidP="0043055A">
      <w:pPr>
        <w:pStyle w:val="Default"/>
        <w:tabs>
          <w:tab w:val="left" w:pos="567"/>
          <w:tab w:val="left" w:pos="1134"/>
          <w:tab w:val="left" w:pos="1701"/>
        </w:tabs>
        <w:jc w:val="both"/>
        <w:rPr>
          <w:sz w:val="20"/>
          <w:szCs w:val="20"/>
        </w:rPr>
      </w:pPr>
      <w:r>
        <w:rPr>
          <w:b/>
          <w:bCs/>
          <w:sz w:val="20"/>
          <w:szCs w:val="20"/>
        </w:rPr>
        <w:tab/>
        <w:t>3</w:t>
      </w:r>
      <w:r w:rsidRPr="001266CF">
        <w:rPr>
          <w:b/>
          <w:bCs/>
          <w:sz w:val="20"/>
          <w:szCs w:val="20"/>
        </w:rPr>
        <w:t>.</w:t>
      </w:r>
      <w:r w:rsidR="00F76C21">
        <w:rPr>
          <w:b/>
          <w:bCs/>
          <w:sz w:val="20"/>
          <w:szCs w:val="20"/>
        </w:rPr>
        <w:t>4.2</w:t>
      </w:r>
      <w:r w:rsidRPr="001266CF">
        <w:rPr>
          <w:b/>
          <w:bCs/>
          <w:sz w:val="20"/>
          <w:szCs w:val="20"/>
        </w:rPr>
        <w:t xml:space="preserve"> </w:t>
      </w:r>
      <w:r w:rsidRPr="001266CF">
        <w:rPr>
          <w:sz w:val="20"/>
          <w:szCs w:val="20"/>
        </w:rPr>
        <w:t>- Constatadas irregularidades no objeto, o fiscalizador do contrato</w:t>
      </w:r>
      <w:r>
        <w:rPr>
          <w:sz w:val="20"/>
          <w:szCs w:val="20"/>
        </w:rPr>
        <w:t xml:space="preserve"> formalizará a recusa e,</w:t>
      </w:r>
      <w:r w:rsidRPr="001266CF">
        <w:rPr>
          <w:sz w:val="20"/>
          <w:szCs w:val="20"/>
        </w:rPr>
        <w:t xml:space="preserve"> sem prejuízo das penalidades cabíveis, poderá: </w:t>
      </w:r>
    </w:p>
    <w:p w:rsidR="0043055A" w:rsidRPr="001266CF" w:rsidRDefault="0043055A" w:rsidP="0043055A">
      <w:pPr>
        <w:pStyle w:val="Default"/>
        <w:tabs>
          <w:tab w:val="left" w:pos="567"/>
          <w:tab w:val="left" w:pos="1134"/>
          <w:tab w:val="left" w:pos="1701"/>
        </w:tabs>
        <w:jc w:val="both"/>
        <w:rPr>
          <w:sz w:val="20"/>
          <w:szCs w:val="20"/>
        </w:rPr>
      </w:pPr>
    </w:p>
    <w:p w:rsidR="0043055A" w:rsidRPr="001266CF" w:rsidRDefault="0043055A" w:rsidP="0043055A">
      <w:pPr>
        <w:pStyle w:val="Default"/>
        <w:tabs>
          <w:tab w:val="left" w:pos="567"/>
          <w:tab w:val="left" w:pos="1134"/>
          <w:tab w:val="left" w:pos="1701"/>
        </w:tabs>
        <w:jc w:val="both"/>
        <w:rPr>
          <w:sz w:val="20"/>
          <w:szCs w:val="20"/>
        </w:rPr>
      </w:pPr>
      <w:r w:rsidRPr="001266CF">
        <w:rPr>
          <w:b/>
          <w:bCs/>
          <w:sz w:val="20"/>
          <w:szCs w:val="20"/>
        </w:rPr>
        <w:tab/>
      </w:r>
      <w:r>
        <w:rPr>
          <w:b/>
          <w:bCs/>
          <w:sz w:val="20"/>
          <w:szCs w:val="20"/>
        </w:rPr>
        <w:tab/>
        <w:t>a)</w:t>
      </w:r>
      <w:r w:rsidRPr="001266CF">
        <w:rPr>
          <w:sz w:val="20"/>
          <w:szCs w:val="20"/>
        </w:rPr>
        <w:t xml:space="preserve"> Rejeitá-lo se não corresponder às especificações do Termo de Referência - Anexo II do Edital, determinando sua substituição/correção; </w:t>
      </w:r>
    </w:p>
    <w:p w:rsidR="0043055A" w:rsidRPr="001266CF" w:rsidRDefault="0043055A" w:rsidP="0043055A">
      <w:pPr>
        <w:pStyle w:val="Default"/>
        <w:tabs>
          <w:tab w:val="left" w:pos="567"/>
          <w:tab w:val="left" w:pos="1134"/>
          <w:tab w:val="left" w:pos="1701"/>
        </w:tabs>
        <w:jc w:val="both"/>
        <w:rPr>
          <w:sz w:val="20"/>
          <w:szCs w:val="20"/>
        </w:rPr>
      </w:pPr>
    </w:p>
    <w:p w:rsidR="0043055A" w:rsidRDefault="0043055A" w:rsidP="0043055A">
      <w:pPr>
        <w:pStyle w:val="Default"/>
        <w:tabs>
          <w:tab w:val="left" w:pos="567"/>
          <w:tab w:val="left" w:pos="1134"/>
          <w:tab w:val="left" w:pos="1701"/>
        </w:tabs>
        <w:jc w:val="both"/>
        <w:rPr>
          <w:sz w:val="20"/>
          <w:szCs w:val="20"/>
        </w:rPr>
      </w:pPr>
      <w:r w:rsidRPr="001266CF">
        <w:rPr>
          <w:b/>
          <w:bCs/>
          <w:sz w:val="20"/>
          <w:szCs w:val="20"/>
        </w:rPr>
        <w:tab/>
      </w:r>
      <w:r>
        <w:rPr>
          <w:b/>
          <w:bCs/>
          <w:sz w:val="20"/>
          <w:szCs w:val="20"/>
        </w:rPr>
        <w:tab/>
        <w:t>b)</w:t>
      </w:r>
      <w:r w:rsidRPr="001266CF">
        <w:rPr>
          <w:sz w:val="20"/>
          <w:szCs w:val="20"/>
        </w:rPr>
        <w:t xml:space="preserve"> Em caso de defeito ou desconformidade com o Termo de Referência, será concedido o prazo </w:t>
      </w:r>
      <w:r>
        <w:rPr>
          <w:sz w:val="20"/>
          <w:szCs w:val="20"/>
        </w:rPr>
        <w:t xml:space="preserve">determinado pela Câmara </w:t>
      </w:r>
      <w:r w:rsidRPr="001266CF">
        <w:rPr>
          <w:sz w:val="20"/>
          <w:szCs w:val="20"/>
        </w:rPr>
        <w:t xml:space="preserve">para regularização ou substituição. </w:t>
      </w:r>
    </w:p>
    <w:p w:rsidR="0043055A" w:rsidRPr="001266CF" w:rsidRDefault="0043055A" w:rsidP="0043055A">
      <w:pPr>
        <w:pStyle w:val="Default"/>
        <w:tabs>
          <w:tab w:val="left" w:pos="567"/>
          <w:tab w:val="left" w:pos="1134"/>
          <w:tab w:val="left" w:pos="1701"/>
        </w:tabs>
        <w:jc w:val="both"/>
        <w:rPr>
          <w:sz w:val="20"/>
          <w:szCs w:val="20"/>
        </w:rPr>
      </w:pPr>
    </w:p>
    <w:p w:rsidR="0043055A" w:rsidRDefault="00B82640" w:rsidP="0043055A">
      <w:pPr>
        <w:tabs>
          <w:tab w:val="left" w:pos="567"/>
          <w:tab w:val="left" w:pos="1134"/>
          <w:tab w:val="left" w:pos="1701"/>
        </w:tabs>
        <w:jc w:val="both"/>
        <w:rPr>
          <w:rFonts w:ascii="Arial" w:hAnsi="Arial" w:cs="Arial"/>
        </w:rPr>
      </w:pPr>
      <w:r>
        <w:rPr>
          <w:rFonts w:ascii="Arial" w:hAnsi="Arial" w:cs="Arial"/>
          <w:b/>
          <w:bCs/>
        </w:rPr>
        <w:t>3.5</w:t>
      </w:r>
      <w:r w:rsidR="0043055A" w:rsidRPr="001266CF">
        <w:rPr>
          <w:rFonts w:ascii="Arial" w:hAnsi="Arial" w:cs="Arial"/>
          <w:b/>
          <w:bCs/>
        </w:rPr>
        <w:t xml:space="preserve"> </w:t>
      </w:r>
      <w:r w:rsidR="0043055A" w:rsidRPr="001266CF">
        <w:rPr>
          <w:rFonts w:ascii="Arial" w:hAnsi="Arial" w:cs="Arial"/>
        </w:rPr>
        <w:t xml:space="preserve">- Após o recebimento definitivo do </w:t>
      </w:r>
      <w:r w:rsidR="0043055A">
        <w:rPr>
          <w:rFonts w:ascii="Arial" w:hAnsi="Arial" w:cs="Arial"/>
        </w:rPr>
        <w:t>objeto</w:t>
      </w:r>
      <w:r w:rsidR="0043055A" w:rsidRPr="001266CF">
        <w:rPr>
          <w:rFonts w:ascii="Arial" w:hAnsi="Arial" w:cs="Arial"/>
        </w:rPr>
        <w:t xml:space="preserve">, a nota fiscal será atestada e encaminhada para pagamento. </w:t>
      </w:r>
    </w:p>
    <w:p w:rsidR="00B82640" w:rsidRDefault="00B82640" w:rsidP="0043055A">
      <w:pPr>
        <w:tabs>
          <w:tab w:val="left" w:pos="567"/>
          <w:tab w:val="left" w:pos="1134"/>
          <w:tab w:val="left" w:pos="1701"/>
        </w:tabs>
        <w:jc w:val="both"/>
        <w:rPr>
          <w:rFonts w:ascii="Arial" w:hAnsi="Arial" w:cs="Arial"/>
          <w:b/>
          <w:bCs/>
        </w:rPr>
      </w:pPr>
    </w:p>
    <w:p w:rsidR="0043055A" w:rsidRDefault="0043055A" w:rsidP="0043055A">
      <w:pPr>
        <w:tabs>
          <w:tab w:val="left" w:pos="567"/>
          <w:tab w:val="left" w:pos="1134"/>
          <w:tab w:val="left" w:pos="1701"/>
        </w:tabs>
        <w:jc w:val="both"/>
        <w:rPr>
          <w:rFonts w:ascii="Arial" w:hAnsi="Arial" w:cs="Arial"/>
        </w:rPr>
      </w:pPr>
      <w:r>
        <w:rPr>
          <w:rFonts w:ascii="Arial" w:hAnsi="Arial" w:cs="Arial"/>
          <w:b/>
          <w:bCs/>
        </w:rPr>
        <w:t>3.</w:t>
      </w:r>
      <w:r w:rsidR="00B82640">
        <w:rPr>
          <w:rFonts w:ascii="Arial" w:hAnsi="Arial" w:cs="Arial"/>
          <w:b/>
          <w:bCs/>
        </w:rPr>
        <w:t>6</w:t>
      </w:r>
      <w:r w:rsidRPr="001266CF">
        <w:rPr>
          <w:rFonts w:ascii="Arial" w:hAnsi="Arial" w:cs="Arial"/>
          <w:b/>
          <w:bCs/>
        </w:rPr>
        <w:t xml:space="preserve"> </w:t>
      </w:r>
      <w:r w:rsidRPr="001266CF">
        <w:rPr>
          <w:rFonts w:ascii="Arial" w:hAnsi="Arial" w:cs="Arial"/>
        </w:rPr>
        <w:t xml:space="preserve">- O recebimento </w:t>
      </w:r>
      <w:r>
        <w:rPr>
          <w:rFonts w:ascii="Arial" w:hAnsi="Arial" w:cs="Arial"/>
        </w:rPr>
        <w:t xml:space="preserve">provisório ou </w:t>
      </w:r>
      <w:r w:rsidRPr="001266CF">
        <w:rPr>
          <w:rFonts w:ascii="Arial" w:hAnsi="Arial" w:cs="Arial"/>
        </w:rPr>
        <w:t xml:space="preserve">definitivo não </w:t>
      </w:r>
      <w:r>
        <w:rPr>
          <w:rFonts w:ascii="Arial" w:hAnsi="Arial" w:cs="Arial"/>
        </w:rPr>
        <w:t>exclui a responsabilidade civil pela solidez e segurança da obra ou do serviço, nem ético-profissional pela perfeita execução do contrato, dentro dos limites estabelecidos pela lei ou pelo contrato.</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sidRPr="00B93EC9">
        <w:rPr>
          <w:rFonts w:ascii="Arial" w:hAnsi="Arial" w:cs="Arial"/>
          <w:b/>
        </w:rPr>
        <w:t>3.</w:t>
      </w:r>
      <w:r w:rsidR="00B82640">
        <w:rPr>
          <w:rFonts w:ascii="Arial" w:hAnsi="Arial" w:cs="Arial"/>
          <w:b/>
        </w:rPr>
        <w:t>7</w:t>
      </w:r>
      <w:r w:rsidRPr="00B93EC9">
        <w:rPr>
          <w:rFonts w:ascii="Arial" w:hAnsi="Arial" w:cs="Arial"/>
        </w:rPr>
        <w:t xml:space="preserve"> – Os</w:t>
      </w:r>
      <w:r>
        <w:rPr>
          <w:rFonts w:ascii="Arial" w:hAnsi="Arial" w:cs="Arial"/>
        </w:rPr>
        <w:t xml:space="preserve"> equipamentos</w:t>
      </w:r>
      <w:r w:rsidRPr="00B93EC9">
        <w:rPr>
          <w:rFonts w:ascii="Arial" w:hAnsi="Arial" w:cs="Arial"/>
        </w:rPr>
        <w:t xml:space="preserve">, mesmo entregues e recebidos, ficam sujeitos à substituição pela </w:t>
      </w:r>
      <w:r>
        <w:rPr>
          <w:rFonts w:ascii="Arial" w:hAnsi="Arial" w:cs="Arial"/>
        </w:rPr>
        <w:t>contratada</w:t>
      </w:r>
      <w:r w:rsidRPr="00B93EC9">
        <w:rPr>
          <w:rFonts w:ascii="Arial" w:hAnsi="Arial" w:cs="Arial"/>
        </w:rPr>
        <w:t>, desde que comprovada a existência de problemas cuja verificação só seja possível no decorrer da utilização dos mesmos.</w:t>
      </w:r>
    </w:p>
    <w:p w:rsidR="0043055A" w:rsidRDefault="0043055A" w:rsidP="0043055A">
      <w:pPr>
        <w:tabs>
          <w:tab w:val="left" w:pos="567"/>
          <w:tab w:val="left" w:pos="1134"/>
          <w:tab w:val="left" w:pos="1701"/>
        </w:tabs>
        <w:jc w:val="both"/>
        <w:rPr>
          <w:rFonts w:ascii="Arial" w:hAnsi="Arial" w:cs="Arial"/>
        </w:rPr>
      </w:pPr>
    </w:p>
    <w:p w:rsidR="0043055A" w:rsidRPr="007919BD" w:rsidRDefault="0043055A" w:rsidP="0043055A">
      <w:pPr>
        <w:tabs>
          <w:tab w:val="left" w:pos="567"/>
          <w:tab w:val="left" w:pos="1701"/>
        </w:tabs>
        <w:autoSpaceDE w:val="0"/>
        <w:autoSpaceDN w:val="0"/>
        <w:adjustRightInd w:val="0"/>
        <w:jc w:val="both"/>
        <w:rPr>
          <w:rFonts w:ascii="Arial" w:hAnsi="Arial"/>
        </w:rPr>
      </w:pPr>
      <w:r>
        <w:rPr>
          <w:rFonts w:ascii="Arial" w:hAnsi="Arial"/>
          <w:b/>
        </w:rPr>
        <w:t>3</w:t>
      </w:r>
      <w:r w:rsidRPr="007919BD">
        <w:rPr>
          <w:rFonts w:ascii="Arial" w:hAnsi="Arial"/>
          <w:b/>
        </w:rPr>
        <w:t>.</w:t>
      </w:r>
      <w:r w:rsidR="00B82640">
        <w:rPr>
          <w:rFonts w:ascii="Arial" w:hAnsi="Arial"/>
          <w:b/>
        </w:rPr>
        <w:t>8</w:t>
      </w:r>
      <w:r w:rsidRPr="007919BD">
        <w:rPr>
          <w:rFonts w:ascii="Arial" w:hAnsi="Arial"/>
        </w:rPr>
        <w:t xml:space="preserve"> - A contratada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43055A" w:rsidRDefault="0043055A" w:rsidP="0043055A">
      <w:pPr>
        <w:tabs>
          <w:tab w:val="left" w:pos="567"/>
          <w:tab w:val="left" w:pos="1701"/>
        </w:tabs>
        <w:autoSpaceDE w:val="0"/>
        <w:autoSpaceDN w:val="0"/>
        <w:adjustRightInd w:val="0"/>
        <w:jc w:val="both"/>
        <w:rPr>
          <w:rFonts w:ascii="Arial" w:hAnsi="Arial"/>
          <w:b/>
        </w:rPr>
      </w:pPr>
    </w:p>
    <w:p w:rsidR="0043055A" w:rsidRPr="007919BD" w:rsidRDefault="0043055A" w:rsidP="0043055A">
      <w:pPr>
        <w:tabs>
          <w:tab w:val="left" w:pos="567"/>
          <w:tab w:val="left" w:pos="1701"/>
        </w:tabs>
        <w:autoSpaceDE w:val="0"/>
        <w:autoSpaceDN w:val="0"/>
        <w:adjustRightInd w:val="0"/>
        <w:jc w:val="both"/>
        <w:rPr>
          <w:rFonts w:ascii="Arial" w:hAnsi="Arial"/>
        </w:rPr>
      </w:pPr>
      <w:r>
        <w:rPr>
          <w:rFonts w:ascii="Arial" w:hAnsi="Arial"/>
          <w:b/>
        </w:rPr>
        <w:t>3</w:t>
      </w:r>
      <w:r w:rsidRPr="007919BD">
        <w:rPr>
          <w:rFonts w:ascii="Arial" w:hAnsi="Arial"/>
          <w:b/>
        </w:rPr>
        <w:t>.</w:t>
      </w:r>
      <w:r w:rsidR="00B82640">
        <w:rPr>
          <w:rFonts w:ascii="Arial" w:hAnsi="Arial"/>
          <w:b/>
        </w:rPr>
        <w:t>9</w:t>
      </w:r>
      <w:r w:rsidRPr="007919BD">
        <w:rPr>
          <w:rFonts w:ascii="Arial" w:hAnsi="Arial"/>
        </w:rPr>
        <w:t xml:space="preserve"> - É de responsabilidade da contratada as despesas referentes a fretes, locomoção, tributos e outros, decorrentes da prestação do serviço.</w:t>
      </w:r>
    </w:p>
    <w:p w:rsidR="0043055A" w:rsidRPr="007919BD" w:rsidRDefault="0043055A" w:rsidP="0043055A">
      <w:pPr>
        <w:tabs>
          <w:tab w:val="left" w:pos="1701"/>
        </w:tabs>
        <w:jc w:val="both"/>
        <w:rPr>
          <w:rFonts w:ascii="Arial" w:hAnsi="Arial" w:cs="Arial"/>
        </w:rPr>
      </w:pPr>
    </w:p>
    <w:p w:rsidR="0043055A" w:rsidRPr="007919BD" w:rsidRDefault="0043055A" w:rsidP="0043055A">
      <w:pPr>
        <w:tabs>
          <w:tab w:val="left" w:pos="1701"/>
        </w:tabs>
        <w:jc w:val="both"/>
        <w:rPr>
          <w:rFonts w:ascii="Arial" w:hAnsi="Arial" w:cs="Arial"/>
        </w:rPr>
      </w:pPr>
      <w:r>
        <w:rPr>
          <w:rFonts w:ascii="Arial" w:hAnsi="Arial" w:cs="Arial"/>
          <w:b/>
        </w:rPr>
        <w:t>3</w:t>
      </w:r>
      <w:r w:rsidRPr="007919BD">
        <w:rPr>
          <w:rFonts w:ascii="Arial" w:hAnsi="Arial" w:cs="Arial"/>
          <w:b/>
        </w:rPr>
        <w:t>.1</w:t>
      </w:r>
      <w:r w:rsidR="00B82640">
        <w:rPr>
          <w:rFonts w:ascii="Arial" w:hAnsi="Arial" w:cs="Arial"/>
          <w:b/>
        </w:rPr>
        <w:t>0</w:t>
      </w:r>
      <w:r w:rsidRPr="007919BD">
        <w:rPr>
          <w:rFonts w:ascii="Arial" w:hAnsi="Arial" w:cs="Arial"/>
        </w:rPr>
        <w:t xml:space="preserve"> – A </w:t>
      </w:r>
      <w:r>
        <w:rPr>
          <w:rFonts w:ascii="Arial" w:hAnsi="Arial" w:cs="Arial"/>
        </w:rPr>
        <w:t>contratada</w:t>
      </w:r>
      <w:r w:rsidRPr="007919BD">
        <w:rPr>
          <w:rFonts w:ascii="Arial" w:hAnsi="Arial" w:cs="Arial"/>
        </w:rPr>
        <w:t xml:space="preserve"> responderá por quaisquer prejuízos que seus empregados ou prepostos causarem ao patrimônio da C</w:t>
      </w:r>
      <w:r>
        <w:rPr>
          <w:rFonts w:ascii="Arial" w:hAnsi="Arial" w:cs="Arial"/>
        </w:rPr>
        <w:t>âmara</w:t>
      </w:r>
      <w:r w:rsidRPr="007919BD">
        <w:rPr>
          <w:rFonts w:ascii="Arial" w:hAnsi="Arial" w:cs="Arial"/>
        </w:rPr>
        <w:t>, ou a terceiros, decorrentes de ação ou omissão culposa, procedendo imediatamente aos reparos ou indenizações cabíveis e assumindo o ônus decorrente.</w:t>
      </w:r>
    </w:p>
    <w:p w:rsidR="0043055A" w:rsidRDefault="0043055A" w:rsidP="0043055A">
      <w:pPr>
        <w:tabs>
          <w:tab w:val="left" w:pos="567"/>
          <w:tab w:val="left" w:pos="1134"/>
          <w:tab w:val="left" w:pos="1701"/>
        </w:tabs>
        <w:jc w:val="both"/>
        <w:rPr>
          <w:rFonts w:ascii="Arial" w:hAnsi="Arial" w:cs="Arial"/>
        </w:rPr>
      </w:pPr>
    </w:p>
    <w:p w:rsidR="0043055A" w:rsidRDefault="00B82640" w:rsidP="0043055A">
      <w:pPr>
        <w:tabs>
          <w:tab w:val="left" w:pos="567"/>
          <w:tab w:val="left" w:pos="1134"/>
          <w:tab w:val="left" w:pos="1701"/>
        </w:tabs>
        <w:jc w:val="both"/>
        <w:rPr>
          <w:rFonts w:ascii="Arial" w:hAnsi="Arial" w:cs="Arial"/>
        </w:rPr>
      </w:pPr>
      <w:r>
        <w:rPr>
          <w:rFonts w:ascii="Arial" w:hAnsi="Arial" w:cs="Arial"/>
          <w:b/>
        </w:rPr>
        <w:t>3.1</w:t>
      </w:r>
      <w:r w:rsidR="0043055A">
        <w:rPr>
          <w:rFonts w:ascii="Arial" w:hAnsi="Arial" w:cs="Arial"/>
          <w:b/>
        </w:rPr>
        <w:t>1</w:t>
      </w:r>
      <w:r w:rsidR="0043055A">
        <w:rPr>
          <w:rFonts w:ascii="Arial" w:hAnsi="Arial" w:cs="Arial"/>
        </w:rPr>
        <w:t xml:space="preserve"> - </w:t>
      </w:r>
      <w:r w:rsidR="0043055A" w:rsidRPr="00694392">
        <w:rPr>
          <w:rFonts w:ascii="Arial" w:hAnsi="Arial" w:cs="Arial"/>
        </w:rPr>
        <w:t xml:space="preserve">O </w:t>
      </w:r>
      <w:r w:rsidR="0043055A">
        <w:rPr>
          <w:rFonts w:ascii="Arial" w:hAnsi="Arial" w:cs="Arial"/>
        </w:rPr>
        <w:t>objeto</w:t>
      </w:r>
      <w:r w:rsidR="0043055A" w:rsidRPr="00694392">
        <w:rPr>
          <w:rFonts w:ascii="Arial" w:hAnsi="Arial" w:cs="Arial"/>
        </w:rPr>
        <w:t xml:space="preserve"> </w:t>
      </w:r>
      <w:r w:rsidR="0043055A">
        <w:rPr>
          <w:rFonts w:ascii="Arial" w:hAnsi="Arial" w:cs="Arial"/>
        </w:rPr>
        <w:t xml:space="preserve">deste contrato </w:t>
      </w:r>
      <w:r w:rsidR="0043055A" w:rsidRPr="00694392">
        <w:rPr>
          <w:rFonts w:ascii="Arial" w:hAnsi="Arial" w:cs="Arial"/>
        </w:rPr>
        <w:t>não poder</w:t>
      </w:r>
      <w:r w:rsidR="0043055A">
        <w:rPr>
          <w:rFonts w:ascii="Arial" w:hAnsi="Arial" w:cs="Arial"/>
        </w:rPr>
        <w:t xml:space="preserve">á ser </w:t>
      </w:r>
      <w:proofErr w:type="spellStart"/>
      <w:r w:rsidR="0043055A">
        <w:rPr>
          <w:rFonts w:ascii="Arial" w:hAnsi="Arial" w:cs="Arial"/>
        </w:rPr>
        <w:t>subempreitado</w:t>
      </w:r>
      <w:proofErr w:type="spellEnd"/>
      <w:r w:rsidR="0043055A">
        <w:rPr>
          <w:rFonts w:ascii="Arial" w:hAnsi="Arial" w:cs="Arial"/>
        </w:rPr>
        <w:t>.</w:t>
      </w:r>
    </w:p>
    <w:p w:rsidR="0043055A" w:rsidRDefault="0043055A" w:rsidP="0043055A">
      <w:pPr>
        <w:tabs>
          <w:tab w:val="left" w:pos="567"/>
          <w:tab w:val="left" w:pos="1134"/>
          <w:tab w:val="left" w:pos="1701"/>
        </w:tabs>
        <w:jc w:val="both"/>
        <w:rPr>
          <w:rFonts w:ascii="Arial" w:hAnsi="Arial" w:cs="Arial"/>
        </w:rPr>
      </w:pPr>
    </w:p>
    <w:p w:rsidR="0043055A" w:rsidRDefault="006353DE" w:rsidP="0043055A">
      <w:pPr>
        <w:tabs>
          <w:tab w:val="left" w:pos="567"/>
          <w:tab w:val="left" w:pos="1134"/>
          <w:tab w:val="left" w:pos="1701"/>
        </w:tabs>
        <w:jc w:val="both"/>
        <w:rPr>
          <w:rFonts w:ascii="Arial" w:hAnsi="Arial"/>
        </w:rPr>
      </w:pPr>
      <w:r>
        <w:rPr>
          <w:rFonts w:ascii="Arial" w:hAnsi="Arial"/>
          <w:b/>
        </w:rPr>
        <w:t>3.1</w:t>
      </w:r>
      <w:r w:rsidR="005A07E6">
        <w:rPr>
          <w:rFonts w:ascii="Arial" w:hAnsi="Arial"/>
          <w:b/>
        </w:rPr>
        <w:t>2</w:t>
      </w:r>
      <w:r w:rsidR="0043055A">
        <w:rPr>
          <w:rFonts w:ascii="Arial" w:hAnsi="Arial"/>
        </w:rPr>
        <w:t xml:space="preserve"> – O contato entre a Câmara e a contratada será realizado através dos números de telefone e fax e do e-mail informados em proposta, sendo de responsabilidade da contratada comunicar a alteração dos mesmos.</w:t>
      </w:r>
    </w:p>
    <w:p w:rsidR="0043055A" w:rsidRDefault="0043055A" w:rsidP="0043055A">
      <w:pPr>
        <w:pStyle w:val="p11"/>
        <w:tabs>
          <w:tab w:val="clear" w:pos="560"/>
          <w:tab w:val="left" w:pos="567"/>
          <w:tab w:val="left" w:pos="1134"/>
          <w:tab w:val="left" w:pos="1701"/>
        </w:tabs>
        <w:ind w:left="0" w:firstLine="0"/>
        <w:jc w:val="both"/>
        <w:rPr>
          <w:rFonts w:ascii="Arial" w:hAnsi="Arial"/>
          <w:sz w:val="20"/>
        </w:rPr>
      </w:pPr>
    </w:p>
    <w:p w:rsidR="0043055A" w:rsidRPr="009265C1" w:rsidRDefault="0043055A" w:rsidP="0043055A">
      <w:pPr>
        <w:pStyle w:val="p11"/>
        <w:tabs>
          <w:tab w:val="clear" w:pos="560"/>
          <w:tab w:val="clear" w:pos="800"/>
          <w:tab w:val="left" w:pos="567"/>
          <w:tab w:val="left" w:pos="1134"/>
          <w:tab w:val="left" w:pos="1701"/>
        </w:tabs>
        <w:ind w:left="0" w:firstLine="0"/>
        <w:jc w:val="center"/>
        <w:rPr>
          <w:rFonts w:ascii="Arial" w:hAnsi="Arial" w:cs="Arial"/>
          <w:b/>
          <w:sz w:val="20"/>
        </w:rPr>
      </w:pPr>
      <w:r>
        <w:rPr>
          <w:rFonts w:ascii="Arial" w:hAnsi="Arial" w:cs="Arial"/>
          <w:b/>
          <w:sz w:val="20"/>
        </w:rPr>
        <w:t>CLÁUSULA 04</w:t>
      </w:r>
      <w:r w:rsidRPr="009265C1">
        <w:rPr>
          <w:rFonts w:ascii="Arial" w:hAnsi="Arial" w:cs="Arial"/>
          <w:b/>
          <w:sz w:val="20"/>
        </w:rPr>
        <w:t xml:space="preserve"> –</w:t>
      </w:r>
      <w:r>
        <w:rPr>
          <w:rFonts w:ascii="Arial" w:hAnsi="Arial" w:cs="Arial"/>
          <w:b/>
        </w:rPr>
        <w:t xml:space="preserve"> </w:t>
      </w:r>
      <w:r w:rsidRPr="009265C1">
        <w:rPr>
          <w:rFonts w:ascii="Arial" w:hAnsi="Arial" w:cs="Arial"/>
          <w:b/>
          <w:sz w:val="20"/>
        </w:rPr>
        <w:t>DA GARANTIA</w:t>
      </w:r>
    </w:p>
    <w:p w:rsidR="0043055A" w:rsidRPr="009265C1" w:rsidRDefault="0043055A" w:rsidP="0043055A">
      <w:pPr>
        <w:pStyle w:val="p11"/>
        <w:tabs>
          <w:tab w:val="clear" w:pos="560"/>
          <w:tab w:val="clear" w:pos="800"/>
          <w:tab w:val="left" w:pos="567"/>
          <w:tab w:val="left" w:pos="1134"/>
          <w:tab w:val="left" w:pos="1701"/>
        </w:tabs>
        <w:ind w:left="0" w:firstLine="0"/>
        <w:jc w:val="both"/>
        <w:rPr>
          <w:rFonts w:ascii="Arial" w:hAnsi="Arial" w:cs="Arial"/>
          <w:b/>
          <w:sz w:val="20"/>
        </w:rPr>
      </w:pPr>
    </w:p>
    <w:p w:rsidR="0043055A" w:rsidRPr="009265C1" w:rsidRDefault="0043055A" w:rsidP="0043055A">
      <w:pPr>
        <w:pStyle w:val="p11"/>
        <w:tabs>
          <w:tab w:val="clear" w:pos="560"/>
          <w:tab w:val="clear" w:pos="800"/>
          <w:tab w:val="left" w:pos="567"/>
          <w:tab w:val="left" w:pos="1134"/>
          <w:tab w:val="left" w:pos="1701"/>
        </w:tabs>
        <w:ind w:left="0" w:firstLine="0"/>
        <w:jc w:val="both"/>
        <w:rPr>
          <w:rFonts w:ascii="Arial" w:hAnsi="Arial" w:cs="Arial"/>
          <w:b/>
          <w:sz w:val="20"/>
        </w:rPr>
      </w:pPr>
      <w:r>
        <w:rPr>
          <w:rFonts w:ascii="Arial" w:hAnsi="Arial" w:cs="Arial"/>
          <w:b/>
          <w:sz w:val="20"/>
        </w:rPr>
        <w:t>4</w:t>
      </w:r>
      <w:r w:rsidRPr="009265C1">
        <w:rPr>
          <w:rFonts w:ascii="Arial" w:hAnsi="Arial" w:cs="Arial"/>
          <w:b/>
          <w:sz w:val="20"/>
        </w:rPr>
        <w:t xml:space="preserve">.1 – </w:t>
      </w:r>
      <w:r w:rsidR="00A27C23">
        <w:rPr>
          <w:rFonts w:ascii="Arial" w:hAnsi="Arial" w:cs="Arial"/>
          <w:sz w:val="20"/>
        </w:rPr>
        <w:t xml:space="preserve">O prazo de garantia de cada equipamento será </w:t>
      </w:r>
      <w:r w:rsidR="001F0EBD">
        <w:rPr>
          <w:rFonts w:ascii="Arial" w:hAnsi="Arial" w:cs="Arial"/>
          <w:sz w:val="20"/>
        </w:rPr>
        <w:t xml:space="preserve">conforme consta no Termo de Referência do edital do Pregão n.º </w:t>
      </w:r>
      <w:r w:rsidR="00405AAE">
        <w:rPr>
          <w:rFonts w:ascii="Arial" w:hAnsi="Arial" w:cs="Arial"/>
          <w:sz w:val="20"/>
        </w:rPr>
        <w:t>40</w:t>
      </w:r>
      <w:r w:rsidR="001F0EBD">
        <w:rPr>
          <w:rFonts w:ascii="Arial" w:hAnsi="Arial" w:cs="Arial"/>
          <w:sz w:val="20"/>
        </w:rPr>
        <w:t>/2015</w:t>
      </w:r>
      <w:r>
        <w:rPr>
          <w:rFonts w:ascii="Arial" w:hAnsi="Arial" w:cs="Arial"/>
          <w:sz w:val="20"/>
        </w:rPr>
        <w:t>.</w:t>
      </w:r>
    </w:p>
    <w:p w:rsidR="0043055A"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227510" w:rsidRDefault="0043055A" w:rsidP="0043055A">
      <w:pPr>
        <w:tabs>
          <w:tab w:val="left" w:pos="567"/>
          <w:tab w:val="left" w:pos="1701"/>
        </w:tabs>
        <w:jc w:val="both"/>
        <w:rPr>
          <w:rFonts w:ascii="Arial" w:hAnsi="Arial" w:cs="Arial"/>
        </w:rPr>
      </w:pPr>
      <w:r>
        <w:rPr>
          <w:rFonts w:ascii="Arial" w:hAnsi="Arial" w:cs="Arial"/>
          <w:b/>
        </w:rPr>
        <w:t>4</w:t>
      </w:r>
      <w:r w:rsidRPr="00227510">
        <w:rPr>
          <w:rFonts w:ascii="Arial" w:hAnsi="Arial" w:cs="Arial"/>
          <w:b/>
        </w:rPr>
        <w:t xml:space="preserve">.2 – </w:t>
      </w:r>
      <w:r w:rsidRPr="00227510">
        <w:rPr>
          <w:rFonts w:ascii="Arial" w:hAnsi="Arial" w:cs="Arial"/>
        </w:rPr>
        <w:t>A CÂMARA rejeitará, no todo ou em parte, o objeto que estiver em desacordo com o Contrato.</w:t>
      </w:r>
    </w:p>
    <w:p w:rsidR="0043055A"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C521FF"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4.3</w:t>
      </w:r>
      <w:r w:rsidRPr="00C521FF">
        <w:rPr>
          <w:rFonts w:ascii="Arial" w:hAnsi="Arial" w:cs="Arial"/>
          <w:sz w:val="20"/>
        </w:rPr>
        <w:t xml:space="preserve"> – A </w:t>
      </w:r>
      <w:r>
        <w:rPr>
          <w:rFonts w:ascii="Arial" w:hAnsi="Arial" w:cs="Arial"/>
          <w:sz w:val="20"/>
        </w:rPr>
        <w:t>contratada</w:t>
      </w:r>
      <w:r w:rsidRPr="00C521FF">
        <w:rPr>
          <w:rFonts w:ascii="Arial" w:hAnsi="Arial" w:cs="Arial"/>
          <w:sz w:val="20"/>
        </w:rPr>
        <w:t xml:space="preserve"> é obrigada, mediante notificação desta Câmara, a substituir no prazo indicado, às suas expensas, os produtos que estiverem em desacordo com o exigido em contrato.</w:t>
      </w:r>
    </w:p>
    <w:p w:rsidR="0043055A" w:rsidRPr="009265C1"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9265C1"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Pr>
          <w:rFonts w:ascii="Arial" w:hAnsi="Arial" w:cs="Arial"/>
          <w:b/>
          <w:sz w:val="20"/>
        </w:rPr>
        <w:t>4</w:t>
      </w:r>
      <w:r w:rsidRPr="009265C1">
        <w:rPr>
          <w:rFonts w:ascii="Arial" w:hAnsi="Arial" w:cs="Arial"/>
          <w:sz w:val="20"/>
        </w:rPr>
        <w:t xml:space="preserve"> – A contratada é obrigada a reparar, corrigir, remover, reconstruir ou substituir, às suas expensas, no total ou em parte, o objeto do contrato em que se verificarem vícios, defeitos ou incorreções resultantes da execução ou de materiais empregados.</w:t>
      </w:r>
    </w:p>
    <w:p w:rsidR="0043055A" w:rsidRPr="009265C1"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9265C1"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Pr>
          <w:rFonts w:ascii="Arial" w:hAnsi="Arial" w:cs="Arial"/>
          <w:b/>
          <w:sz w:val="20"/>
        </w:rPr>
        <w:t>5</w:t>
      </w:r>
      <w:r w:rsidRPr="009265C1">
        <w:rPr>
          <w:rFonts w:ascii="Arial" w:hAnsi="Arial" w:cs="Arial"/>
          <w:sz w:val="20"/>
        </w:rPr>
        <w:t xml:space="preserve"> – Caso a contratada deixe de prestar os serviços contratados, por razões que ela der causa, fica a Câmara no direito de contratá-los de qualquer outra empresa, por sua conta exclusiva, ficando a mesma obrigada a cobrir despesas não só do objeto contratado, como outras decorrentes, em razão de sua inadimplência.</w:t>
      </w:r>
    </w:p>
    <w:p w:rsidR="0043055A" w:rsidRDefault="0043055A" w:rsidP="0043055A">
      <w:pPr>
        <w:tabs>
          <w:tab w:val="left" w:pos="567"/>
          <w:tab w:val="left" w:pos="1134"/>
          <w:tab w:val="left" w:pos="1701"/>
        </w:tabs>
        <w:jc w:val="both"/>
        <w:rPr>
          <w:rFonts w:ascii="Arial" w:hAnsi="Arial" w:cs="Arial"/>
        </w:rPr>
      </w:pPr>
    </w:p>
    <w:p w:rsidR="0043055A" w:rsidRPr="00CF7463" w:rsidRDefault="0043055A" w:rsidP="0043055A">
      <w:pPr>
        <w:pStyle w:val="Cabealho"/>
        <w:tabs>
          <w:tab w:val="left" w:pos="567"/>
          <w:tab w:val="left" w:pos="1134"/>
          <w:tab w:val="left" w:pos="1701"/>
        </w:tabs>
        <w:jc w:val="center"/>
        <w:rPr>
          <w:rFonts w:ascii="Arial" w:hAnsi="Arial" w:cs="Arial"/>
          <w:b/>
        </w:rPr>
      </w:pPr>
      <w:r>
        <w:rPr>
          <w:rFonts w:ascii="Arial" w:hAnsi="Arial" w:cs="Arial"/>
          <w:b/>
        </w:rPr>
        <w:t>CLÁUSULA 05</w:t>
      </w:r>
      <w:r w:rsidRPr="00CF7463">
        <w:rPr>
          <w:rFonts w:ascii="Arial" w:hAnsi="Arial" w:cs="Arial"/>
          <w:b/>
        </w:rPr>
        <w:t xml:space="preserve"> –</w:t>
      </w:r>
      <w:r>
        <w:rPr>
          <w:rFonts w:ascii="Arial" w:hAnsi="Arial" w:cs="Arial"/>
          <w:b/>
        </w:rPr>
        <w:t xml:space="preserve"> </w:t>
      </w:r>
      <w:r w:rsidRPr="00CF7463">
        <w:rPr>
          <w:rFonts w:ascii="Arial" w:hAnsi="Arial" w:cs="Arial"/>
          <w:b/>
        </w:rPr>
        <w:t>DAS CONDIÇÕES DE PAGAMENTO</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szCs w:val="24"/>
        </w:rPr>
      </w:pPr>
      <w:r>
        <w:rPr>
          <w:rFonts w:ascii="Arial" w:hAnsi="Arial" w:cs="Arial"/>
          <w:b/>
        </w:rPr>
        <w:t>5</w:t>
      </w:r>
      <w:r w:rsidRPr="00BA24C5">
        <w:rPr>
          <w:rFonts w:ascii="Arial" w:hAnsi="Arial" w:cs="Arial"/>
          <w:b/>
        </w:rPr>
        <w:t>.1</w:t>
      </w:r>
      <w:r w:rsidRPr="00552A76">
        <w:rPr>
          <w:rFonts w:ascii="Arial" w:hAnsi="Arial" w:cs="Arial"/>
          <w:b/>
        </w:rPr>
        <w:t xml:space="preserve"> - </w:t>
      </w:r>
      <w:r w:rsidRPr="0027405D">
        <w:rPr>
          <w:rFonts w:ascii="Arial" w:hAnsi="Arial" w:cs="Arial"/>
          <w:szCs w:val="24"/>
        </w:rPr>
        <w:t xml:space="preserve">O </w:t>
      </w:r>
      <w:r>
        <w:rPr>
          <w:rFonts w:ascii="Arial" w:hAnsi="Arial" w:cs="Arial"/>
          <w:szCs w:val="24"/>
        </w:rPr>
        <w:t>pagamento será efetuado após a emissão do recebimento definitivo do objeto e mediante a apresentação da respectiva nota fiscal.</w:t>
      </w:r>
    </w:p>
    <w:p w:rsidR="0043055A" w:rsidRDefault="0043055A" w:rsidP="0043055A">
      <w:pPr>
        <w:tabs>
          <w:tab w:val="left" w:pos="567"/>
          <w:tab w:val="left" w:pos="1134"/>
          <w:tab w:val="left" w:pos="1701"/>
        </w:tabs>
        <w:jc w:val="both"/>
        <w:rPr>
          <w:rFonts w:ascii="Arial" w:hAnsi="Arial" w:cs="Arial"/>
          <w:szCs w:val="24"/>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szCs w:val="24"/>
        </w:rPr>
        <w:tab/>
      </w:r>
      <w:r w:rsidRPr="00B94D76">
        <w:rPr>
          <w:rFonts w:ascii="Arial" w:hAnsi="Arial" w:cs="Arial"/>
          <w:b/>
          <w:szCs w:val="24"/>
        </w:rPr>
        <w:t>5.1.1</w:t>
      </w:r>
      <w:r>
        <w:rPr>
          <w:rFonts w:ascii="Arial" w:hAnsi="Arial" w:cs="Arial"/>
          <w:szCs w:val="24"/>
        </w:rPr>
        <w:t xml:space="preserve"> - O </w:t>
      </w:r>
      <w:r w:rsidRPr="0027405D">
        <w:rPr>
          <w:rFonts w:ascii="Arial" w:hAnsi="Arial" w:cs="Arial"/>
          <w:szCs w:val="24"/>
        </w:rPr>
        <w:t>prazo máximo para efetivação do pagamento será de 10 (dez) d</w:t>
      </w:r>
      <w:r>
        <w:rPr>
          <w:rFonts w:ascii="Arial" w:hAnsi="Arial" w:cs="Arial"/>
          <w:szCs w:val="24"/>
        </w:rPr>
        <w:t>ias, contados da data de liberação da nota fiscal pelo fiscalizador do contrato.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2</w:t>
      </w:r>
      <w:r w:rsidRPr="00552A76">
        <w:rPr>
          <w:rFonts w:ascii="Arial" w:hAnsi="Arial" w:cs="Arial"/>
        </w:rPr>
        <w:t xml:space="preserve"> - O pagamento mencionado no item anterior será feito somente através de conta corrente da </w:t>
      </w:r>
      <w:r>
        <w:rPr>
          <w:rFonts w:ascii="Arial" w:hAnsi="Arial" w:cs="Arial"/>
        </w:rPr>
        <w:t>contratada</w:t>
      </w:r>
      <w:r w:rsidRPr="00552A76">
        <w:rPr>
          <w:rFonts w:ascii="Arial" w:hAnsi="Arial" w:cs="Arial"/>
        </w:rPr>
        <w:t>, valendo como recibo o comprovante de depósito.</w:t>
      </w:r>
    </w:p>
    <w:p w:rsidR="0043055A" w:rsidRPr="00552A76" w:rsidRDefault="0043055A" w:rsidP="0043055A">
      <w:pPr>
        <w:tabs>
          <w:tab w:val="left" w:pos="567"/>
          <w:tab w:val="left" w:pos="1134"/>
          <w:tab w:val="left" w:pos="1701"/>
        </w:tabs>
        <w:ind w:right="51"/>
        <w:jc w:val="both"/>
        <w:rPr>
          <w:rFonts w:ascii="Arial" w:hAnsi="Arial" w:cs="Arial"/>
        </w:rPr>
      </w:pPr>
    </w:p>
    <w:p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3</w:t>
      </w:r>
      <w:r w:rsidRPr="00552A76">
        <w:rPr>
          <w:rFonts w:ascii="Arial" w:hAnsi="Arial" w:cs="Arial"/>
        </w:rPr>
        <w:t xml:space="preserve"> - Deverá constar do Documento </w:t>
      </w:r>
      <w:proofErr w:type="gramStart"/>
      <w:r w:rsidRPr="00552A76">
        <w:rPr>
          <w:rFonts w:ascii="Arial" w:hAnsi="Arial" w:cs="Arial"/>
        </w:rPr>
        <w:t>Fiscal :</w:t>
      </w:r>
      <w:proofErr w:type="gramEnd"/>
      <w:r w:rsidRPr="00552A76">
        <w:rPr>
          <w:rFonts w:ascii="Arial" w:hAnsi="Arial" w:cs="Arial"/>
        </w:rPr>
        <w:t xml:space="preserve"> </w:t>
      </w:r>
      <w:r>
        <w:rPr>
          <w:rFonts w:ascii="Arial" w:hAnsi="Arial" w:cs="Arial"/>
          <w:b/>
        </w:rPr>
        <w:t xml:space="preserve">Pregão n.º </w:t>
      </w:r>
      <w:r w:rsidR="00405AAE">
        <w:rPr>
          <w:rFonts w:ascii="Arial" w:hAnsi="Arial" w:cs="Arial"/>
          <w:b/>
        </w:rPr>
        <w:t>40</w:t>
      </w:r>
      <w:r>
        <w:rPr>
          <w:rFonts w:ascii="Arial" w:hAnsi="Arial" w:cs="Arial"/>
          <w:b/>
        </w:rPr>
        <w:t>/2015</w:t>
      </w:r>
      <w:r w:rsidRPr="00552A76">
        <w:rPr>
          <w:rFonts w:ascii="Arial" w:hAnsi="Arial" w:cs="Arial"/>
          <w:b/>
        </w:rPr>
        <w:t xml:space="preserve">, </w:t>
      </w:r>
      <w:r>
        <w:rPr>
          <w:rFonts w:ascii="Arial" w:hAnsi="Arial" w:cs="Arial"/>
        </w:rPr>
        <w:t>bem nome de banco, agência e número de conta corrente</w:t>
      </w:r>
      <w:r w:rsidRPr="00552A76">
        <w:rPr>
          <w:rFonts w:ascii="Arial" w:hAnsi="Arial" w:cs="Arial"/>
        </w:rPr>
        <w:t>.</w:t>
      </w:r>
    </w:p>
    <w:p w:rsidR="0043055A" w:rsidRPr="00552A76" w:rsidRDefault="0043055A" w:rsidP="0043055A">
      <w:pPr>
        <w:tabs>
          <w:tab w:val="left" w:pos="567"/>
          <w:tab w:val="left" w:pos="1134"/>
          <w:tab w:val="left" w:pos="1701"/>
        </w:tabs>
        <w:ind w:right="51"/>
        <w:jc w:val="both"/>
        <w:rPr>
          <w:rFonts w:ascii="Arial" w:hAnsi="Arial" w:cs="Arial"/>
        </w:rPr>
      </w:pPr>
    </w:p>
    <w:p w:rsidR="0043055A"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.1.</w:t>
      </w:r>
      <w:r>
        <w:rPr>
          <w:rFonts w:ascii="Arial" w:hAnsi="Arial" w:cs="Arial"/>
          <w:b/>
        </w:rPr>
        <w:t>4</w:t>
      </w:r>
      <w:r w:rsidRPr="00552A76">
        <w:rPr>
          <w:rFonts w:ascii="Arial" w:hAnsi="Arial" w:cs="Arial"/>
        </w:rPr>
        <w:t xml:space="preserve"> - A contagem do prazo de vencimento do Documento Fiscal dar-se-á somente após </w:t>
      </w:r>
      <w:r>
        <w:rPr>
          <w:rFonts w:ascii="Arial" w:hAnsi="Arial" w:cs="Arial"/>
        </w:rPr>
        <w:t>a data de liberação</w:t>
      </w:r>
      <w:r w:rsidRPr="00552A76">
        <w:rPr>
          <w:rFonts w:ascii="Arial" w:hAnsi="Arial" w:cs="Arial"/>
        </w:rPr>
        <w:t xml:space="preserve"> e não da data de sua emissão.</w:t>
      </w:r>
    </w:p>
    <w:p w:rsidR="0043055A" w:rsidRDefault="0043055A" w:rsidP="0043055A">
      <w:pPr>
        <w:tabs>
          <w:tab w:val="left" w:pos="567"/>
          <w:tab w:val="left" w:pos="1134"/>
          <w:tab w:val="left" w:pos="1701"/>
        </w:tabs>
        <w:ind w:right="51"/>
        <w:jc w:val="both"/>
        <w:rPr>
          <w:rFonts w:ascii="Arial" w:hAnsi="Arial" w:cs="Arial"/>
        </w:rPr>
      </w:pPr>
    </w:p>
    <w:p w:rsidR="0043055A" w:rsidRPr="00024596" w:rsidRDefault="0043055A" w:rsidP="0043055A">
      <w:pPr>
        <w:tabs>
          <w:tab w:val="left" w:pos="567"/>
          <w:tab w:val="left" w:pos="1701"/>
        </w:tabs>
        <w:ind w:right="51"/>
        <w:jc w:val="both"/>
        <w:rPr>
          <w:rFonts w:ascii="Arial" w:hAnsi="Arial" w:cs="Arial"/>
        </w:rPr>
      </w:pPr>
      <w:r>
        <w:rPr>
          <w:rFonts w:ascii="Arial" w:hAnsi="Arial" w:cs="Arial"/>
          <w:b/>
        </w:rPr>
        <w:tab/>
        <w:t>5.1.5</w:t>
      </w:r>
      <w:r w:rsidRPr="00024596">
        <w:rPr>
          <w:rFonts w:ascii="Arial" w:hAnsi="Arial" w:cs="Arial"/>
          <w:b/>
        </w:rPr>
        <w:t xml:space="preserve"> </w:t>
      </w:r>
      <w:r w:rsidRPr="00024596">
        <w:rPr>
          <w:rFonts w:ascii="Arial" w:hAnsi="Arial" w:cs="Arial"/>
        </w:rPr>
        <w:t xml:space="preserve">– A </w:t>
      </w:r>
      <w:r>
        <w:rPr>
          <w:rFonts w:ascii="Arial" w:hAnsi="Arial" w:cs="Arial"/>
        </w:rPr>
        <w:t>contratada</w:t>
      </w:r>
      <w:r w:rsidRPr="00024596">
        <w:rPr>
          <w:rFonts w:ascii="Arial" w:hAnsi="Arial" w:cs="Arial"/>
        </w:rPr>
        <w:t xml:space="preserve"> deverá emitir notas fiscais distintas ou com campos distintos, para discriminação dos serviços e </w:t>
      </w:r>
      <w:r>
        <w:rPr>
          <w:rFonts w:ascii="Arial" w:hAnsi="Arial" w:cs="Arial"/>
        </w:rPr>
        <w:t>equipamentos</w:t>
      </w:r>
      <w:r w:rsidRPr="00024596">
        <w:rPr>
          <w:rFonts w:ascii="Arial" w:hAnsi="Arial" w:cs="Arial"/>
        </w:rPr>
        <w:t>, visando o recolhimento dos respectivos tributos.</w:t>
      </w:r>
    </w:p>
    <w:p w:rsidR="0043055A" w:rsidRDefault="0043055A" w:rsidP="0043055A">
      <w:pPr>
        <w:tabs>
          <w:tab w:val="left" w:pos="567"/>
          <w:tab w:val="left" w:pos="1134"/>
          <w:tab w:val="left" w:pos="1701"/>
        </w:tabs>
        <w:ind w:right="51"/>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.2</w:t>
      </w:r>
      <w:r w:rsidRPr="00552A76">
        <w:rPr>
          <w:rFonts w:ascii="Arial" w:hAnsi="Arial" w:cs="Arial"/>
        </w:rPr>
        <w:t xml:space="preserve"> - Se forem constatados erros no Documento Fiscal, </w:t>
      </w:r>
      <w:proofErr w:type="spellStart"/>
      <w:r w:rsidRPr="00552A76">
        <w:rPr>
          <w:rFonts w:ascii="Arial" w:hAnsi="Arial" w:cs="Arial"/>
        </w:rPr>
        <w:t>desconsiderar-se-à</w:t>
      </w:r>
      <w:proofErr w:type="spellEnd"/>
      <w:r w:rsidRPr="00552A76">
        <w:rPr>
          <w:rFonts w:ascii="Arial" w:hAnsi="Arial" w:cs="Arial"/>
        </w:rPr>
        <w:t xml:space="preserve"> a data de vencimento previsto, até que o erro seja corrigido. O pagamento será efetuado no 5º (quinto) dia útil após a apresentação dos documentos corrigidos.</w:t>
      </w:r>
    </w:p>
    <w:p w:rsidR="0043055A" w:rsidRPr="00552A76" w:rsidRDefault="0043055A" w:rsidP="0043055A">
      <w:pPr>
        <w:tabs>
          <w:tab w:val="left" w:pos="567"/>
          <w:tab w:val="left" w:pos="1134"/>
          <w:tab w:val="left" w:pos="1701"/>
        </w:tabs>
        <w:ind w:right="51"/>
        <w:jc w:val="both"/>
        <w:rPr>
          <w:rFonts w:ascii="Arial" w:hAnsi="Arial" w:cs="Arial"/>
        </w:rPr>
      </w:pPr>
    </w:p>
    <w:p w:rsidR="0043055A" w:rsidRPr="00552A76" w:rsidRDefault="0043055A" w:rsidP="0043055A">
      <w:pPr>
        <w:tabs>
          <w:tab w:val="left" w:pos="567"/>
          <w:tab w:val="left" w:pos="1134"/>
          <w:tab w:val="left" w:pos="1701"/>
        </w:tabs>
        <w:ind w:right="51"/>
        <w:jc w:val="both"/>
        <w:rPr>
          <w:rFonts w:ascii="Arial" w:hAnsi="Arial" w:cs="Arial"/>
        </w:rPr>
      </w:pPr>
      <w:r>
        <w:rPr>
          <w:rFonts w:ascii="Arial" w:hAnsi="Arial" w:cs="Arial"/>
          <w:b/>
        </w:rPr>
        <w:tab/>
        <w:t>5</w:t>
      </w:r>
      <w:r w:rsidRPr="00BA24C5">
        <w:rPr>
          <w:rFonts w:ascii="Arial" w:hAnsi="Arial" w:cs="Arial"/>
          <w:b/>
        </w:rPr>
        <w:t>.2.1</w:t>
      </w:r>
      <w:r w:rsidRPr="00552A76">
        <w:rPr>
          <w:rFonts w:ascii="Arial" w:hAnsi="Arial" w:cs="Arial"/>
        </w:rPr>
        <w:t xml:space="preserve"> - Se o erro for da </w:t>
      </w:r>
      <w:r>
        <w:rPr>
          <w:rFonts w:ascii="Arial" w:hAnsi="Arial" w:cs="Arial"/>
        </w:rPr>
        <w:t>contratada</w:t>
      </w:r>
      <w:r w:rsidRPr="00552A76">
        <w:rPr>
          <w:rFonts w:ascii="Arial" w:hAnsi="Arial" w:cs="Arial"/>
        </w:rPr>
        <w:t>, o valor do Documento Fiscal não será corrigido entre o período de vencimento previsto e o efetivo pagamento.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lastRenderedPageBreak/>
        <w:t>5</w:t>
      </w:r>
      <w:r w:rsidRPr="00BA24C5">
        <w:rPr>
          <w:rFonts w:ascii="Arial" w:hAnsi="Arial" w:cs="Arial"/>
          <w:b/>
        </w:rPr>
        <w:t>.3</w:t>
      </w:r>
      <w:r w:rsidRPr="00552A76">
        <w:rPr>
          <w:rFonts w:ascii="Arial" w:hAnsi="Arial" w:cs="Arial"/>
        </w:rPr>
        <w:t xml:space="preserve"> - A C</w:t>
      </w:r>
      <w:r>
        <w:rPr>
          <w:rFonts w:ascii="Arial" w:hAnsi="Arial" w:cs="Arial"/>
        </w:rPr>
        <w:t>âmara</w:t>
      </w:r>
      <w:r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43055A"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 xml:space="preserve">          5</w:t>
      </w:r>
      <w:r w:rsidRPr="00D601A8">
        <w:rPr>
          <w:rFonts w:ascii="Arial" w:hAnsi="Arial" w:cs="Arial"/>
          <w:b/>
        </w:rPr>
        <w:t>.3.1</w:t>
      </w:r>
      <w:r>
        <w:rPr>
          <w:rFonts w:ascii="Arial" w:hAnsi="Arial" w:cs="Arial"/>
        </w:rPr>
        <w:t xml:space="preserve"> – A contratada não poderá suspender o cumprimento de suas obrigações e deverá tolerar os possíveis atrasos de pagamento, no tempo previsto na art. 78, inciso XV, da Lei Federal n.º 8.666/93.</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5</w:t>
      </w:r>
      <w:r w:rsidRPr="00BA24C5">
        <w:rPr>
          <w:rFonts w:ascii="Arial" w:hAnsi="Arial" w:cs="Arial"/>
          <w:b/>
        </w:rPr>
        <w:t>.4</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Por eventuais atrasos de pagamentos não ocasionados pela contratada, a Câmara realizará a remuneração pelo índice de correção de caderneta de poupança,</w:t>
      </w:r>
      <w:r w:rsidRPr="00E40A12">
        <w:rPr>
          <w:sz w:val="24"/>
          <w:szCs w:val="24"/>
        </w:rPr>
        <w:t xml:space="preserve"> </w:t>
      </w:r>
      <w:r>
        <w:rPr>
          <w:rFonts w:ascii="Arial" w:hAnsi="Arial" w:cs="Arial"/>
        </w:rPr>
        <w:t>conforme o art. 1º-F da Lei Federal n.º 9.494, de 1997.</w:t>
      </w:r>
    </w:p>
    <w:p w:rsidR="0043055A" w:rsidRDefault="0043055A" w:rsidP="0043055A">
      <w:pPr>
        <w:tabs>
          <w:tab w:val="left" w:pos="567"/>
          <w:tab w:val="left" w:pos="1134"/>
          <w:tab w:val="left" w:pos="1701"/>
        </w:tabs>
        <w:jc w:val="both"/>
        <w:rPr>
          <w:rFonts w:ascii="Arial" w:hAnsi="Arial" w:cs="Arial"/>
          <w:b/>
        </w:rPr>
      </w:pPr>
    </w:p>
    <w:p w:rsidR="0043055A" w:rsidRPr="00C812C6" w:rsidRDefault="0043055A" w:rsidP="0043055A">
      <w:pPr>
        <w:tabs>
          <w:tab w:val="left" w:pos="567"/>
          <w:tab w:val="left" w:pos="1134"/>
          <w:tab w:val="left" w:pos="1701"/>
        </w:tabs>
        <w:jc w:val="center"/>
        <w:rPr>
          <w:rFonts w:ascii="Arial" w:hAnsi="Arial" w:cs="Arial"/>
          <w:b/>
        </w:rPr>
      </w:pPr>
      <w:r w:rsidRPr="00C812C6">
        <w:rPr>
          <w:rFonts w:ascii="Arial" w:hAnsi="Arial" w:cs="Arial"/>
          <w:b/>
        </w:rPr>
        <w:t>CLÁUSULA 0</w:t>
      </w:r>
      <w:r>
        <w:rPr>
          <w:rFonts w:ascii="Arial" w:hAnsi="Arial" w:cs="Arial"/>
          <w:b/>
        </w:rPr>
        <w:t>6</w:t>
      </w:r>
      <w:r w:rsidRPr="00C812C6">
        <w:rPr>
          <w:rFonts w:ascii="Arial" w:hAnsi="Arial" w:cs="Arial"/>
          <w:b/>
        </w:rPr>
        <w:t xml:space="preserve"> – DA VIGÊNCIA DO CONTRATO</w:t>
      </w:r>
    </w:p>
    <w:p w:rsidR="0043055A" w:rsidRPr="00552A76" w:rsidRDefault="0043055A" w:rsidP="0043055A">
      <w:pPr>
        <w:tabs>
          <w:tab w:val="left" w:pos="567"/>
          <w:tab w:val="left" w:pos="1134"/>
          <w:tab w:val="left" w:pos="1701"/>
        </w:tabs>
        <w:jc w:val="both"/>
        <w:rPr>
          <w:rFonts w:ascii="Arial" w:hAnsi="Arial" w:cs="Arial"/>
        </w:rPr>
      </w:pPr>
    </w:p>
    <w:p w:rsidR="0043055A" w:rsidRPr="00035F3C" w:rsidRDefault="0043055A" w:rsidP="0043055A">
      <w:pPr>
        <w:tabs>
          <w:tab w:val="left" w:pos="567"/>
          <w:tab w:val="left" w:pos="1134"/>
          <w:tab w:val="left" w:pos="1701"/>
        </w:tabs>
        <w:jc w:val="both"/>
        <w:rPr>
          <w:rFonts w:ascii="Arial" w:hAnsi="Arial"/>
        </w:rPr>
      </w:pPr>
      <w:r>
        <w:rPr>
          <w:rFonts w:ascii="Arial" w:hAnsi="Arial"/>
          <w:b/>
        </w:rPr>
        <w:t>6</w:t>
      </w:r>
      <w:r w:rsidRPr="00035F3C">
        <w:rPr>
          <w:rFonts w:ascii="Arial" w:hAnsi="Arial"/>
          <w:b/>
        </w:rPr>
        <w:t>.1</w:t>
      </w:r>
      <w:r w:rsidRPr="00035F3C">
        <w:rPr>
          <w:rFonts w:ascii="Arial" w:hAnsi="Arial"/>
        </w:rPr>
        <w:t xml:space="preserve"> </w:t>
      </w:r>
      <w:r>
        <w:rPr>
          <w:rFonts w:ascii="Arial" w:hAnsi="Arial"/>
        </w:rPr>
        <w:t>–</w:t>
      </w:r>
      <w:r w:rsidRPr="00035F3C">
        <w:rPr>
          <w:rFonts w:ascii="Arial" w:hAnsi="Arial"/>
        </w:rPr>
        <w:t xml:space="preserve"> O prazo contratual será de </w:t>
      </w:r>
      <w:r w:rsidRPr="000437ED">
        <w:rPr>
          <w:rFonts w:ascii="Arial" w:hAnsi="Arial"/>
        </w:rPr>
        <w:t>12 (doze) meses</w:t>
      </w:r>
      <w:r w:rsidRPr="00035F3C">
        <w:rPr>
          <w:rFonts w:ascii="Arial" w:hAnsi="Arial"/>
        </w:rPr>
        <w:t>, contados da data da assinatura do contrato, cujos preços serão fixos e irreajustáveis nesse período.</w:t>
      </w:r>
    </w:p>
    <w:p w:rsidR="0043055A" w:rsidRDefault="0043055A" w:rsidP="0043055A">
      <w:pPr>
        <w:tabs>
          <w:tab w:val="left" w:pos="567"/>
          <w:tab w:val="left" w:pos="1134"/>
          <w:tab w:val="left" w:pos="1701"/>
        </w:tabs>
        <w:jc w:val="both"/>
        <w:rPr>
          <w:rFonts w:ascii="Arial" w:hAnsi="Arial" w:cs="Arial"/>
        </w:rPr>
      </w:pPr>
    </w:p>
    <w:p w:rsidR="0043055A" w:rsidRPr="00C812C6" w:rsidRDefault="0043055A" w:rsidP="0043055A">
      <w:pPr>
        <w:tabs>
          <w:tab w:val="left" w:pos="567"/>
          <w:tab w:val="left" w:pos="1134"/>
          <w:tab w:val="left" w:pos="1701"/>
        </w:tabs>
        <w:jc w:val="center"/>
        <w:rPr>
          <w:rFonts w:ascii="Arial" w:hAnsi="Arial" w:cs="Arial"/>
          <w:b/>
        </w:rPr>
      </w:pPr>
      <w:r>
        <w:rPr>
          <w:rFonts w:ascii="Arial" w:hAnsi="Arial" w:cs="Arial"/>
          <w:b/>
        </w:rPr>
        <w:t>CLÁUSULA 07</w:t>
      </w:r>
      <w:r w:rsidRPr="00C812C6">
        <w:rPr>
          <w:rFonts w:ascii="Arial" w:hAnsi="Arial" w:cs="Arial"/>
          <w:b/>
        </w:rPr>
        <w:t xml:space="preserve"> – DO CRÉDITO ORÇAMENTÁRIO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7</w:t>
      </w:r>
      <w:r w:rsidRPr="00C812C6">
        <w:rPr>
          <w:rFonts w:ascii="Arial" w:hAnsi="Arial" w:cs="Arial"/>
          <w:b/>
        </w:rPr>
        <w:t>.1</w:t>
      </w:r>
      <w:r w:rsidRPr="00552A76">
        <w:rPr>
          <w:rFonts w:ascii="Arial" w:hAnsi="Arial" w:cs="Arial"/>
        </w:rPr>
        <w:t xml:space="preserve"> - </w:t>
      </w:r>
      <w:r w:rsidRPr="004D48D3">
        <w:rPr>
          <w:rFonts w:ascii="Arial" w:hAnsi="Arial" w:cs="Arial"/>
        </w:rPr>
        <w:t>As despesas com a execução deste contrato correrão por conta da dotaçã</w:t>
      </w:r>
      <w:r w:rsidR="00385104">
        <w:rPr>
          <w:rFonts w:ascii="Arial" w:hAnsi="Arial" w:cs="Arial"/>
        </w:rPr>
        <w:t>o do orçamento vigente, código</w:t>
      </w:r>
      <w:r w:rsidRPr="004D48D3">
        <w:rPr>
          <w:rFonts w:ascii="Arial" w:hAnsi="Arial" w:cs="Arial"/>
        </w:rPr>
        <w:t xml:space="preserve"> </w:t>
      </w:r>
      <w:r w:rsidR="00405AAE">
        <w:rPr>
          <w:rFonts w:ascii="Arial" w:hAnsi="Arial" w:cs="Arial"/>
          <w:szCs w:val="24"/>
        </w:rPr>
        <w:t>01.01.00.4.4.52.00</w:t>
      </w:r>
      <w:r w:rsidR="00385104">
        <w:rPr>
          <w:rFonts w:ascii="Arial" w:hAnsi="Arial" w:cs="Arial"/>
        </w:rPr>
        <w:t xml:space="preserve">. </w:t>
      </w:r>
    </w:p>
    <w:p w:rsidR="00385104" w:rsidRDefault="00385104"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rPr>
      </w:pPr>
      <w:r w:rsidRPr="00C812C6">
        <w:rPr>
          <w:rFonts w:ascii="Arial" w:hAnsi="Arial" w:cs="Arial"/>
          <w:b/>
        </w:rPr>
        <w:t>CLÁU</w:t>
      </w:r>
      <w:r>
        <w:rPr>
          <w:rFonts w:ascii="Arial" w:hAnsi="Arial" w:cs="Arial"/>
          <w:b/>
        </w:rPr>
        <w:t>SULA 08 – DOS DIREITOS E RESPONSABILIDADES DAS PARTES E SANÇÕES</w:t>
      </w:r>
    </w:p>
    <w:p w:rsidR="0043055A"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8</w:t>
      </w:r>
      <w:r w:rsidRPr="00C812C6">
        <w:rPr>
          <w:rFonts w:ascii="Arial" w:hAnsi="Arial" w:cs="Arial"/>
          <w:b/>
        </w:rPr>
        <w:t>.1</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a)</w:t>
      </w:r>
      <w:r w:rsidRPr="00552A76">
        <w:rPr>
          <w:rFonts w:ascii="Arial" w:hAnsi="Arial" w:cs="Arial"/>
        </w:rPr>
        <w:t xml:space="preserve"> </w:t>
      </w:r>
      <w:r>
        <w:rPr>
          <w:rFonts w:ascii="Arial" w:hAnsi="Arial" w:cs="Arial"/>
        </w:rPr>
        <w:t>A</w:t>
      </w:r>
      <w:r w:rsidRPr="00552A76">
        <w:rPr>
          <w:rFonts w:ascii="Arial" w:hAnsi="Arial" w:cs="Arial"/>
        </w:rPr>
        <w:t>dvertência;</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Pr="00AB1566">
        <w:rPr>
          <w:rFonts w:ascii="Arial" w:hAnsi="Arial" w:cs="Arial"/>
        </w:rPr>
        <w:t>Multa de mora</w:t>
      </w:r>
      <w:r>
        <w:rPr>
          <w:rFonts w:ascii="Arial" w:hAnsi="Arial" w:cs="Arial"/>
        </w:rPr>
        <w:t xml:space="preserve"> de 0,5% (zero vírgula cinco</w:t>
      </w:r>
      <w:r w:rsidRPr="00AB1566">
        <w:rPr>
          <w:rFonts w:ascii="Arial" w:hAnsi="Arial" w:cs="Arial"/>
        </w:rPr>
        <w:t xml:space="preserve"> por cento</w:t>
      </w:r>
      <w:r>
        <w:rPr>
          <w:rFonts w:ascii="Arial" w:hAnsi="Arial" w:cs="Arial"/>
        </w:rPr>
        <w:t>) sobre o valor do contrato</w:t>
      </w:r>
      <w:r w:rsidRPr="00AB1566">
        <w:rPr>
          <w:rFonts w:ascii="Arial" w:hAnsi="Arial" w:cs="Arial"/>
        </w:rPr>
        <w:t>,</w:t>
      </w:r>
      <w:r w:rsidRPr="00552A76">
        <w:rPr>
          <w:rFonts w:ascii="Arial" w:hAnsi="Arial" w:cs="Arial"/>
        </w:rPr>
        <w:t xml:space="preserve"> por dia de atraso</w:t>
      </w:r>
      <w:r>
        <w:rPr>
          <w:rFonts w:ascii="Arial" w:hAnsi="Arial" w:cs="Arial"/>
        </w:rPr>
        <w:t>, em que, sem justa causa, a contratada não cumprir com as obrigações assumidas, até o máximo de 20 (vinte) dias, sem prejuízo das demais penalidades previstas na Lei n.º 8.666/93</w:t>
      </w:r>
      <w:r w:rsidRPr="00552A76">
        <w:rPr>
          <w:rFonts w:ascii="Arial" w:hAnsi="Arial" w:cs="Arial"/>
        </w:rPr>
        <w:t>;</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c)</w:t>
      </w:r>
      <w:r w:rsidRPr="00552A76">
        <w:rPr>
          <w:rFonts w:ascii="Arial" w:hAnsi="Arial" w:cs="Arial"/>
        </w:rPr>
        <w:t xml:space="preserve"> </w:t>
      </w:r>
      <w:r w:rsidRPr="0090532C">
        <w:rPr>
          <w:rFonts w:ascii="Arial" w:hAnsi="Arial" w:cs="Arial"/>
        </w:rPr>
        <w:t xml:space="preserve">Multa de até </w:t>
      </w:r>
      <w:r>
        <w:rPr>
          <w:rFonts w:ascii="Arial" w:hAnsi="Arial" w:cs="Arial"/>
        </w:rPr>
        <w:t>1</w:t>
      </w:r>
      <w:r w:rsidRPr="0090532C">
        <w:rPr>
          <w:rFonts w:ascii="Arial" w:hAnsi="Arial" w:cs="Arial"/>
        </w:rPr>
        <w:t>0% (</w:t>
      </w:r>
      <w:r>
        <w:rPr>
          <w:rFonts w:ascii="Arial" w:hAnsi="Arial" w:cs="Arial"/>
        </w:rPr>
        <w:t>d</w:t>
      </w:r>
      <w:r w:rsidRPr="0090532C">
        <w:rPr>
          <w:rFonts w:ascii="Arial" w:hAnsi="Arial" w:cs="Arial"/>
        </w:rPr>
        <w:t>e</w:t>
      </w:r>
      <w:r>
        <w:rPr>
          <w:rFonts w:ascii="Arial" w:hAnsi="Arial" w:cs="Arial"/>
        </w:rPr>
        <w:t>z</w:t>
      </w:r>
      <w:r w:rsidRPr="0090532C">
        <w:rPr>
          <w:rFonts w:ascii="Arial" w:hAnsi="Arial" w:cs="Arial"/>
        </w:rPr>
        <w:t xml:space="preserve"> por </w:t>
      </w:r>
      <w:r>
        <w:rPr>
          <w:rFonts w:ascii="Arial" w:hAnsi="Arial" w:cs="Arial"/>
        </w:rPr>
        <w:t>cento) s</w:t>
      </w:r>
      <w:r w:rsidRPr="0090532C">
        <w:rPr>
          <w:rFonts w:ascii="Arial" w:hAnsi="Arial" w:cs="Arial"/>
        </w:rPr>
        <w:t>o</w:t>
      </w:r>
      <w:r>
        <w:rPr>
          <w:rFonts w:ascii="Arial" w:hAnsi="Arial" w:cs="Arial"/>
        </w:rPr>
        <w:t>bre o</w:t>
      </w:r>
      <w:r w:rsidRPr="0090532C">
        <w:rPr>
          <w:rFonts w:ascii="Arial" w:hAnsi="Arial" w:cs="Arial"/>
        </w:rPr>
        <w:t xml:space="preserve"> valor do contrato, além de rescisão, no caso de reincidência do</w:t>
      </w:r>
      <w:r>
        <w:rPr>
          <w:rFonts w:ascii="Arial" w:hAnsi="Arial" w:cs="Arial"/>
        </w:rPr>
        <w:t>s</w:t>
      </w:r>
      <w:r w:rsidRPr="0090532C">
        <w:rPr>
          <w:rFonts w:ascii="Arial" w:hAnsi="Arial" w:cs="Arial"/>
        </w:rPr>
        <w:t xml:space="preserve"> motivo</w:t>
      </w:r>
      <w:r>
        <w:rPr>
          <w:rFonts w:ascii="Arial" w:hAnsi="Arial" w:cs="Arial"/>
        </w:rPr>
        <w:t>s</w:t>
      </w:r>
      <w:r w:rsidRPr="0090532C">
        <w:rPr>
          <w:rFonts w:ascii="Arial" w:hAnsi="Arial" w:cs="Arial"/>
        </w:rPr>
        <w:t xml:space="preserve"> previsto</w:t>
      </w:r>
      <w:r>
        <w:rPr>
          <w:rFonts w:ascii="Arial" w:hAnsi="Arial" w:cs="Arial"/>
        </w:rPr>
        <w:t>s</w:t>
      </w:r>
      <w:r w:rsidRPr="0090532C">
        <w:rPr>
          <w:rFonts w:ascii="Arial" w:hAnsi="Arial" w:cs="Arial"/>
        </w:rPr>
        <w:t xml:space="preserve"> na</w:t>
      </w:r>
      <w:r>
        <w:rPr>
          <w:rFonts w:ascii="Arial" w:hAnsi="Arial" w:cs="Arial"/>
        </w:rPr>
        <w:t>s</w:t>
      </w:r>
      <w:r w:rsidRPr="0090532C">
        <w:rPr>
          <w:rFonts w:ascii="Arial" w:hAnsi="Arial" w:cs="Arial"/>
        </w:rPr>
        <w:t xml:space="preserve"> alínea</w:t>
      </w:r>
      <w:r>
        <w:rPr>
          <w:rFonts w:ascii="Arial" w:hAnsi="Arial" w:cs="Arial"/>
        </w:rPr>
        <w:t>s</w:t>
      </w:r>
      <w:r w:rsidRPr="0090532C">
        <w:rPr>
          <w:rFonts w:ascii="Arial" w:hAnsi="Arial" w:cs="Arial"/>
        </w:rPr>
        <w:t xml:space="preserve"> “a” </w:t>
      </w:r>
      <w:r>
        <w:rPr>
          <w:rFonts w:ascii="Arial" w:hAnsi="Arial" w:cs="Arial"/>
        </w:rPr>
        <w:t>e “b”;</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d)</w:t>
      </w:r>
      <w:r w:rsidRPr="00552A76">
        <w:rPr>
          <w:rFonts w:ascii="Arial" w:hAnsi="Arial" w:cs="Arial"/>
        </w:rPr>
        <w:t xml:space="preserve"> </w:t>
      </w:r>
      <w:r>
        <w:rPr>
          <w:rFonts w:ascii="Arial" w:hAnsi="Arial" w:cs="Arial"/>
        </w:rPr>
        <w:t>Multa de até 10 % (dez por cento) sobre o valor do contrato pelo descumprimento de qualquer cláusula constante no contrato;</w:t>
      </w:r>
    </w:p>
    <w:p w:rsidR="0043055A" w:rsidRDefault="0043055A" w:rsidP="0043055A">
      <w:pPr>
        <w:tabs>
          <w:tab w:val="left" w:pos="567"/>
          <w:tab w:val="left" w:pos="1134"/>
          <w:tab w:val="left" w:pos="1701"/>
        </w:tabs>
        <w:jc w:val="both"/>
        <w:rPr>
          <w:rFonts w:ascii="Arial" w:hAnsi="Arial" w:cs="Arial"/>
        </w:rPr>
      </w:pPr>
      <w:r>
        <w:rPr>
          <w:rFonts w:ascii="Arial" w:hAnsi="Arial" w:cs="Arial"/>
        </w:rPr>
        <w:t xml:space="preserve"> </w:t>
      </w:r>
    </w:p>
    <w:p w:rsidR="0043055A" w:rsidRPr="006500EE" w:rsidRDefault="0043055A" w:rsidP="0043055A">
      <w:pPr>
        <w:tabs>
          <w:tab w:val="left" w:pos="567"/>
          <w:tab w:val="left" w:pos="1134"/>
          <w:tab w:val="left" w:pos="1701"/>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Pr>
          <w:rFonts w:ascii="Arial" w:hAnsi="Arial" w:cs="Arial"/>
        </w:rPr>
        <w:t xml:space="preserve"> e impedimento de contratar com a CÂMARA, pelo prazo de até 02 (dois) anos;</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pStyle w:val="Cabealho"/>
        <w:tabs>
          <w:tab w:val="left" w:pos="567"/>
          <w:tab w:val="left" w:pos="1134"/>
          <w:tab w:val="left" w:pos="1701"/>
        </w:tabs>
        <w:jc w:val="both"/>
        <w:rPr>
          <w:rFonts w:ascii="Arial" w:hAnsi="Arial" w:cs="Arial"/>
        </w:rPr>
      </w:pPr>
      <w:r>
        <w:rPr>
          <w:rFonts w:ascii="Arial" w:hAnsi="Arial" w:cs="Arial"/>
          <w:b/>
        </w:rPr>
        <w:tab/>
        <w:t>f</w:t>
      </w:r>
      <w:r w:rsidRPr="00C812C6">
        <w:rPr>
          <w:rFonts w:ascii="Arial" w:hAnsi="Arial" w:cs="Arial"/>
          <w:b/>
        </w:rPr>
        <w:t>)</w:t>
      </w:r>
      <w:r w:rsidRPr="00552A76">
        <w:rPr>
          <w:rFonts w:ascii="Arial" w:hAnsi="Arial" w:cs="Arial"/>
        </w:rPr>
        <w:t xml:space="preserve"> </w:t>
      </w:r>
      <w:r>
        <w:rPr>
          <w:rFonts w:ascii="Arial" w:hAnsi="Arial" w:cs="Arial"/>
        </w:rPr>
        <w:t>D</w:t>
      </w:r>
      <w:r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Pr="00552A76">
        <w:rPr>
          <w:rFonts w:ascii="Arial" w:hAnsi="Arial" w:cs="Arial"/>
        </w:rPr>
        <w:t xml:space="preserve"> </w:t>
      </w:r>
      <w:r>
        <w:rPr>
          <w:rFonts w:ascii="Arial" w:hAnsi="Arial" w:cs="Arial"/>
        </w:rPr>
        <w:t>CONTRATADA ressarcir a A</w:t>
      </w:r>
      <w:r w:rsidRPr="00552A76">
        <w:rPr>
          <w:rFonts w:ascii="Arial" w:hAnsi="Arial" w:cs="Arial"/>
        </w:rPr>
        <w:t>dministração pelos prejuízos resultantes e após decorrido o prazo da sanção aplicada com base na alínea anterior.</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8</w:t>
      </w:r>
      <w:r w:rsidRPr="00C812C6">
        <w:rPr>
          <w:rFonts w:ascii="Arial" w:hAnsi="Arial" w:cs="Arial"/>
          <w:b/>
        </w:rPr>
        <w:t>.</w:t>
      </w:r>
      <w:r>
        <w:rPr>
          <w:rFonts w:ascii="Arial" w:hAnsi="Arial" w:cs="Arial"/>
          <w:b/>
        </w:rPr>
        <w:t>2</w:t>
      </w:r>
      <w:r>
        <w:rPr>
          <w:rFonts w:ascii="Arial" w:hAnsi="Arial" w:cs="Arial"/>
        </w:rPr>
        <w:t xml:space="preserve"> – </w:t>
      </w:r>
      <w:r w:rsidRPr="00552A76">
        <w:rPr>
          <w:rFonts w:ascii="Arial" w:hAnsi="Arial" w:cs="Arial"/>
        </w:rPr>
        <w:t>Se</w:t>
      </w:r>
      <w:r>
        <w:rPr>
          <w:rFonts w:ascii="Arial" w:hAnsi="Arial" w:cs="Arial"/>
        </w:rPr>
        <w:t>m prejuízo das sanções previstas no item 8.1, poderão ser aplicadas ao inadimplente outras contidas na Lei Federal n.º 8.666/93 e suas alterações, graduável conforme gravidade da infração, até 20 % (vinte por cento) do valor do contrato;</w:t>
      </w:r>
    </w:p>
    <w:p w:rsidR="0043055A" w:rsidRDefault="0043055A" w:rsidP="0043055A">
      <w:pPr>
        <w:tabs>
          <w:tab w:val="left" w:pos="567"/>
          <w:tab w:val="left" w:pos="1134"/>
          <w:tab w:val="left" w:pos="1701"/>
        </w:tabs>
        <w:jc w:val="both"/>
        <w:rPr>
          <w:rFonts w:ascii="Arial" w:hAnsi="Arial" w:cs="Arial"/>
        </w:rPr>
      </w:pPr>
    </w:p>
    <w:p w:rsidR="0043055A" w:rsidRPr="00035F3C" w:rsidRDefault="0043055A" w:rsidP="0043055A">
      <w:pPr>
        <w:tabs>
          <w:tab w:val="left" w:pos="567"/>
          <w:tab w:val="left" w:pos="1134"/>
          <w:tab w:val="left" w:pos="1701"/>
        </w:tabs>
        <w:jc w:val="both"/>
        <w:rPr>
          <w:rFonts w:ascii="Arial" w:hAnsi="Arial"/>
        </w:rPr>
      </w:pPr>
      <w:r>
        <w:rPr>
          <w:rFonts w:ascii="Arial" w:hAnsi="Arial"/>
          <w:b/>
        </w:rPr>
        <w:t>8</w:t>
      </w:r>
      <w:r w:rsidRPr="00035F3C">
        <w:rPr>
          <w:rFonts w:ascii="Arial" w:hAnsi="Arial"/>
          <w:b/>
        </w:rPr>
        <w:t>.3</w:t>
      </w:r>
      <w:r w:rsidRPr="00035F3C">
        <w:rPr>
          <w:rFonts w:ascii="Arial" w:hAnsi="Arial"/>
        </w:rPr>
        <w:t xml:space="preserve"> </w:t>
      </w:r>
      <w:r>
        <w:rPr>
          <w:rFonts w:ascii="Arial" w:hAnsi="Arial"/>
        </w:rPr>
        <w:t>–</w:t>
      </w:r>
      <w:r w:rsidRPr="00035F3C">
        <w:rPr>
          <w:rFonts w:ascii="Arial" w:hAnsi="Arial"/>
        </w:rPr>
        <w:t xml:space="preserve"> </w:t>
      </w:r>
      <w:r>
        <w:rPr>
          <w:rFonts w:ascii="Arial" w:hAnsi="Arial"/>
        </w:rPr>
        <w:t>Se o valor da multa ou indenização devida não for recolhido, será automaticamente descontado da primeira parcela de preço a que a contratada vier a fazer jus, acrescido de juros monetários de 1 % (um por cento) ao mês, ou quando for o caso, cobrado judicialmente;</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lastRenderedPageBreak/>
        <w:t>8</w:t>
      </w:r>
      <w:r w:rsidRPr="00C812C6">
        <w:rPr>
          <w:rFonts w:ascii="Arial" w:hAnsi="Arial" w:cs="Arial"/>
          <w:b/>
        </w:rPr>
        <w:t>.4</w:t>
      </w:r>
      <w:r>
        <w:rPr>
          <w:rFonts w:ascii="Arial" w:hAnsi="Arial" w:cs="Arial"/>
        </w:rPr>
        <w:t xml:space="preserve"> -</w:t>
      </w:r>
      <w:r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8</w:t>
      </w:r>
      <w:r w:rsidRPr="00CF2507">
        <w:rPr>
          <w:rFonts w:ascii="Arial" w:hAnsi="Arial" w:cs="Arial"/>
          <w:b/>
        </w:rPr>
        <w:t>.5</w:t>
      </w:r>
      <w:r>
        <w:rPr>
          <w:rFonts w:ascii="Arial" w:hAnsi="Arial" w:cs="Arial"/>
        </w:rPr>
        <w:t xml:space="preserve"> – As importâncias relativas às multas poderão ser descontadas dos Documentos Fiscais.</w:t>
      </w:r>
    </w:p>
    <w:p w:rsidR="0043055A" w:rsidRPr="00552A76" w:rsidRDefault="0043055A" w:rsidP="0043055A">
      <w:pPr>
        <w:tabs>
          <w:tab w:val="left" w:pos="567"/>
          <w:tab w:val="left" w:pos="1134"/>
          <w:tab w:val="left" w:pos="1701"/>
        </w:tabs>
        <w:jc w:val="both"/>
        <w:rPr>
          <w:rFonts w:ascii="Arial" w:hAnsi="Arial" w:cs="Arial"/>
        </w:rPr>
      </w:pPr>
    </w:p>
    <w:p w:rsidR="0043055A" w:rsidRPr="00B27711" w:rsidRDefault="0043055A" w:rsidP="0043055A">
      <w:pPr>
        <w:tabs>
          <w:tab w:val="left" w:pos="567"/>
          <w:tab w:val="left" w:pos="1134"/>
          <w:tab w:val="left" w:pos="1701"/>
        </w:tabs>
        <w:jc w:val="center"/>
        <w:rPr>
          <w:rFonts w:ascii="Arial" w:hAnsi="Arial" w:cs="Arial"/>
          <w:b/>
        </w:rPr>
      </w:pPr>
      <w:r>
        <w:rPr>
          <w:rFonts w:ascii="Arial" w:hAnsi="Arial" w:cs="Arial"/>
          <w:b/>
        </w:rPr>
        <w:t>CLÁUSULA 09</w:t>
      </w:r>
      <w:r w:rsidRPr="00B27711">
        <w:rPr>
          <w:rFonts w:ascii="Arial" w:hAnsi="Arial" w:cs="Arial"/>
          <w:b/>
        </w:rPr>
        <w:t xml:space="preserve"> - DA RESCISÃO</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9</w:t>
      </w:r>
      <w:r w:rsidRPr="00B27711">
        <w:rPr>
          <w:rFonts w:ascii="Arial" w:hAnsi="Arial" w:cs="Arial"/>
          <w:b/>
        </w:rPr>
        <w:t>.1</w:t>
      </w:r>
      <w:r w:rsidRPr="00552A76">
        <w:rPr>
          <w:rFonts w:ascii="Arial" w:hAnsi="Arial" w:cs="Arial"/>
        </w:rPr>
        <w:t xml:space="preserve"> - A rescisão dar-se-á</w:t>
      </w:r>
      <w:r>
        <w:rPr>
          <w:rFonts w:ascii="Arial" w:hAnsi="Arial" w:cs="Arial"/>
        </w:rPr>
        <w:t>,</w:t>
      </w:r>
      <w:r w:rsidRPr="00552A76">
        <w:rPr>
          <w:rFonts w:ascii="Arial" w:hAnsi="Arial" w:cs="Arial"/>
        </w:rPr>
        <w:t xml:space="preserve"> também, automática e independentemente de qualquer aviso judicial ou extrajudicial, caso ocorra alguma das hipóteses elencadas no Artigo 78 da Lei Federal n</w:t>
      </w:r>
      <w:r>
        <w:rPr>
          <w:rFonts w:ascii="Arial" w:hAnsi="Arial" w:cs="Arial"/>
        </w:rPr>
        <w:t>.</w:t>
      </w:r>
      <w:r w:rsidRPr="00552A76">
        <w:rPr>
          <w:rFonts w:ascii="Arial" w:hAnsi="Arial" w:cs="Arial"/>
        </w:rPr>
        <w:t>º 8.666/93.</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9</w:t>
      </w:r>
      <w:r w:rsidRPr="00B27711">
        <w:rPr>
          <w:rFonts w:ascii="Arial" w:hAnsi="Arial" w:cs="Arial"/>
          <w:b/>
        </w:rPr>
        <w:t>.2</w:t>
      </w:r>
      <w:r w:rsidRPr="00552A76">
        <w:rPr>
          <w:rFonts w:ascii="Arial" w:hAnsi="Arial" w:cs="Arial"/>
        </w:rPr>
        <w:t xml:space="preserve"> - A aplicação das penalidades supra não exonera o ina</w:t>
      </w:r>
      <w:r>
        <w:rPr>
          <w:rFonts w:ascii="Arial" w:hAnsi="Arial" w:cs="Arial"/>
        </w:rPr>
        <w:t xml:space="preserve">dimplente de eventual ação por </w:t>
      </w:r>
      <w:r w:rsidRPr="00552A76">
        <w:rPr>
          <w:rFonts w:ascii="Arial" w:hAnsi="Arial" w:cs="Arial"/>
        </w:rPr>
        <w:t>perdas e danos que seu ato ensejar.</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b/>
        </w:rPr>
      </w:pPr>
      <w:r w:rsidRPr="00B27711">
        <w:rPr>
          <w:rFonts w:ascii="Arial" w:hAnsi="Arial" w:cs="Arial"/>
          <w:b/>
        </w:rPr>
        <w:t>CLÁUSU</w:t>
      </w:r>
      <w:r>
        <w:rPr>
          <w:rFonts w:ascii="Arial" w:hAnsi="Arial" w:cs="Arial"/>
          <w:b/>
        </w:rPr>
        <w:t>LA 10</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43055A" w:rsidRPr="00B27711" w:rsidRDefault="0043055A" w:rsidP="0043055A">
      <w:pPr>
        <w:tabs>
          <w:tab w:val="left" w:pos="567"/>
          <w:tab w:val="left" w:pos="1134"/>
          <w:tab w:val="left" w:pos="1701"/>
        </w:tabs>
        <w:jc w:val="center"/>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10</w:t>
      </w:r>
      <w:r w:rsidRPr="00B27711">
        <w:rPr>
          <w:rFonts w:ascii="Arial" w:hAnsi="Arial" w:cs="Arial"/>
          <w:b/>
        </w:rPr>
        <w:t>.1</w:t>
      </w:r>
      <w:r w:rsidRPr="00552A76">
        <w:rPr>
          <w:rFonts w:ascii="Arial" w:hAnsi="Arial" w:cs="Arial"/>
        </w:rPr>
        <w:t xml:space="preserve"> - Em caso de rescisão, a CONTRATADA reconhece integralmente os direitos da CÂMARA, previstos no artigo 77 da Lei Federal 8.666/93 alterada pela Lei Federal 8.883/94, sem prejuízo de indenização por perdas e danos que a rescisão possa acarretar.</w:t>
      </w:r>
    </w:p>
    <w:p w:rsidR="0043055A" w:rsidRDefault="0043055A" w:rsidP="0043055A">
      <w:pPr>
        <w:tabs>
          <w:tab w:val="left" w:pos="567"/>
          <w:tab w:val="left" w:pos="1134"/>
          <w:tab w:val="left" w:pos="1701"/>
        </w:tabs>
        <w:jc w:val="both"/>
        <w:rPr>
          <w:rFonts w:ascii="Arial" w:hAnsi="Arial" w:cs="Arial"/>
        </w:rPr>
      </w:pPr>
    </w:p>
    <w:p w:rsidR="0043055A" w:rsidRPr="00A521B7" w:rsidRDefault="0043055A" w:rsidP="0043055A">
      <w:pPr>
        <w:tabs>
          <w:tab w:val="left" w:pos="567"/>
          <w:tab w:val="left" w:pos="1134"/>
          <w:tab w:val="left" w:pos="1701"/>
        </w:tabs>
        <w:jc w:val="center"/>
        <w:rPr>
          <w:rFonts w:ascii="Arial" w:hAnsi="Arial" w:cs="Arial"/>
          <w:b/>
        </w:rPr>
      </w:pPr>
      <w:r>
        <w:rPr>
          <w:rFonts w:ascii="Arial" w:hAnsi="Arial" w:cs="Arial"/>
          <w:b/>
        </w:rPr>
        <w:t>CLÁUSULA 11</w:t>
      </w:r>
      <w:r w:rsidRPr="00A521B7">
        <w:rPr>
          <w:rFonts w:ascii="Arial" w:hAnsi="Arial" w:cs="Arial"/>
          <w:b/>
        </w:rPr>
        <w:t xml:space="preserve"> – DA LEGISLAÇÃO APLICÁVEL</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11</w:t>
      </w:r>
      <w:r w:rsidRPr="00A521B7">
        <w:rPr>
          <w:rFonts w:ascii="Arial" w:hAnsi="Arial" w:cs="Arial"/>
          <w:b/>
        </w:rPr>
        <w:t>.1</w:t>
      </w:r>
      <w:r>
        <w:rPr>
          <w:rFonts w:ascii="Arial" w:hAnsi="Arial" w:cs="Arial"/>
        </w:rPr>
        <w:t xml:space="preserve"> -</w:t>
      </w:r>
      <w:r w:rsidRPr="00552A76">
        <w:rPr>
          <w:rFonts w:ascii="Arial" w:hAnsi="Arial" w:cs="Arial"/>
        </w:rPr>
        <w:t xml:space="preserve"> O presente </w:t>
      </w:r>
      <w:r>
        <w:rPr>
          <w:rFonts w:ascii="Arial" w:hAnsi="Arial" w:cs="Arial"/>
        </w:rPr>
        <w:t>c</w:t>
      </w:r>
      <w:r w:rsidRPr="00552A76">
        <w:rPr>
          <w:rFonts w:ascii="Arial" w:hAnsi="Arial" w:cs="Arial"/>
        </w:rPr>
        <w:t>ontrato é regido pelas normas da Lei n.º 10.520/02, Lei n.º 8.666/93 alterada pela Lei Federal 8.883/94, e nos casos omissos, subsidiariamente pelo Código Civil e Código de Defesa do Consumidor.</w:t>
      </w:r>
    </w:p>
    <w:p w:rsidR="0043055A" w:rsidRPr="00552A76" w:rsidRDefault="0043055A" w:rsidP="0043055A">
      <w:pPr>
        <w:pStyle w:val="Cabealho"/>
        <w:tabs>
          <w:tab w:val="left" w:pos="567"/>
          <w:tab w:val="left" w:pos="1134"/>
          <w:tab w:val="left" w:pos="1701"/>
        </w:tabs>
        <w:jc w:val="both"/>
        <w:rPr>
          <w:rFonts w:ascii="Arial" w:hAnsi="Arial" w:cs="Arial"/>
        </w:rPr>
      </w:pPr>
    </w:p>
    <w:p w:rsidR="0043055A" w:rsidRPr="00CF7463" w:rsidRDefault="0043055A" w:rsidP="0043055A">
      <w:pPr>
        <w:pStyle w:val="Cabealho"/>
        <w:tabs>
          <w:tab w:val="left" w:pos="567"/>
          <w:tab w:val="left" w:pos="1134"/>
          <w:tab w:val="left" w:pos="1701"/>
        </w:tabs>
        <w:jc w:val="center"/>
        <w:rPr>
          <w:rFonts w:ascii="Arial" w:hAnsi="Arial" w:cs="Arial"/>
          <w:b/>
        </w:rPr>
      </w:pPr>
      <w:r w:rsidRPr="00CF7463">
        <w:rPr>
          <w:rFonts w:ascii="Arial" w:hAnsi="Arial" w:cs="Arial"/>
          <w:b/>
        </w:rPr>
        <w:t>CLÁUSULA 1</w:t>
      </w:r>
      <w:r>
        <w:rPr>
          <w:rFonts w:ascii="Arial" w:hAnsi="Arial" w:cs="Arial"/>
          <w:b/>
        </w:rPr>
        <w:t>2</w:t>
      </w:r>
      <w:r w:rsidRPr="00CF7463">
        <w:rPr>
          <w:rFonts w:ascii="Arial" w:hAnsi="Arial" w:cs="Arial"/>
          <w:b/>
        </w:rPr>
        <w:t xml:space="preserve"> – DAS CONDIÇÕES DA HABILITAÇÃO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12</w:t>
      </w:r>
      <w:r w:rsidRPr="00A521B7">
        <w:rPr>
          <w:rFonts w:ascii="Arial" w:hAnsi="Arial" w:cs="Arial"/>
          <w:b/>
        </w:rPr>
        <w:t>.1</w:t>
      </w:r>
      <w:r w:rsidRPr="00552A76">
        <w:rPr>
          <w:rFonts w:ascii="Arial" w:hAnsi="Arial" w:cs="Arial"/>
        </w:rPr>
        <w:t xml:space="preserve"> - Fica a CONTRATADA obrigada a manter durante toda a execução deste contrato todas as condições de habilitação e de qualificação exigidas por ocasião do processo licitatório.</w:t>
      </w:r>
    </w:p>
    <w:p w:rsidR="0043055A" w:rsidRDefault="0043055A" w:rsidP="0043055A">
      <w:pPr>
        <w:tabs>
          <w:tab w:val="left" w:pos="567"/>
          <w:tab w:val="left" w:pos="1134"/>
          <w:tab w:val="left" w:pos="1701"/>
        </w:tabs>
        <w:jc w:val="both"/>
        <w:rPr>
          <w:rFonts w:ascii="Arial" w:hAnsi="Arial" w:cs="Arial"/>
        </w:rPr>
      </w:pPr>
    </w:p>
    <w:p w:rsidR="0043055A" w:rsidRPr="00B37282" w:rsidRDefault="0043055A" w:rsidP="0043055A">
      <w:pPr>
        <w:tabs>
          <w:tab w:val="left" w:pos="567"/>
          <w:tab w:val="left" w:pos="1134"/>
          <w:tab w:val="left" w:pos="1701"/>
        </w:tabs>
        <w:jc w:val="center"/>
        <w:rPr>
          <w:rFonts w:ascii="Arial" w:hAnsi="Arial" w:cs="Arial"/>
        </w:rPr>
      </w:pPr>
      <w:r w:rsidRPr="00B37282">
        <w:rPr>
          <w:rFonts w:ascii="Arial" w:hAnsi="Arial" w:cs="Arial"/>
          <w:b/>
        </w:rPr>
        <w:t>CLÁUSULA 13 - DA FISCALIZAÇÃO DO CONTRATO</w:t>
      </w:r>
    </w:p>
    <w:p w:rsidR="0043055A" w:rsidRPr="00B37282" w:rsidRDefault="0043055A" w:rsidP="0043055A">
      <w:pPr>
        <w:tabs>
          <w:tab w:val="left" w:pos="567"/>
          <w:tab w:val="left" w:pos="1134"/>
          <w:tab w:val="left" w:pos="1701"/>
        </w:tabs>
        <w:jc w:val="center"/>
        <w:rPr>
          <w:rFonts w:ascii="Arial" w:hAnsi="Arial" w:cs="Arial"/>
        </w:rPr>
      </w:pPr>
    </w:p>
    <w:p w:rsidR="0043055A" w:rsidRPr="00B37282" w:rsidRDefault="0043055A" w:rsidP="0043055A">
      <w:pPr>
        <w:tabs>
          <w:tab w:val="left" w:pos="567"/>
          <w:tab w:val="left" w:pos="1134"/>
          <w:tab w:val="left" w:pos="1701"/>
        </w:tabs>
        <w:jc w:val="both"/>
        <w:rPr>
          <w:rFonts w:ascii="Arial" w:hAnsi="Arial"/>
        </w:rPr>
      </w:pPr>
      <w:r w:rsidRPr="00B37282">
        <w:rPr>
          <w:rFonts w:ascii="Arial" w:hAnsi="Arial" w:cs="Arial"/>
          <w:b/>
        </w:rPr>
        <w:t>13.1</w:t>
      </w:r>
      <w:r w:rsidRPr="00B37282">
        <w:rPr>
          <w:rFonts w:ascii="Arial" w:hAnsi="Arial" w:cs="Arial"/>
        </w:rPr>
        <w:t xml:space="preserve"> - </w:t>
      </w:r>
      <w:r w:rsidRPr="00B37282">
        <w:rPr>
          <w:rFonts w:ascii="Arial" w:hAnsi="Arial"/>
        </w:rPr>
        <w:t xml:space="preserve">Em conformidade com o art. 67 e seus parágrafos, da Lei n.º 8.666/93, a Câmara designará o </w:t>
      </w:r>
      <w:r w:rsidR="00385104" w:rsidRPr="00721D31">
        <w:rPr>
          <w:rFonts w:ascii="Arial" w:hAnsi="Arial"/>
        </w:rPr>
        <w:t>Secretário de Comunicação Institucional</w:t>
      </w:r>
      <w:r w:rsidRPr="00B37282">
        <w:rPr>
          <w:rFonts w:ascii="Arial" w:hAnsi="Arial"/>
        </w:rPr>
        <w:t xml:space="preserve"> para acompanhar e fiscalizar a execução do objeto deste contrato. O fiscalizador poderá designar outros funcionários para auxiliá-lo no exercício da fiscalização.</w:t>
      </w:r>
    </w:p>
    <w:p w:rsidR="0043055A" w:rsidRPr="00B37282" w:rsidRDefault="0043055A" w:rsidP="0043055A">
      <w:pPr>
        <w:tabs>
          <w:tab w:val="left" w:pos="567"/>
          <w:tab w:val="left" w:pos="1134"/>
          <w:tab w:val="left" w:pos="1701"/>
        </w:tabs>
        <w:jc w:val="both"/>
        <w:rPr>
          <w:rFonts w:ascii="Arial" w:hAnsi="Arial"/>
        </w:rPr>
      </w:pPr>
    </w:p>
    <w:p w:rsidR="0043055A" w:rsidRPr="00B37282" w:rsidRDefault="0043055A" w:rsidP="0043055A">
      <w:pPr>
        <w:tabs>
          <w:tab w:val="left" w:pos="567"/>
          <w:tab w:val="left" w:pos="1134"/>
          <w:tab w:val="left" w:pos="1701"/>
        </w:tabs>
        <w:jc w:val="both"/>
        <w:rPr>
          <w:rFonts w:ascii="Arial" w:hAnsi="Arial"/>
        </w:rPr>
      </w:pPr>
      <w:r w:rsidRPr="00B37282">
        <w:rPr>
          <w:rFonts w:ascii="Arial" w:hAnsi="Arial"/>
          <w:b/>
        </w:rPr>
        <w:t>13.2</w:t>
      </w:r>
      <w:r w:rsidRPr="00B37282">
        <w:rPr>
          <w:rFonts w:ascii="Arial" w:hAnsi="Arial"/>
        </w:rPr>
        <w:t xml:space="preserve"> – O fiscal do contrato será responsável por:</w:t>
      </w:r>
    </w:p>
    <w:p w:rsidR="0043055A" w:rsidRPr="00B37282" w:rsidRDefault="0043055A" w:rsidP="0043055A">
      <w:pPr>
        <w:tabs>
          <w:tab w:val="left" w:pos="567"/>
          <w:tab w:val="left" w:pos="1134"/>
          <w:tab w:val="left" w:pos="1701"/>
        </w:tabs>
        <w:jc w:val="both"/>
        <w:rPr>
          <w:rFonts w:ascii="Arial" w:hAnsi="Arial"/>
        </w:rPr>
      </w:pPr>
    </w:p>
    <w:p w:rsidR="0043055A" w:rsidRPr="00B37282" w:rsidRDefault="0043055A" w:rsidP="0043055A">
      <w:pPr>
        <w:tabs>
          <w:tab w:val="left" w:pos="567"/>
          <w:tab w:val="left" w:pos="1134"/>
          <w:tab w:val="left" w:pos="1701"/>
        </w:tabs>
        <w:jc w:val="both"/>
        <w:rPr>
          <w:rFonts w:ascii="Arial" w:hAnsi="Arial"/>
        </w:rPr>
      </w:pPr>
      <w:r>
        <w:rPr>
          <w:rFonts w:ascii="Arial" w:hAnsi="Arial"/>
          <w:b/>
        </w:rPr>
        <w:tab/>
        <w:t>a</w:t>
      </w:r>
      <w:r w:rsidRPr="00B37282">
        <w:rPr>
          <w:rFonts w:ascii="Arial" w:hAnsi="Arial"/>
          <w:b/>
        </w:rPr>
        <w:t>)</w:t>
      </w:r>
      <w:r w:rsidRPr="00B37282">
        <w:rPr>
          <w:rFonts w:ascii="Arial" w:hAnsi="Arial"/>
        </w:rPr>
        <w:t xml:space="preserve"> Acompanhar a </w:t>
      </w:r>
      <w:r>
        <w:rPr>
          <w:rFonts w:ascii="Arial" w:hAnsi="Arial"/>
        </w:rPr>
        <w:t>execução</w:t>
      </w:r>
      <w:r w:rsidRPr="00B37282">
        <w:rPr>
          <w:rFonts w:ascii="Arial" w:hAnsi="Arial"/>
        </w:rPr>
        <w:t xml:space="preserve"> do objeto, observando-se o exato cumprimento de todas as cláusulas e condições decorrentes do contrato;</w:t>
      </w:r>
    </w:p>
    <w:p w:rsidR="0043055A" w:rsidRDefault="0043055A" w:rsidP="0043055A">
      <w:pPr>
        <w:tabs>
          <w:tab w:val="left" w:pos="567"/>
          <w:tab w:val="left" w:pos="1134"/>
          <w:tab w:val="left" w:pos="1701"/>
        </w:tabs>
        <w:jc w:val="both"/>
        <w:rPr>
          <w:rFonts w:ascii="Arial" w:hAnsi="Arial"/>
        </w:rPr>
      </w:pPr>
      <w:r>
        <w:rPr>
          <w:rFonts w:ascii="Arial" w:hAnsi="Arial"/>
          <w:b/>
        </w:rPr>
        <w:tab/>
        <w:t>b</w:t>
      </w:r>
      <w:r w:rsidRPr="00B37282">
        <w:rPr>
          <w:rFonts w:ascii="Arial" w:hAnsi="Arial"/>
          <w:b/>
        </w:rPr>
        <w:t>)</w:t>
      </w:r>
      <w:r w:rsidRPr="00B37282">
        <w:rPr>
          <w:rFonts w:ascii="Arial" w:hAnsi="Arial"/>
        </w:rPr>
        <w:t xml:space="preserve"> Orientar a contratada quanto ao cumprimento do item </w:t>
      </w:r>
      <w:r w:rsidRPr="00F03FA0">
        <w:rPr>
          <w:rFonts w:ascii="Arial" w:hAnsi="Arial"/>
        </w:rPr>
        <w:t>4.</w:t>
      </w:r>
      <w:r>
        <w:rPr>
          <w:rFonts w:ascii="Arial" w:hAnsi="Arial"/>
        </w:rPr>
        <w:t>4</w:t>
      </w:r>
      <w:r w:rsidRPr="00B37282">
        <w:rPr>
          <w:rFonts w:ascii="Arial" w:hAnsi="Arial"/>
        </w:rPr>
        <w:t xml:space="preserve"> deste contrato; </w:t>
      </w:r>
    </w:p>
    <w:p w:rsidR="0043055A" w:rsidRPr="00E51180" w:rsidRDefault="0043055A" w:rsidP="0043055A">
      <w:pPr>
        <w:tabs>
          <w:tab w:val="left" w:pos="567"/>
          <w:tab w:val="left" w:pos="1134"/>
          <w:tab w:val="left" w:pos="1701"/>
        </w:tabs>
        <w:jc w:val="both"/>
        <w:rPr>
          <w:rFonts w:ascii="Arial" w:hAnsi="Arial" w:cs="Arial"/>
        </w:rPr>
      </w:pPr>
      <w:r>
        <w:rPr>
          <w:rFonts w:ascii="Arial" w:hAnsi="Arial" w:cs="Arial"/>
          <w:b/>
        </w:rPr>
        <w:tab/>
        <w:t>c</w:t>
      </w:r>
      <w:r w:rsidRPr="00F40CD0">
        <w:rPr>
          <w:rFonts w:ascii="Arial" w:hAnsi="Arial" w:cs="Arial"/>
          <w:b/>
        </w:rPr>
        <w:t>)</w:t>
      </w:r>
      <w:r>
        <w:rPr>
          <w:rFonts w:ascii="Arial" w:hAnsi="Arial" w:cs="Arial"/>
        </w:rPr>
        <w:t xml:space="preserve"> Acompanhar o prazo de garantia dos equipamentos e serviço, bem como tomar providências necessárias para acioná-la;</w:t>
      </w:r>
    </w:p>
    <w:p w:rsidR="0043055A" w:rsidRDefault="0043055A" w:rsidP="0043055A">
      <w:pPr>
        <w:tabs>
          <w:tab w:val="left" w:pos="567"/>
          <w:tab w:val="left" w:pos="1134"/>
          <w:tab w:val="left" w:pos="1701"/>
        </w:tabs>
        <w:jc w:val="both"/>
        <w:rPr>
          <w:rFonts w:ascii="Arial" w:hAnsi="Arial" w:cs="Arial"/>
          <w:b/>
        </w:rPr>
      </w:pPr>
      <w:r>
        <w:rPr>
          <w:rFonts w:ascii="Arial" w:hAnsi="Arial" w:cs="Arial"/>
          <w:b/>
        </w:rPr>
        <w:tab/>
        <w:t>d</w:t>
      </w:r>
      <w:r w:rsidRPr="00B37282">
        <w:rPr>
          <w:rFonts w:ascii="Arial" w:hAnsi="Arial" w:cs="Arial"/>
          <w:b/>
        </w:rPr>
        <w:t xml:space="preserve">) </w:t>
      </w:r>
      <w:r w:rsidRPr="00B37282">
        <w:rPr>
          <w:rFonts w:ascii="Arial" w:hAnsi="Arial" w:cs="Arial"/>
        </w:rPr>
        <w:t>Atestar a nota fiscal.</w:t>
      </w:r>
    </w:p>
    <w:p w:rsidR="0043055A" w:rsidRDefault="0043055A" w:rsidP="0043055A">
      <w:pPr>
        <w:tabs>
          <w:tab w:val="left" w:pos="567"/>
          <w:tab w:val="left" w:pos="1134"/>
          <w:tab w:val="left" w:pos="1701"/>
        </w:tabs>
        <w:jc w:val="center"/>
        <w:rPr>
          <w:rFonts w:ascii="Arial" w:hAnsi="Arial" w:cs="Arial"/>
          <w:b/>
        </w:rPr>
      </w:pPr>
    </w:p>
    <w:p w:rsidR="0043055A" w:rsidRPr="00A521B7" w:rsidRDefault="0043055A" w:rsidP="0043055A">
      <w:pPr>
        <w:tabs>
          <w:tab w:val="left" w:pos="567"/>
          <w:tab w:val="left" w:pos="1134"/>
          <w:tab w:val="left" w:pos="1701"/>
        </w:tabs>
        <w:jc w:val="center"/>
        <w:rPr>
          <w:rFonts w:ascii="Arial" w:hAnsi="Arial" w:cs="Arial"/>
          <w:b/>
        </w:rPr>
      </w:pPr>
      <w:r>
        <w:rPr>
          <w:rFonts w:ascii="Arial" w:hAnsi="Arial" w:cs="Arial"/>
          <w:b/>
        </w:rPr>
        <w:t>CLÁUSULA 14</w:t>
      </w:r>
      <w:r w:rsidRPr="00A521B7">
        <w:rPr>
          <w:rFonts w:ascii="Arial" w:hAnsi="Arial" w:cs="Arial"/>
          <w:b/>
        </w:rPr>
        <w:t xml:space="preserve"> – DO VALOR TOTAL DO CONTRATO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14</w:t>
      </w:r>
      <w:r w:rsidRPr="00A521B7">
        <w:rPr>
          <w:rFonts w:ascii="Arial" w:hAnsi="Arial" w:cs="Arial"/>
          <w:b/>
        </w:rPr>
        <w:t>.1</w:t>
      </w:r>
      <w:r w:rsidRPr="00552A76">
        <w:rPr>
          <w:rFonts w:ascii="Arial" w:hAnsi="Arial" w:cs="Arial"/>
        </w:rPr>
        <w:t xml:space="preserve"> - É dado ao presente contrato o valor total de R$ </w:t>
      </w:r>
      <w:proofErr w:type="spellStart"/>
      <w:r w:rsidRPr="00552A76">
        <w:rPr>
          <w:rFonts w:ascii="Arial" w:hAnsi="Arial" w:cs="Arial"/>
        </w:rPr>
        <w:t>xxxx,xx</w:t>
      </w:r>
      <w:proofErr w:type="spellEnd"/>
      <w:r w:rsidRPr="00552A76">
        <w:rPr>
          <w:rFonts w:ascii="Arial" w:hAnsi="Arial" w:cs="Arial"/>
        </w:rPr>
        <w:t xml:space="preserve"> (</w:t>
      </w:r>
      <w:proofErr w:type="spellStart"/>
      <w:r w:rsidRPr="00552A76">
        <w:rPr>
          <w:rFonts w:ascii="Arial" w:hAnsi="Arial" w:cs="Arial"/>
        </w:rPr>
        <w:t>xxxxxxxxxx</w:t>
      </w:r>
      <w:proofErr w:type="spellEnd"/>
      <w:r w:rsidRPr="00552A76">
        <w:rPr>
          <w:rFonts w:ascii="Arial" w:hAnsi="Arial" w:cs="Arial"/>
        </w:rPr>
        <w:t xml:space="preserve"> reais).</w:t>
      </w:r>
    </w:p>
    <w:p w:rsidR="0043055A" w:rsidRDefault="0043055A" w:rsidP="0043055A">
      <w:pPr>
        <w:tabs>
          <w:tab w:val="left" w:pos="567"/>
          <w:tab w:val="left" w:pos="1134"/>
          <w:tab w:val="left" w:pos="1701"/>
        </w:tabs>
        <w:jc w:val="both"/>
        <w:rPr>
          <w:rFonts w:ascii="Arial" w:hAnsi="Arial" w:cs="Arial"/>
        </w:rPr>
      </w:pPr>
    </w:p>
    <w:p w:rsidR="0043055A" w:rsidRPr="00A521B7" w:rsidRDefault="0043055A" w:rsidP="0043055A">
      <w:pPr>
        <w:tabs>
          <w:tab w:val="left" w:pos="567"/>
          <w:tab w:val="left" w:pos="1134"/>
          <w:tab w:val="left" w:pos="1701"/>
        </w:tabs>
        <w:jc w:val="center"/>
        <w:rPr>
          <w:rFonts w:ascii="Arial" w:hAnsi="Arial" w:cs="Arial"/>
          <w:b/>
        </w:rPr>
      </w:pPr>
      <w:r>
        <w:rPr>
          <w:rFonts w:ascii="Arial" w:hAnsi="Arial" w:cs="Arial"/>
          <w:b/>
        </w:rPr>
        <w:t>CLÁUSULA 15</w:t>
      </w:r>
      <w:r w:rsidRPr="00A521B7">
        <w:rPr>
          <w:rFonts w:ascii="Arial" w:hAnsi="Arial" w:cs="Arial"/>
          <w:b/>
        </w:rPr>
        <w:t xml:space="preserve"> – DO FORO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15</w:t>
      </w:r>
      <w:r w:rsidRPr="00A521B7">
        <w:rPr>
          <w:rFonts w:ascii="Arial" w:hAnsi="Arial" w:cs="Arial"/>
          <w:b/>
        </w:rPr>
        <w:t>.1</w:t>
      </w:r>
      <w:r>
        <w:rPr>
          <w:rFonts w:ascii="Arial" w:hAnsi="Arial" w:cs="Arial"/>
        </w:rPr>
        <w:t xml:space="preserve"> -</w:t>
      </w:r>
      <w:r w:rsidRPr="00552A76">
        <w:rPr>
          <w:rFonts w:ascii="Arial" w:hAnsi="Arial" w:cs="Arial"/>
        </w:rPr>
        <w:t xml:space="preserve"> Elegem o Foro da Comarca de Sorocaba para a solução de quaisquer dúvidas oriundas do presente contrato.</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sidRPr="00552A76">
        <w:rPr>
          <w:rFonts w:ascii="Arial" w:hAnsi="Arial" w:cs="Arial"/>
        </w:rPr>
        <w:lastRenderedPageBreak/>
        <w:t>E</w:t>
      </w:r>
      <w:r>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43055A" w:rsidRDefault="0043055A" w:rsidP="0043055A">
      <w:pPr>
        <w:tabs>
          <w:tab w:val="left" w:pos="567"/>
          <w:tab w:val="left" w:pos="1134"/>
          <w:tab w:val="left" w:pos="1701"/>
        </w:tabs>
        <w:jc w:val="both"/>
        <w:rPr>
          <w:rFonts w:ascii="Arial" w:hAnsi="Arial" w:cs="Arial"/>
        </w:rPr>
        <w:sectPr w:rsidR="0043055A" w:rsidSect="00FF3718">
          <w:pgSz w:w="11907" w:h="16840" w:code="9"/>
          <w:pgMar w:top="1559" w:right="1701" w:bottom="1559" w:left="1701" w:header="1843" w:footer="720" w:gutter="0"/>
          <w:cols w:space="720"/>
        </w:sectPr>
      </w:pPr>
    </w:p>
    <w:p w:rsidR="0043055A" w:rsidRDefault="0043055A" w:rsidP="0043055A">
      <w:pPr>
        <w:tabs>
          <w:tab w:val="left" w:pos="567"/>
          <w:tab w:val="left" w:pos="1134"/>
          <w:tab w:val="left" w:pos="1701"/>
        </w:tabs>
        <w:jc w:val="center"/>
        <w:rPr>
          <w:rFonts w:ascii="Arial" w:hAnsi="Arial" w:cs="Arial"/>
          <w:b/>
          <w:sz w:val="24"/>
          <w:szCs w:val="24"/>
        </w:rPr>
      </w:pPr>
      <w:r w:rsidRPr="004703E1">
        <w:rPr>
          <w:rFonts w:ascii="Arial" w:hAnsi="Arial" w:cs="Arial"/>
          <w:b/>
          <w:sz w:val="24"/>
          <w:szCs w:val="24"/>
        </w:rPr>
        <w:lastRenderedPageBreak/>
        <w:t>ANEXO II</w:t>
      </w:r>
    </w:p>
    <w:p w:rsidR="0043055A" w:rsidRDefault="0043055A" w:rsidP="0043055A">
      <w:pPr>
        <w:tabs>
          <w:tab w:val="left" w:pos="567"/>
          <w:tab w:val="left" w:pos="1134"/>
          <w:tab w:val="left" w:pos="1701"/>
        </w:tabs>
        <w:jc w:val="center"/>
        <w:rPr>
          <w:rFonts w:ascii="Arial" w:hAnsi="Arial" w:cs="Arial"/>
          <w:b/>
          <w:sz w:val="24"/>
          <w:szCs w:val="24"/>
        </w:rPr>
      </w:pPr>
    </w:p>
    <w:p w:rsidR="0043055A" w:rsidRPr="0081068F" w:rsidRDefault="0043055A" w:rsidP="0043055A">
      <w:pPr>
        <w:tabs>
          <w:tab w:val="left" w:pos="567"/>
          <w:tab w:val="left" w:pos="1134"/>
          <w:tab w:val="left" w:pos="1701"/>
        </w:tabs>
        <w:jc w:val="center"/>
        <w:rPr>
          <w:rFonts w:ascii="Arial" w:hAnsi="Arial" w:cs="Arial"/>
          <w:b/>
          <w:sz w:val="24"/>
          <w:szCs w:val="24"/>
          <w:u w:val="single"/>
        </w:rPr>
      </w:pPr>
      <w:r w:rsidRPr="0081068F">
        <w:rPr>
          <w:rFonts w:ascii="Arial" w:hAnsi="Arial" w:cs="Arial"/>
          <w:b/>
          <w:sz w:val="24"/>
          <w:szCs w:val="24"/>
          <w:u w:val="single"/>
        </w:rPr>
        <w:t>TERMO DE REFERÊNCIA</w:t>
      </w: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center"/>
        <w:rPr>
          <w:rFonts w:ascii="Arial" w:hAnsi="Arial" w:cs="Arial"/>
          <w:b/>
          <w:sz w:val="24"/>
          <w:szCs w:val="24"/>
        </w:rPr>
      </w:pPr>
    </w:p>
    <w:p w:rsidR="0043055A" w:rsidRDefault="0043055A" w:rsidP="0043055A">
      <w:pPr>
        <w:tabs>
          <w:tab w:val="left" w:pos="567"/>
          <w:tab w:val="left" w:pos="1134"/>
          <w:tab w:val="left" w:pos="1701"/>
        </w:tabs>
        <w:jc w:val="both"/>
        <w:rPr>
          <w:rFonts w:ascii="Arial" w:hAnsi="Arial" w:cs="Arial"/>
          <w:b/>
          <w:sz w:val="24"/>
          <w:szCs w:val="24"/>
        </w:rPr>
      </w:pPr>
      <w:r>
        <w:rPr>
          <w:rFonts w:ascii="Arial" w:hAnsi="Arial" w:cs="Arial"/>
          <w:b/>
          <w:sz w:val="24"/>
          <w:szCs w:val="24"/>
        </w:rPr>
        <w:t>1. DO OBJETO</w:t>
      </w:r>
    </w:p>
    <w:p w:rsidR="0043055A" w:rsidRDefault="0043055A" w:rsidP="0043055A">
      <w:pPr>
        <w:tabs>
          <w:tab w:val="left" w:pos="567"/>
          <w:tab w:val="left" w:pos="1134"/>
          <w:tab w:val="left" w:pos="1701"/>
        </w:tabs>
        <w:jc w:val="both"/>
        <w:rPr>
          <w:rFonts w:ascii="Arial" w:hAnsi="Arial" w:cs="Arial"/>
          <w:b/>
          <w:sz w:val="24"/>
          <w:szCs w:val="24"/>
        </w:rPr>
      </w:pPr>
    </w:p>
    <w:p w:rsidR="0043055A" w:rsidRDefault="0043055A" w:rsidP="0043055A">
      <w:pPr>
        <w:pStyle w:val="p8"/>
        <w:widowControl/>
        <w:tabs>
          <w:tab w:val="left" w:pos="567"/>
          <w:tab w:val="left" w:pos="1134"/>
          <w:tab w:val="left" w:pos="1701"/>
        </w:tabs>
        <w:rPr>
          <w:rFonts w:ascii="Arial" w:hAnsi="Arial"/>
          <w:szCs w:val="24"/>
        </w:rPr>
      </w:pPr>
      <w:r w:rsidRPr="001E7B89">
        <w:rPr>
          <w:rFonts w:ascii="Arial" w:hAnsi="Arial"/>
          <w:b/>
          <w:szCs w:val="24"/>
        </w:rPr>
        <w:t xml:space="preserve">1.1 </w:t>
      </w:r>
      <w:r>
        <w:rPr>
          <w:rFonts w:ascii="Arial" w:hAnsi="Arial"/>
          <w:szCs w:val="24"/>
        </w:rPr>
        <w:t xml:space="preserve">- </w:t>
      </w:r>
      <w:r w:rsidRPr="00DE3563">
        <w:rPr>
          <w:rFonts w:ascii="Arial" w:hAnsi="Arial"/>
          <w:szCs w:val="24"/>
        </w:rPr>
        <w:t>A presente lic</w:t>
      </w:r>
      <w:r>
        <w:rPr>
          <w:rFonts w:ascii="Arial" w:hAnsi="Arial"/>
          <w:szCs w:val="24"/>
        </w:rPr>
        <w:t xml:space="preserve">itação tem como objeto a </w:t>
      </w:r>
      <w:r w:rsidR="002A4915">
        <w:rPr>
          <w:rFonts w:ascii="Arial" w:hAnsi="Arial"/>
          <w:szCs w:val="24"/>
        </w:rPr>
        <w:t xml:space="preserve">aquisição de </w:t>
      </w:r>
      <w:r w:rsidR="005E3940">
        <w:rPr>
          <w:rFonts w:ascii="Arial" w:hAnsi="Arial"/>
          <w:szCs w:val="24"/>
        </w:rPr>
        <w:t xml:space="preserve">câmera de vídeo e kit de acessórios </w:t>
      </w:r>
      <w:r w:rsidR="00721D31">
        <w:rPr>
          <w:rFonts w:ascii="Arial" w:hAnsi="Arial"/>
          <w:szCs w:val="24"/>
        </w:rPr>
        <w:t xml:space="preserve">novos, sem uso anterior, </w:t>
      </w:r>
      <w:r w:rsidR="002A4915">
        <w:rPr>
          <w:rFonts w:ascii="Arial" w:hAnsi="Arial"/>
          <w:szCs w:val="24"/>
        </w:rPr>
        <w:t>para o sistema de produção de áudio e vídeo d</w:t>
      </w:r>
      <w:r>
        <w:rPr>
          <w:rFonts w:ascii="Arial" w:hAnsi="Arial"/>
          <w:szCs w:val="24"/>
        </w:rPr>
        <w:t>a TV Legislativa da Câmara Municipal de Sorocaba, conforme descrição constante neste Termo de Referência.</w:t>
      </w:r>
    </w:p>
    <w:p w:rsidR="0043055A" w:rsidRDefault="0043055A" w:rsidP="0043055A">
      <w:pPr>
        <w:pStyle w:val="p8"/>
        <w:widowControl/>
        <w:tabs>
          <w:tab w:val="left" w:pos="567"/>
          <w:tab w:val="left" w:pos="1134"/>
          <w:tab w:val="left" w:pos="1701"/>
        </w:tabs>
        <w:rPr>
          <w:rFonts w:ascii="Arial" w:hAnsi="Arial"/>
          <w:szCs w:val="24"/>
        </w:rPr>
      </w:pPr>
    </w:p>
    <w:p w:rsidR="0043055A" w:rsidRDefault="0043055A" w:rsidP="0043055A">
      <w:pPr>
        <w:pStyle w:val="p8"/>
        <w:widowControl/>
        <w:tabs>
          <w:tab w:val="left" w:pos="567"/>
          <w:tab w:val="left" w:pos="1134"/>
          <w:tab w:val="left" w:pos="1701"/>
        </w:tabs>
        <w:rPr>
          <w:rFonts w:ascii="Arial" w:hAnsi="Arial"/>
          <w:szCs w:val="24"/>
        </w:rPr>
      </w:pPr>
      <w:r w:rsidRPr="00596292">
        <w:rPr>
          <w:rFonts w:ascii="Arial" w:hAnsi="Arial"/>
          <w:b/>
          <w:szCs w:val="24"/>
        </w:rPr>
        <w:t>1.</w:t>
      </w:r>
      <w:r w:rsidR="002A4915">
        <w:rPr>
          <w:rFonts w:ascii="Arial" w:hAnsi="Arial"/>
          <w:b/>
          <w:szCs w:val="24"/>
        </w:rPr>
        <w:t>2</w:t>
      </w:r>
      <w:r>
        <w:rPr>
          <w:rFonts w:ascii="Arial" w:hAnsi="Arial"/>
          <w:szCs w:val="24"/>
        </w:rPr>
        <w:t xml:space="preserve"> – A contratada deverá garantir integralmente os equipamentos ofertados contra quaisquer defeitos de fabricação, defeitos técnicos ou impropriedades, sem quaisquer ônus adicionais para a Câmara, por um período mínimo de 12 (doze) meses, a contar da data de ativação dos equipamentos.</w:t>
      </w:r>
    </w:p>
    <w:p w:rsidR="002A4915" w:rsidRDefault="002A4915" w:rsidP="0043055A">
      <w:pPr>
        <w:pStyle w:val="p8"/>
        <w:widowControl/>
        <w:tabs>
          <w:tab w:val="left" w:pos="567"/>
          <w:tab w:val="left" w:pos="1134"/>
          <w:tab w:val="left" w:pos="1701"/>
        </w:tabs>
        <w:rPr>
          <w:rFonts w:ascii="Arial" w:hAnsi="Arial"/>
          <w:szCs w:val="24"/>
        </w:rPr>
      </w:pPr>
    </w:p>
    <w:p w:rsidR="002A4915" w:rsidRDefault="002A4915" w:rsidP="0043055A">
      <w:pPr>
        <w:pStyle w:val="p8"/>
        <w:widowControl/>
        <w:tabs>
          <w:tab w:val="left" w:pos="567"/>
          <w:tab w:val="left" w:pos="1134"/>
          <w:tab w:val="left" w:pos="1701"/>
        </w:tabs>
        <w:rPr>
          <w:rFonts w:ascii="Arial" w:hAnsi="Arial"/>
          <w:szCs w:val="24"/>
        </w:rPr>
      </w:pPr>
      <w:r>
        <w:rPr>
          <w:rFonts w:ascii="Arial" w:hAnsi="Arial"/>
          <w:b/>
          <w:szCs w:val="24"/>
        </w:rPr>
        <w:tab/>
      </w:r>
      <w:r>
        <w:rPr>
          <w:rFonts w:ascii="Arial" w:hAnsi="Arial"/>
          <w:b/>
          <w:szCs w:val="24"/>
        </w:rPr>
        <w:tab/>
      </w:r>
      <w:r>
        <w:rPr>
          <w:rFonts w:ascii="Arial" w:hAnsi="Arial"/>
          <w:b/>
          <w:szCs w:val="24"/>
        </w:rPr>
        <w:tab/>
      </w:r>
      <w:r w:rsidRPr="002A4915">
        <w:rPr>
          <w:rFonts w:ascii="Arial" w:hAnsi="Arial"/>
          <w:b/>
          <w:szCs w:val="24"/>
        </w:rPr>
        <w:t>1.2.1</w:t>
      </w:r>
      <w:r>
        <w:rPr>
          <w:rFonts w:ascii="Arial" w:hAnsi="Arial"/>
          <w:szCs w:val="24"/>
        </w:rPr>
        <w:t xml:space="preserve"> – O período de garantia do produto deverá ser o of</w:t>
      </w:r>
      <w:r w:rsidR="00D70D9C">
        <w:rPr>
          <w:rFonts w:ascii="Arial" w:hAnsi="Arial"/>
          <w:szCs w:val="24"/>
        </w:rPr>
        <w:t>erecido pelo fabricante oficial</w:t>
      </w:r>
      <w:r w:rsidR="00A27C23">
        <w:rPr>
          <w:rFonts w:ascii="Arial" w:hAnsi="Arial"/>
          <w:szCs w:val="24"/>
        </w:rPr>
        <w:t>.</w:t>
      </w:r>
      <w:r>
        <w:rPr>
          <w:rFonts w:ascii="Arial" w:hAnsi="Arial"/>
          <w:szCs w:val="24"/>
        </w:rPr>
        <w:t xml:space="preserve"> Durante o período de garantia, caso os equipamentos fornecidos apresentem defeitos, a contratada deverá fornecer suporte técnico PRESENCIAL, com atendimento em no máximo 72 (setenta e duas) horas após a abertura do chamado técnico, mediante solicitação formal, a fim de substituir de imediato os equipamentos defeituosos. No caso de retirada do equipamento para manutenção em fábrica, o mesmo deve ser substituído em até 3 (três) dias úteis.</w:t>
      </w:r>
    </w:p>
    <w:p w:rsidR="00721D31" w:rsidRDefault="00721D31" w:rsidP="0043055A">
      <w:pPr>
        <w:pStyle w:val="p8"/>
        <w:widowControl/>
        <w:tabs>
          <w:tab w:val="left" w:pos="567"/>
          <w:tab w:val="left" w:pos="1134"/>
          <w:tab w:val="left" w:pos="1701"/>
        </w:tabs>
        <w:rPr>
          <w:rFonts w:ascii="Arial" w:hAnsi="Arial"/>
          <w:szCs w:val="24"/>
        </w:rPr>
      </w:pPr>
    </w:p>
    <w:p w:rsidR="00721D31" w:rsidRDefault="00721D31" w:rsidP="0043055A">
      <w:pPr>
        <w:pStyle w:val="p8"/>
        <w:widowControl/>
        <w:tabs>
          <w:tab w:val="left" w:pos="567"/>
          <w:tab w:val="left" w:pos="1134"/>
          <w:tab w:val="left" w:pos="1701"/>
        </w:tabs>
        <w:rPr>
          <w:rFonts w:ascii="Arial" w:hAnsi="Arial"/>
          <w:szCs w:val="24"/>
        </w:rPr>
      </w:pPr>
      <w:r w:rsidRPr="00721D31">
        <w:rPr>
          <w:rFonts w:ascii="Arial" w:hAnsi="Arial"/>
          <w:b/>
          <w:szCs w:val="24"/>
        </w:rPr>
        <w:t>1.3</w:t>
      </w:r>
      <w:r>
        <w:rPr>
          <w:rFonts w:ascii="Arial" w:hAnsi="Arial"/>
          <w:szCs w:val="24"/>
        </w:rPr>
        <w:t xml:space="preserve"> – A contratada deverá comprovar a procedência legal dos equipamentos fornecidos, nas condições constantes no item 3.3.4 da Minuta do Contrato, Anexo I do edital.</w:t>
      </w:r>
    </w:p>
    <w:p w:rsidR="0043055A" w:rsidRDefault="0043055A" w:rsidP="0043055A">
      <w:pPr>
        <w:pStyle w:val="p8"/>
        <w:widowControl/>
        <w:tabs>
          <w:tab w:val="left" w:pos="567"/>
          <w:tab w:val="left" w:pos="1134"/>
          <w:tab w:val="left" w:pos="1701"/>
        </w:tabs>
        <w:rPr>
          <w:rFonts w:ascii="Arial" w:hAnsi="Arial"/>
          <w:szCs w:val="24"/>
        </w:rPr>
      </w:pPr>
    </w:p>
    <w:p w:rsidR="0043055A" w:rsidRDefault="0043055A" w:rsidP="0043055A">
      <w:pPr>
        <w:pStyle w:val="p8"/>
        <w:widowControl/>
        <w:tabs>
          <w:tab w:val="left" w:pos="567"/>
          <w:tab w:val="left" w:pos="1134"/>
          <w:tab w:val="left" w:pos="1701"/>
        </w:tabs>
        <w:rPr>
          <w:rFonts w:ascii="Arial" w:hAnsi="Arial"/>
          <w:szCs w:val="24"/>
        </w:rPr>
      </w:pPr>
    </w:p>
    <w:p w:rsidR="0043055A" w:rsidRDefault="0043055A" w:rsidP="0043055A">
      <w:pPr>
        <w:pStyle w:val="p8"/>
        <w:widowControl/>
        <w:tabs>
          <w:tab w:val="left" w:pos="567"/>
          <w:tab w:val="left" w:pos="1134"/>
          <w:tab w:val="left" w:pos="1701"/>
        </w:tabs>
        <w:rPr>
          <w:rFonts w:ascii="Arial" w:hAnsi="Arial"/>
          <w:b/>
          <w:szCs w:val="24"/>
        </w:rPr>
      </w:pPr>
      <w:r w:rsidRPr="00C445D2">
        <w:rPr>
          <w:rFonts w:ascii="Arial" w:hAnsi="Arial"/>
          <w:b/>
          <w:szCs w:val="24"/>
        </w:rPr>
        <w:t>2. DA DESCRIÇÃO</w:t>
      </w:r>
      <w:r>
        <w:rPr>
          <w:rFonts w:ascii="Arial" w:hAnsi="Arial"/>
          <w:b/>
          <w:szCs w:val="24"/>
        </w:rPr>
        <w:t xml:space="preserve"> </w:t>
      </w:r>
    </w:p>
    <w:p w:rsidR="0043055A" w:rsidRDefault="0043055A" w:rsidP="0043055A">
      <w:pPr>
        <w:pStyle w:val="p8"/>
        <w:widowControl/>
        <w:tabs>
          <w:tab w:val="left" w:pos="567"/>
          <w:tab w:val="left" w:pos="1134"/>
          <w:tab w:val="left" w:pos="1701"/>
        </w:tabs>
        <w:rPr>
          <w:rFonts w:ascii="Arial" w:hAnsi="Arial"/>
          <w:szCs w:val="24"/>
        </w:rPr>
      </w:pPr>
    </w:p>
    <w:tbl>
      <w:tblPr>
        <w:tblW w:w="8575" w:type="dxa"/>
        <w:tblCellMar>
          <w:left w:w="70" w:type="dxa"/>
          <w:right w:w="70" w:type="dxa"/>
        </w:tblCellMar>
        <w:tblLook w:val="00A0" w:firstRow="1" w:lastRow="0" w:firstColumn="1" w:lastColumn="0" w:noHBand="0" w:noVBand="0"/>
      </w:tblPr>
      <w:tblGrid>
        <w:gridCol w:w="634"/>
        <w:gridCol w:w="620"/>
        <w:gridCol w:w="2170"/>
        <w:gridCol w:w="5151"/>
      </w:tblGrid>
      <w:tr w:rsidR="00F15CCA" w:rsidRPr="00F15CCA" w:rsidTr="00F15CCA">
        <w:trPr>
          <w:trHeight w:val="255"/>
        </w:trPr>
        <w:tc>
          <w:tcPr>
            <w:tcW w:w="634" w:type="dxa"/>
            <w:tcBorders>
              <w:top w:val="single" w:sz="4" w:space="0" w:color="auto"/>
              <w:left w:val="single" w:sz="4" w:space="0" w:color="auto"/>
              <w:bottom w:val="single" w:sz="4" w:space="0" w:color="auto"/>
              <w:right w:val="single" w:sz="4" w:space="0" w:color="auto"/>
            </w:tcBorders>
            <w:shd w:val="clear" w:color="000000" w:fill="D8D8D8"/>
            <w:vAlign w:val="center"/>
          </w:tcPr>
          <w:p w:rsidR="00F15CCA" w:rsidRPr="00F15CCA" w:rsidRDefault="00F15CCA" w:rsidP="00F15CCA">
            <w:pPr>
              <w:pStyle w:val="p8"/>
              <w:tabs>
                <w:tab w:val="left" w:pos="567"/>
                <w:tab w:val="left" w:pos="1134"/>
                <w:tab w:val="left" w:pos="1701"/>
              </w:tabs>
              <w:jc w:val="center"/>
              <w:rPr>
                <w:rFonts w:ascii="Arial" w:hAnsi="Arial"/>
                <w:b/>
                <w:bCs/>
                <w:szCs w:val="24"/>
              </w:rPr>
            </w:pPr>
            <w:r w:rsidRPr="00F15CCA">
              <w:rPr>
                <w:rFonts w:ascii="Arial" w:hAnsi="Arial"/>
                <w:b/>
                <w:bCs/>
                <w:szCs w:val="24"/>
              </w:rPr>
              <w:t>Item</w:t>
            </w:r>
          </w:p>
        </w:tc>
        <w:tc>
          <w:tcPr>
            <w:tcW w:w="620" w:type="dxa"/>
            <w:tcBorders>
              <w:top w:val="single" w:sz="4" w:space="0" w:color="auto"/>
              <w:left w:val="nil"/>
              <w:bottom w:val="single" w:sz="4" w:space="0" w:color="auto"/>
              <w:right w:val="single" w:sz="4" w:space="0" w:color="auto"/>
            </w:tcBorders>
            <w:shd w:val="clear" w:color="000000" w:fill="D8D8D8"/>
            <w:vAlign w:val="center"/>
          </w:tcPr>
          <w:p w:rsidR="00F15CCA" w:rsidRPr="00F15CCA" w:rsidRDefault="00F15CCA" w:rsidP="00F15CCA">
            <w:pPr>
              <w:pStyle w:val="p8"/>
              <w:tabs>
                <w:tab w:val="left" w:pos="567"/>
                <w:tab w:val="left" w:pos="1134"/>
                <w:tab w:val="left" w:pos="1701"/>
              </w:tabs>
              <w:jc w:val="center"/>
              <w:rPr>
                <w:rFonts w:ascii="Arial" w:hAnsi="Arial"/>
                <w:b/>
                <w:bCs/>
                <w:szCs w:val="24"/>
              </w:rPr>
            </w:pPr>
            <w:proofErr w:type="spellStart"/>
            <w:r w:rsidRPr="00F15CCA">
              <w:rPr>
                <w:rFonts w:ascii="Arial" w:hAnsi="Arial"/>
                <w:b/>
                <w:bCs/>
                <w:szCs w:val="24"/>
              </w:rPr>
              <w:t>Qtd</w:t>
            </w:r>
            <w:proofErr w:type="spellEnd"/>
            <w:r w:rsidRPr="00F15CCA">
              <w:rPr>
                <w:rFonts w:ascii="Arial" w:hAnsi="Arial"/>
                <w:b/>
                <w:bCs/>
                <w:szCs w:val="24"/>
              </w:rPr>
              <w:t>.</w:t>
            </w:r>
          </w:p>
        </w:tc>
        <w:tc>
          <w:tcPr>
            <w:tcW w:w="2170" w:type="dxa"/>
            <w:tcBorders>
              <w:top w:val="single" w:sz="4" w:space="0" w:color="auto"/>
              <w:left w:val="nil"/>
              <w:bottom w:val="single" w:sz="4" w:space="0" w:color="auto"/>
              <w:right w:val="single" w:sz="4" w:space="0" w:color="auto"/>
            </w:tcBorders>
            <w:shd w:val="clear" w:color="000000" w:fill="D8D8D8"/>
            <w:vAlign w:val="center"/>
          </w:tcPr>
          <w:p w:rsidR="00F15CCA" w:rsidRPr="00F15CCA" w:rsidRDefault="00F15CCA" w:rsidP="00F15CCA">
            <w:pPr>
              <w:pStyle w:val="p8"/>
              <w:tabs>
                <w:tab w:val="left" w:pos="567"/>
                <w:tab w:val="left" w:pos="1134"/>
                <w:tab w:val="left" w:pos="1701"/>
              </w:tabs>
              <w:jc w:val="center"/>
              <w:rPr>
                <w:rFonts w:ascii="Arial" w:hAnsi="Arial"/>
                <w:b/>
                <w:bCs/>
                <w:szCs w:val="24"/>
              </w:rPr>
            </w:pPr>
            <w:r w:rsidRPr="00F15CCA">
              <w:rPr>
                <w:rFonts w:ascii="Arial" w:hAnsi="Arial"/>
                <w:b/>
                <w:bCs/>
                <w:szCs w:val="24"/>
              </w:rPr>
              <w:t>Objeto</w:t>
            </w:r>
          </w:p>
        </w:tc>
        <w:tc>
          <w:tcPr>
            <w:tcW w:w="5151" w:type="dxa"/>
            <w:tcBorders>
              <w:top w:val="single" w:sz="4" w:space="0" w:color="auto"/>
              <w:left w:val="nil"/>
              <w:bottom w:val="single" w:sz="4" w:space="0" w:color="auto"/>
              <w:right w:val="single" w:sz="4" w:space="0" w:color="auto"/>
            </w:tcBorders>
            <w:shd w:val="clear" w:color="000000" w:fill="D8D8D8"/>
            <w:vAlign w:val="center"/>
          </w:tcPr>
          <w:p w:rsidR="00F15CCA" w:rsidRPr="00F15CCA" w:rsidRDefault="00F15CCA" w:rsidP="00F15CCA">
            <w:pPr>
              <w:pStyle w:val="p8"/>
              <w:tabs>
                <w:tab w:val="left" w:pos="567"/>
                <w:tab w:val="left" w:pos="1134"/>
                <w:tab w:val="left" w:pos="1701"/>
              </w:tabs>
              <w:jc w:val="center"/>
              <w:rPr>
                <w:rFonts w:ascii="Arial" w:hAnsi="Arial"/>
                <w:b/>
                <w:bCs/>
                <w:szCs w:val="24"/>
              </w:rPr>
            </w:pPr>
            <w:r w:rsidRPr="00F15CCA">
              <w:rPr>
                <w:rFonts w:ascii="Arial" w:hAnsi="Arial"/>
                <w:b/>
                <w:bCs/>
                <w:szCs w:val="24"/>
              </w:rPr>
              <w:t>Características Técnicas</w:t>
            </w:r>
          </w:p>
        </w:tc>
      </w:tr>
      <w:tr w:rsidR="00F15CCA" w:rsidRPr="00F15CCA" w:rsidTr="00F15CCA">
        <w:trPr>
          <w:trHeight w:val="799"/>
        </w:trPr>
        <w:tc>
          <w:tcPr>
            <w:tcW w:w="634" w:type="dxa"/>
            <w:tcBorders>
              <w:top w:val="nil"/>
              <w:left w:val="single" w:sz="4" w:space="0" w:color="auto"/>
              <w:bottom w:val="single" w:sz="4" w:space="0" w:color="auto"/>
              <w:right w:val="single" w:sz="4" w:space="0" w:color="auto"/>
            </w:tcBorders>
            <w:vAlign w:val="center"/>
          </w:tcPr>
          <w:p w:rsidR="00F15CCA" w:rsidRPr="00F15CCA" w:rsidRDefault="00F15CCA" w:rsidP="00F15CCA">
            <w:pPr>
              <w:pStyle w:val="p8"/>
              <w:tabs>
                <w:tab w:val="left" w:pos="567"/>
                <w:tab w:val="left" w:pos="1134"/>
                <w:tab w:val="left" w:pos="1701"/>
              </w:tabs>
              <w:jc w:val="center"/>
              <w:rPr>
                <w:rFonts w:ascii="Arial" w:hAnsi="Arial"/>
                <w:szCs w:val="24"/>
              </w:rPr>
            </w:pPr>
            <w:r w:rsidRPr="00F15CCA">
              <w:rPr>
                <w:rFonts w:ascii="Arial" w:hAnsi="Arial"/>
                <w:szCs w:val="24"/>
              </w:rPr>
              <w:t>1</w:t>
            </w:r>
          </w:p>
        </w:tc>
        <w:tc>
          <w:tcPr>
            <w:tcW w:w="620" w:type="dxa"/>
            <w:tcBorders>
              <w:top w:val="nil"/>
              <w:left w:val="nil"/>
              <w:bottom w:val="single" w:sz="4" w:space="0" w:color="auto"/>
              <w:right w:val="single" w:sz="4" w:space="0" w:color="auto"/>
            </w:tcBorders>
            <w:vAlign w:val="center"/>
          </w:tcPr>
          <w:p w:rsidR="00F15CCA" w:rsidRPr="00F15CCA" w:rsidRDefault="00F15CCA" w:rsidP="00F15CCA">
            <w:pPr>
              <w:pStyle w:val="p8"/>
              <w:tabs>
                <w:tab w:val="left" w:pos="567"/>
                <w:tab w:val="left" w:pos="1134"/>
                <w:tab w:val="left" w:pos="1701"/>
              </w:tabs>
              <w:jc w:val="center"/>
              <w:rPr>
                <w:rFonts w:ascii="Arial" w:hAnsi="Arial"/>
                <w:szCs w:val="24"/>
              </w:rPr>
            </w:pPr>
            <w:r w:rsidRPr="00F15CCA">
              <w:rPr>
                <w:rFonts w:ascii="Arial" w:hAnsi="Arial"/>
                <w:szCs w:val="24"/>
              </w:rPr>
              <w:t>2</w:t>
            </w:r>
          </w:p>
        </w:tc>
        <w:tc>
          <w:tcPr>
            <w:tcW w:w="2170" w:type="dxa"/>
            <w:tcBorders>
              <w:top w:val="nil"/>
              <w:left w:val="nil"/>
              <w:bottom w:val="single" w:sz="4" w:space="0" w:color="auto"/>
              <w:right w:val="single" w:sz="4" w:space="0" w:color="auto"/>
            </w:tcBorders>
            <w:vAlign w:val="center"/>
          </w:tcPr>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xml:space="preserve">Câmera de Vídeo do tipo </w:t>
            </w:r>
            <w:proofErr w:type="spellStart"/>
            <w:r w:rsidRPr="00F15CCA">
              <w:rPr>
                <w:rFonts w:ascii="Arial" w:hAnsi="Arial"/>
                <w:szCs w:val="24"/>
              </w:rPr>
              <w:t>Handycam</w:t>
            </w:r>
            <w:proofErr w:type="spellEnd"/>
            <w:r w:rsidRPr="00F15CCA">
              <w:rPr>
                <w:rFonts w:ascii="Arial" w:hAnsi="Arial"/>
                <w:szCs w:val="24"/>
              </w:rPr>
              <w:t xml:space="preserve"> + Kit de Acessórios</w:t>
            </w:r>
          </w:p>
          <w:p w:rsidR="00F15CCA" w:rsidRPr="00F15CCA" w:rsidRDefault="00F15CCA" w:rsidP="00F15CCA">
            <w:pPr>
              <w:pStyle w:val="p8"/>
              <w:tabs>
                <w:tab w:val="left" w:pos="567"/>
                <w:tab w:val="left" w:pos="1134"/>
                <w:tab w:val="left" w:pos="1701"/>
              </w:tabs>
              <w:rPr>
                <w:rFonts w:ascii="Arial" w:hAnsi="Arial"/>
                <w:szCs w:val="24"/>
              </w:rPr>
            </w:pPr>
          </w:p>
        </w:tc>
        <w:tc>
          <w:tcPr>
            <w:tcW w:w="5151" w:type="dxa"/>
            <w:tcBorders>
              <w:top w:val="nil"/>
              <w:left w:val="nil"/>
              <w:bottom w:val="single" w:sz="4" w:space="0" w:color="auto"/>
              <w:right w:val="single" w:sz="4" w:space="0" w:color="auto"/>
            </w:tcBorders>
            <w:vAlign w:val="center"/>
          </w:tcPr>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xml:space="preserve">Câmera de Vídeo Profissional do tipo </w:t>
            </w:r>
            <w:proofErr w:type="spellStart"/>
            <w:r w:rsidRPr="00F15CCA">
              <w:rPr>
                <w:rFonts w:ascii="Arial" w:hAnsi="Arial"/>
                <w:szCs w:val="24"/>
              </w:rPr>
              <w:t>Camcorder</w:t>
            </w:r>
            <w:proofErr w:type="spellEnd"/>
            <w:r w:rsidRPr="00F15CCA">
              <w:rPr>
                <w:rFonts w:ascii="Arial" w:hAnsi="Arial"/>
                <w:szCs w:val="24"/>
              </w:rPr>
              <w:t xml:space="preserve"> </w:t>
            </w:r>
            <w:proofErr w:type="spellStart"/>
            <w:r w:rsidRPr="00F15CCA">
              <w:rPr>
                <w:rFonts w:ascii="Arial" w:hAnsi="Arial"/>
                <w:szCs w:val="24"/>
              </w:rPr>
              <w:t>Handycam</w:t>
            </w:r>
            <w:proofErr w:type="spellEnd"/>
            <w:r w:rsidRPr="00F15CCA">
              <w:rPr>
                <w:rFonts w:ascii="Arial" w:hAnsi="Arial"/>
                <w:szCs w:val="24"/>
              </w:rPr>
              <w:t xml:space="preserve"> HD, com as seguintes </w:t>
            </w:r>
            <w:proofErr w:type="gramStart"/>
            <w:r w:rsidRPr="00F15CCA">
              <w:rPr>
                <w:rFonts w:ascii="Arial" w:hAnsi="Arial"/>
                <w:szCs w:val="24"/>
              </w:rPr>
              <w:t>características  mínimas</w:t>
            </w:r>
            <w:proofErr w:type="gramEnd"/>
            <w:r w:rsidRPr="00F15CCA">
              <w:rPr>
                <w:rFonts w:ascii="Arial" w:hAnsi="Arial"/>
                <w:szCs w:val="24"/>
              </w:rPr>
              <w:t>:</w:t>
            </w:r>
          </w:p>
          <w:p w:rsidR="00F15CCA" w:rsidRPr="00F15CCA" w:rsidRDefault="00F15CCA" w:rsidP="00F15CCA">
            <w:pPr>
              <w:pStyle w:val="p8"/>
              <w:tabs>
                <w:tab w:val="left" w:pos="567"/>
                <w:tab w:val="left" w:pos="1134"/>
                <w:tab w:val="left" w:pos="1701"/>
              </w:tabs>
              <w:rPr>
                <w:rFonts w:ascii="Arial" w:hAnsi="Arial"/>
                <w:szCs w:val="24"/>
              </w:rPr>
            </w:pP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Dispositivo de Imagem: 3 CMOS progressivos de 1/3 de polegada;</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xml:space="preserve">Pixels efetivos: 1920 </w:t>
            </w:r>
            <w:proofErr w:type="gramStart"/>
            <w:r w:rsidRPr="00F15CCA">
              <w:rPr>
                <w:rFonts w:ascii="Arial" w:hAnsi="Arial"/>
                <w:szCs w:val="24"/>
              </w:rPr>
              <w:t>x</w:t>
            </w:r>
            <w:proofErr w:type="gramEnd"/>
            <w:r w:rsidRPr="00F15CCA">
              <w:rPr>
                <w:rFonts w:ascii="Arial" w:hAnsi="Arial"/>
                <w:szCs w:val="24"/>
              </w:rPr>
              <w:t xml:space="preserve"> 1080;</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xml:space="preserve">Lente: Fixa </w:t>
            </w:r>
            <w:proofErr w:type="gramStart"/>
            <w:r w:rsidRPr="00F15CCA">
              <w:rPr>
                <w:rFonts w:ascii="Arial" w:hAnsi="Arial"/>
                <w:szCs w:val="24"/>
              </w:rPr>
              <w:t>com  Zoom</w:t>
            </w:r>
            <w:proofErr w:type="gramEnd"/>
            <w:r w:rsidRPr="00F15CCA">
              <w:rPr>
                <w:rFonts w:ascii="Arial" w:hAnsi="Arial"/>
                <w:szCs w:val="24"/>
              </w:rPr>
              <w:t xml:space="preserve"> ótico 22x;</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Sistema de Sinal: NTSC / PAL;</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Filtros Integrados: ND filtro: OFF, 1/4, 1/16, 1/64;</w:t>
            </w:r>
          </w:p>
          <w:p w:rsidR="00F15CCA" w:rsidRPr="00F15CCA" w:rsidRDefault="00F15CCA" w:rsidP="00F15CCA">
            <w:pPr>
              <w:pStyle w:val="p8"/>
              <w:tabs>
                <w:tab w:val="left" w:pos="567"/>
                <w:tab w:val="left" w:pos="1134"/>
                <w:tab w:val="left" w:pos="1701"/>
              </w:tabs>
              <w:rPr>
                <w:rFonts w:ascii="Arial" w:hAnsi="Arial"/>
                <w:szCs w:val="24"/>
              </w:rPr>
            </w:pP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xml:space="preserve">Sinais de vídeo: 1080/59.94i, 1080/50i, </w:t>
            </w:r>
            <w:r w:rsidRPr="00F15CCA">
              <w:rPr>
                <w:rFonts w:ascii="Arial" w:hAnsi="Arial"/>
                <w:szCs w:val="24"/>
              </w:rPr>
              <w:lastRenderedPageBreak/>
              <w:t>1080/29.97p, 1080/25p, 1080/23.98pN, 720/59.94p, 720/50p, 720/29.97p, 720/25p, 720/23.98pN; 720/59.94p, 720/50p; 1080/59.94i, 1080/50i; 576/50i, 576/25p, 480/59.94i, 480/29.97p, 480/23.98p;</w:t>
            </w:r>
          </w:p>
          <w:p w:rsidR="00F15CCA" w:rsidRPr="00F15CCA" w:rsidRDefault="00F15CCA" w:rsidP="00F15CCA">
            <w:pPr>
              <w:pStyle w:val="p8"/>
              <w:tabs>
                <w:tab w:val="left" w:pos="567"/>
                <w:tab w:val="left" w:pos="1134"/>
                <w:tab w:val="left" w:pos="1701"/>
              </w:tabs>
              <w:rPr>
                <w:rFonts w:ascii="Arial" w:hAnsi="Arial"/>
                <w:szCs w:val="24"/>
              </w:rPr>
            </w:pP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Gravação em cartão de memória: 2x slots;</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Monitor LCD de 3,45" com aspecto 16:9</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 xml:space="preserve">Viewfinder de 0,45" com </w:t>
            </w:r>
            <w:proofErr w:type="spellStart"/>
            <w:r w:rsidRPr="00F15CCA">
              <w:rPr>
                <w:rFonts w:ascii="Arial" w:hAnsi="Arial"/>
                <w:szCs w:val="24"/>
                <w:lang w:val="en-US"/>
              </w:rPr>
              <w:t>aspecto</w:t>
            </w:r>
            <w:proofErr w:type="spellEnd"/>
            <w:r w:rsidRPr="00F15CCA">
              <w:rPr>
                <w:rFonts w:ascii="Arial" w:hAnsi="Arial"/>
                <w:szCs w:val="24"/>
                <w:lang w:val="en-US"/>
              </w:rPr>
              <w:t xml:space="preserve"> 16:9</w:t>
            </w:r>
          </w:p>
          <w:p w:rsidR="00F15CCA" w:rsidRPr="00F15CCA" w:rsidRDefault="00F15CCA" w:rsidP="00F15CCA">
            <w:pPr>
              <w:pStyle w:val="p8"/>
              <w:tabs>
                <w:tab w:val="left" w:pos="567"/>
                <w:tab w:val="left" w:pos="1134"/>
                <w:tab w:val="left" w:pos="1701"/>
              </w:tabs>
              <w:rPr>
                <w:rFonts w:ascii="Arial" w:hAnsi="Arial"/>
                <w:szCs w:val="24"/>
                <w:lang w:val="en-US"/>
              </w:rPr>
            </w:pP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Shutter Speed:</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50i/50p mode: 1/50 sec.(OFF), 1/60 sec., 1/120 sec., 1/250 sec., 1/500 sec., 1/1000 sec., 1/2000 sec.</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25p mode: 1/25 sec., 1/50 sec.(OFF), 1/60 sec., 1/120 sec., 1/250 sec., 1/500 sec., 1/1000 sec., 1/2000 sec.</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60i/60p mode: 1/60 sec.(OFF), 1/100 sec., 1/120 sec., 1/250 sec., 1/500 sec., 1/1000 sec., 1/2000 sec.</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30p mode: 1/30 sec., 1/50 sec(OFF)., 1/60 sec., 1/120 sec., 1/250 sec., 1/500 sec., 1/1000 sec., 1/2000 sec.</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24p mode: 1/24 sec., 1/50 sec(OFF)., 1/60 sec., 1/120 sec., 1/250 sec., 1/500 sec., 1/1000 sec., 1/2000 sec.</w:t>
            </w:r>
          </w:p>
          <w:p w:rsidR="00F15CCA" w:rsidRPr="00F15CCA" w:rsidRDefault="00F15CCA" w:rsidP="00F15CCA">
            <w:pPr>
              <w:pStyle w:val="p8"/>
              <w:tabs>
                <w:tab w:val="left" w:pos="567"/>
                <w:tab w:val="left" w:pos="1134"/>
                <w:tab w:val="left" w:pos="1701"/>
              </w:tabs>
              <w:rPr>
                <w:rFonts w:ascii="Arial" w:hAnsi="Arial"/>
                <w:szCs w:val="24"/>
                <w:lang w:val="en-US"/>
              </w:rPr>
            </w:pPr>
          </w:p>
          <w:p w:rsidR="00F15CCA" w:rsidRPr="00F15CCA" w:rsidRDefault="00F15CCA" w:rsidP="00F15CCA">
            <w:pPr>
              <w:pStyle w:val="p8"/>
              <w:tabs>
                <w:tab w:val="left" w:pos="567"/>
                <w:tab w:val="left" w:pos="1134"/>
                <w:tab w:val="left" w:pos="1701"/>
              </w:tabs>
              <w:rPr>
                <w:rFonts w:ascii="Arial" w:hAnsi="Arial"/>
                <w:szCs w:val="24"/>
                <w:lang w:val="en-US"/>
              </w:rPr>
            </w:pP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Slow Shutter:</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50i/50p mode: 1/6 sec., 1/12 sec. and 1/25 sec.</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25p mode: 1/6 sec. and 1/12 sec.</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60i/60p mode: 1/8 sec., 1/15 sec. and 1/30 sec.</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30p mode: 1/8 sec. and 1/15 sec.</w:t>
            </w:r>
          </w:p>
          <w:p w:rsidR="00F15CCA" w:rsidRPr="00F15CCA" w:rsidRDefault="00F15CCA" w:rsidP="00F15CCA">
            <w:pPr>
              <w:pStyle w:val="p8"/>
              <w:tabs>
                <w:tab w:val="left" w:pos="567"/>
                <w:tab w:val="left" w:pos="1134"/>
                <w:tab w:val="left" w:pos="1701"/>
              </w:tabs>
              <w:rPr>
                <w:rFonts w:ascii="Arial" w:hAnsi="Arial"/>
                <w:szCs w:val="24"/>
                <w:lang w:val="en-US"/>
              </w:rPr>
            </w:pPr>
            <w:r w:rsidRPr="00F15CCA">
              <w:rPr>
                <w:rFonts w:ascii="Arial" w:hAnsi="Arial"/>
                <w:szCs w:val="24"/>
                <w:lang w:val="en-US"/>
              </w:rPr>
              <w:t>24p mode: 1/6 sec. and 1/12 sec.</w:t>
            </w:r>
          </w:p>
          <w:p w:rsidR="00F15CCA" w:rsidRPr="00F15CCA" w:rsidRDefault="00F15CCA" w:rsidP="00F15CCA">
            <w:pPr>
              <w:pStyle w:val="p8"/>
              <w:tabs>
                <w:tab w:val="left" w:pos="567"/>
                <w:tab w:val="left" w:pos="1134"/>
                <w:tab w:val="left" w:pos="1701"/>
              </w:tabs>
              <w:rPr>
                <w:rFonts w:ascii="Arial" w:hAnsi="Arial"/>
                <w:szCs w:val="24"/>
                <w:lang w:val="en-US"/>
              </w:rPr>
            </w:pP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Seleção de Ganho: 0 / +3 / +6 / +9 / +12 / +15 / +18 / +24 / +30 dB;</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xml:space="preserve">Saídas de Vídeo: 1x BNC para SDI SD/HD, HDMI: 1x HDMI Tipo </w:t>
            </w:r>
            <w:proofErr w:type="gramStart"/>
            <w:r w:rsidRPr="00F15CCA">
              <w:rPr>
                <w:rFonts w:ascii="Arial" w:hAnsi="Arial"/>
                <w:szCs w:val="24"/>
              </w:rPr>
              <w:t>A, 1x</w:t>
            </w:r>
            <w:proofErr w:type="gramEnd"/>
            <w:r w:rsidRPr="00F15CCA">
              <w:rPr>
                <w:rFonts w:ascii="Arial" w:hAnsi="Arial"/>
                <w:szCs w:val="24"/>
              </w:rPr>
              <w:t xml:space="preserve"> </w:t>
            </w:r>
            <w:proofErr w:type="spellStart"/>
            <w:r w:rsidRPr="00F15CCA">
              <w:rPr>
                <w:rFonts w:ascii="Arial" w:hAnsi="Arial"/>
                <w:szCs w:val="24"/>
              </w:rPr>
              <w:t>jack</w:t>
            </w:r>
            <w:proofErr w:type="spellEnd"/>
            <w:r w:rsidRPr="00F15CCA">
              <w:rPr>
                <w:rFonts w:ascii="Arial" w:hAnsi="Arial"/>
                <w:szCs w:val="24"/>
              </w:rPr>
              <w:t xml:space="preserve"> vídeo composto;</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xml:space="preserve">Entradas de Áudio: XLR 2x 3-pinos suportando alimentação </w:t>
            </w:r>
            <w:proofErr w:type="spellStart"/>
            <w:r w:rsidRPr="00F15CCA">
              <w:rPr>
                <w:rFonts w:ascii="Arial" w:hAnsi="Arial"/>
                <w:szCs w:val="24"/>
              </w:rPr>
              <w:t>phantom</w:t>
            </w:r>
            <w:proofErr w:type="spellEnd"/>
            <w:r w:rsidRPr="00F15CCA">
              <w:rPr>
                <w:rFonts w:ascii="Arial" w:hAnsi="Arial"/>
                <w:szCs w:val="24"/>
              </w:rPr>
              <w:t xml:space="preserve"> 48V (</w:t>
            </w:r>
            <w:proofErr w:type="spellStart"/>
            <w:r w:rsidRPr="00F15CCA">
              <w:rPr>
                <w:rFonts w:ascii="Arial" w:hAnsi="Arial"/>
                <w:szCs w:val="24"/>
              </w:rPr>
              <w:t>Line</w:t>
            </w:r>
            <w:proofErr w:type="spellEnd"/>
            <w:r w:rsidRPr="00F15CCA">
              <w:rPr>
                <w:rFonts w:ascii="Arial" w:hAnsi="Arial"/>
                <w:szCs w:val="24"/>
              </w:rPr>
              <w:t>/</w:t>
            </w:r>
            <w:proofErr w:type="spellStart"/>
            <w:r w:rsidRPr="00F15CCA">
              <w:rPr>
                <w:rFonts w:ascii="Arial" w:hAnsi="Arial"/>
                <w:szCs w:val="24"/>
              </w:rPr>
              <w:t>Mic</w:t>
            </w:r>
            <w:proofErr w:type="spellEnd"/>
            <w:r w:rsidRPr="00F15CCA">
              <w:rPr>
                <w:rFonts w:ascii="Arial" w:hAnsi="Arial"/>
                <w:szCs w:val="24"/>
              </w:rPr>
              <w:t>/+48V selecionáveis);</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Microfone Estéreo Interno;</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xml:space="preserve">Outras Conexões: </w:t>
            </w:r>
            <w:proofErr w:type="spellStart"/>
            <w:r w:rsidRPr="00F15CCA">
              <w:rPr>
                <w:rFonts w:ascii="Arial" w:hAnsi="Arial"/>
                <w:szCs w:val="24"/>
              </w:rPr>
              <w:t>Timecode</w:t>
            </w:r>
            <w:proofErr w:type="spellEnd"/>
            <w:r w:rsidRPr="00F15CCA">
              <w:rPr>
                <w:rFonts w:ascii="Arial" w:hAnsi="Arial"/>
                <w:szCs w:val="24"/>
              </w:rPr>
              <w:t xml:space="preserve"> entrada/saída, IEEE 1394a, USB 2.0;</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Iluminação Mínima: 0,4 lux;</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lastRenderedPageBreak/>
              <w:t>Alimentação: Bateria e Adaptador AC compatíveis com os níveis de tensão da câmera;</w:t>
            </w:r>
          </w:p>
          <w:p w:rsidR="00F15CCA" w:rsidRPr="00F15CCA" w:rsidRDefault="00F15CCA" w:rsidP="00F15CCA">
            <w:pPr>
              <w:pStyle w:val="p8"/>
              <w:tabs>
                <w:tab w:val="left" w:pos="567"/>
                <w:tab w:val="left" w:pos="1134"/>
                <w:tab w:val="left" w:pos="1701"/>
              </w:tabs>
              <w:rPr>
                <w:rFonts w:ascii="Arial" w:hAnsi="Arial"/>
                <w:szCs w:val="24"/>
              </w:rPr>
            </w:pPr>
          </w:p>
          <w:p w:rsidR="00F15CCA" w:rsidRPr="00F15CCA" w:rsidRDefault="00F15CCA" w:rsidP="00F15CCA">
            <w:pPr>
              <w:pStyle w:val="p8"/>
              <w:tabs>
                <w:tab w:val="left" w:pos="567"/>
                <w:tab w:val="left" w:pos="1134"/>
                <w:tab w:val="left" w:pos="1701"/>
              </w:tabs>
              <w:rPr>
                <w:rFonts w:ascii="Arial" w:hAnsi="Arial"/>
                <w:b/>
                <w:szCs w:val="24"/>
              </w:rPr>
            </w:pPr>
            <w:r w:rsidRPr="00F15CCA">
              <w:rPr>
                <w:rFonts w:ascii="Arial" w:hAnsi="Arial"/>
                <w:b/>
                <w:szCs w:val="24"/>
              </w:rPr>
              <w:t>Além dos itens que já acompanham a câmera como carregador de baterias com adaptador AC Bivolt, Bateria, etc. Deverão acompanhar também os seguintes opcionais:</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xml:space="preserve">-  01 </w:t>
            </w:r>
            <w:proofErr w:type="spellStart"/>
            <w:r w:rsidRPr="00F15CCA">
              <w:rPr>
                <w:rFonts w:ascii="Arial" w:hAnsi="Arial"/>
                <w:szCs w:val="24"/>
              </w:rPr>
              <w:t>Softcase</w:t>
            </w:r>
            <w:proofErr w:type="spellEnd"/>
            <w:r w:rsidRPr="00F15CCA">
              <w:rPr>
                <w:rFonts w:ascii="Arial" w:hAnsi="Arial"/>
                <w:szCs w:val="24"/>
              </w:rPr>
              <w:t xml:space="preserve"> compatível;</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- 01 Bateria sobressalente compatível com a câmera e com capacidade mínima de 5400mAH;</w:t>
            </w:r>
          </w:p>
          <w:p w:rsidR="00F15CCA" w:rsidRPr="00F15CCA" w:rsidRDefault="00F15CCA" w:rsidP="00F15CCA">
            <w:pPr>
              <w:pStyle w:val="p8"/>
              <w:tabs>
                <w:tab w:val="left" w:pos="567"/>
                <w:tab w:val="left" w:pos="1134"/>
                <w:tab w:val="left" w:pos="1701"/>
              </w:tabs>
              <w:rPr>
                <w:rFonts w:ascii="Arial" w:hAnsi="Arial"/>
                <w:szCs w:val="24"/>
              </w:rPr>
            </w:pPr>
            <w:r w:rsidRPr="00F15CCA">
              <w:rPr>
                <w:rFonts w:ascii="Arial" w:hAnsi="Arial"/>
                <w:szCs w:val="24"/>
              </w:rPr>
              <w:t>- 02 Cartões de Memória de 64GB compatíveis com os sistemas de gravação da câmera em sua maior resolução;</w:t>
            </w:r>
          </w:p>
          <w:p w:rsidR="00F15CCA" w:rsidRPr="00F15CCA" w:rsidRDefault="00F15CCA" w:rsidP="00F15CCA">
            <w:pPr>
              <w:pStyle w:val="p8"/>
              <w:tabs>
                <w:tab w:val="left" w:pos="567"/>
                <w:tab w:val="left" w:pos="1134"/>
                <w:tab w:val="left" w:pos="1701"/>
              </w:tabs>
              <w:rPr>
                <w:rFonts w:ascii="Arial" w:hAnsi="Arial"/>
                <w:szCs w:val="24"/>
              </w:rPr>
            </w:pPr>
          </w:p>
          <w:p w:rsidR="00F15CCA" w:rsidRPr="00F15CCA" w:rsidRDefault="00F15CCA" w:rsidP="00F15CCA">
            <w:pPr>
              <w:pStyle w:val="p8"/>
              <w:tabs>
                <w:tab w:val="left" w:pos="567"/>
                <w:tab w:val="left" w:pos="1134"/>
                <w:tab w:val="left" w:pos="1701"/>
              </w:tabs>
              <w:rPr>
                <w:rFonts w:ascii="Arial" w:hAnsi="Arial"/>
                <w:b/>
                <w:szCs w:val="24"/>
              </w:rPr>
            </w:pPr>
            <w:r w:rsidRPr="00F15CCA">
              <w:rPr>
                <w:rFonts w:ascii="Arial" w:hAnsi="Arial"/>
                <w:b/>
                <w:szCs w:val="24"/>
              </w:rPr>
              <w:t>Referência: Panasonic AG-AC160AP + Acessórios</w:t>
            </w:r>
          </w:p>
        </w:tc>
      </w:tr>
    </w:tbl>
    <w:p w:rsidR="00BD791F" w:rsidRPr="008D1F89" w:rsidRDefault="00BD791F" w:rsidP="0043055A">
      <w:pPr>
        <w:pStyle w:val="p8"/>
        <w:widowControl/>
        <w:tabs>
          <w:tab w:val="left" w:pos="567"/>
          <w:tab w:val="left" w:pos="1134"/>
          <w:tab w:val="left" w:pos="1701"/>
        </w:tabs>
        <w:rPr>
          <w:rFonts w:ascii="Arial" w:hAnsi="Arial"/>
          <w:szCs w:val="24"/>
        </w:rPr>
      </w:pPr>
    </w:p>
    <w:p w:rsidR="0043055A" w:rsidRPr="00662BEF" w:rsidRDefault="0043055A" w:rsidP="0043055A">
      <w:pPr>
        <w:pStyle w:val="p8"/>
        <w:widowControl/>
        <w:tabs>
          <w:tab w:val="left" w:pos="567"/>
          <w:tab w:val="left" w:pos="1134"/>
          <w:tab w:val="left" w:pos="1701"/>
        </w:tabs>
        <w:rPr>
          <w:rFonts w:ascii="Arial" w:hAnsi="Arial"/>
          <w:szCs w:val="24"/>
        </w:rPr>
      </w:pPr>
    </w:p>
    <w:p w:rsidR="0043055A" w:rsidRPr="00C37EB3" w:rsidRDefault="0043055A" w:rsidP="0043055A">
      <w:pPr>
        <w:pStyle w:val="p8"/>
        <w:widowControl/>
        <w:tabs>
          <w:tab w:val="left" w:pos="567"/>
          <w:tab w:val="left" w:pos="1134"/>
          <w:tab w:val="left" w:pos="1701"/>
        </w:tabs>
        <w:rPr>
          <w:rFonts w:ascii="Arial" w:hAnsi="Arial"/>
          <w:b/>
          <w:szCs w:val="24"/>
        </w:rPr>
      </w:pPr>
      <w:r w:rsidRPr="00C37EB3">
        <w:rPr>
          <w:rFonts w:ascii="Arial" w:hAnsi="Arial"/>
          <w:b/>
          <w:szCs w:val="24"/>
        </w:rPr>
        <w:t>3. DAS CONDIÇÕES DE ENTREGA E EXECUÇÃO</w:t>
      </w:r>
    </w:p>
    <w:p w:rsidR="0043055A" w:rsidRDefault="0043055A" w:rsidP="0043055A">
      <w:pPr>
        <w:pStyle w:val="p8"/>
        <w:widowControl/>
        <w:tabs>
          <w:tab w:val="left" w:pos="567"/>
          <w:tab w:val="left" w:pos="1134"/>
          <w:tab w:val="left" w:pos="1701"/>
        </w:tabs>
        <w:rPr>
          <w:rFonts w:ascii="Arial" w:hAnsi="Arial"/>
          <w:szCs w:val="24"/>
        </w:rPr>
      </w:pPr>
    </w:p>
    <w:p w:rsidR="0043055A" w:rsidRDefault="0043055A" w:rsidP="0043055A">
      <w:pPr>
        <w:pStyle w:val="p8"/>
        <w:widowControl/>
        <w:tabs>
          <w:tab w:val="left" w:pos="567"/>
          <w:tab w:val="left" w:pos="1134"/>
          <w:tab w:val="left" w:pos="1701"/>
        </w:tabs>
        <w:rPr>
          <w:rFonts w:ascii="Arial" w:hAnsi="Arial"/>
          <w:szCs w:val="24"/>
        </w:rPr>
      </w:pPr>
      <w:r w:rsidRPr="00C37EB3">
        <w:rPr>
          <w:rFonts w:ascii="Arial" w:hAnsi="Arial"/>
          <w:b/>
          <w:szCs w:val="24"/>
        </w:rPr>
        <w:t>3.1</w:t>
      </w:r>
      <w:r>
        <w:rPr>
          <w:rFonts w:ascii="Arial" w:hAnsi="Arial"/>
          <w:szCs w:val="24"/>
        </w:rPr>
        <w:t xml:space="preserve"> – Disposto na Cláusula 03 – Das Condições de Entrega e Execução, da Minuta do Contrato, Anexo I do edital.</w:t>
      </w:r>
    </w:p>
    <w:p w:rsidR="0043055A" w:rsidRDefault="0043055A" w:rsidP="0043055A">
      <w:pPr>
        <w:pStyle w:val="p8"/>
        <w:widowControl/>
        <w:tabs>
          <w:tab w:val="left" w:pos="567"/>
          <w:tab w:val="left" w:pos="1134"/>
          <w:tab w:val="left" w:pos="1701"/>
        </w:tabs>
        <w:rPr>
          <w:rFonts w:ascii="Arial" w:hAnsi="Arial"/>
          <w:szCs w:val="24"/>
        </w:rPr>
      </w:pPr>
      <w:r>
        <w:rPr>
          <w:rFonts w:ascii="Arial" w:hAnsi="Arial"/>
          <w:szCs w:val="24"/>
        </w:rPr>
        <w:br w:type="page"/>
      </w:r>
    </w:p>
    <w:p w:rsidR="0043055A" w:rsidRDefault="0043055A" w:rsidP="0043055A">
      <w:pPr>
        <w:tabs>
          <w:tab w:val="left" w:pos="567"/>
          <w:tab w:val="left" w:pos="1134"/>
          <w:tab w:val="left" w:pos="1701"/>
        </w:tabs>
        <w:jc w:val="both"/>
        <w:rPr>
          <w:rFonts w:ascii="Helvetica" w:hAnsi="Helvetica" w:cs="Helvetica"/>
        </w:rPr>
      </w:pPr>
    </w:p>
    <w:p w:rsidR="00C63B36" w:rsidRDefault="00C63B36" w:rsidP="0043055A">
      <w:pPr>
        <w:tabs>
          <w:tab w:val="left" w:pos="567"/>
          <w:tab w:val="left" w:pos="1134"/>
          <w:tab w:val="left" w:pos="1701"/>
        </w:tabs>
        <w:jc w:val="center"/>
        <w:rPr>
          <w:rFonts w:ascii="Arial" w:hAnsi="Arial" w:cs="Arial"/>
          <w:b/>
          <w:sz w:val="24"/>
          <w:szCs w:val="24"/>
        </w:rPr>
      </w:pPr>
    </w:p>
    <w:p w:rsidR="0043055A" w:rsidRPr="004703E1" w:rsidRDefault="0043055A" w:rsidP="0043055A">
      <w:pPr>
        <w:tabs>
          <w:tab w:val="left" w:pos="567"/>
          <w:tab w:val="left" w:pos="1134"/>
          <w:tab w:val="left" w:pos="1701"/>
        </w:tabs>
        <w:jc w:val="center"/>
        <w:rPr>
          <w:rFonts w:ascii="Arial" w:hAnsi="Arial" w:cs="Arial"/>
          <w:b/>
          <w:sz w:val="24"/>
          <w:szCs w:val="24"/>
        </w:rPr>
      </w:pPr>
      <w:r w:rsidRPr="004703E1">
        <w:rPr>
          <w:rFonts w:ascii="Arial" w:hAnsi="Arial" w:cs="Arial"/>
          <w:b/>
          <w:sz w:val="24"/>
          <w:szCs w:val="24"/>
        </w:rPr>
        <w:t>ANEXO III</w:t>
      </w:r>
    </w:p>
    <w:p w:rsidR="0043055A" w:rsidRDefault="0043055A" w:rsidP="0043055A">
      <w:pPr>
        <w:tabs>
          <w:tab w:val="left" w:pos="567"/>
          <w:tab w:val="left" w:pos="1134"/>
          <w:tab w:val="left" w:pos="1701"/>
        </w:tabs>
        <w:jc w:val="center"/>
        <w:rPr>
          <w:rFonts w:ascii="Arial" w:hAnsi="Arial" w:cs="Arial"/>
          <w:b/>
          <w:sz w:val="24"/>
          <w:szCs w:val="24"/>
        </w:rPr>
      </w:pPr>
    </w:p>
    <w:p w:rsidR="0043055A" w:rsidRDefault="0043055A" w:rsidP="0043055A">
      <w:pPr>
        <w:tabs>
          <w:tab w:val="left" w:pos="567"/>
          <w:tab w:val="left" w:pos="1134"/>
          <w:tab w:val="left" w:pos="1701"/>
        </w:tabs>
        <w:jc w:val="center"/>
        <w:rPr>
          <w:rFonts w:ascii="Arial" w:hAnsi="Arial" w:cs="Arial"/>
          <w:b/>
          <w:sz w:val="24"/>
          <w:szCs w:val="24"/>
        </w:rPr>
      </w:pPr>
    </w:p>
    <w:p w:rsidR="0043055A" w:rsidRDefault="0043055A" w:rsidP="0043055A">
      <w:pPr>
        <w:tabs>
          <w:tab w:val="left" w:pos="567"/>
          <w:tab w:val="left" w:pos="1134"/>
          <w:tab w:val="left" w:pos="1701"/>
        </w:tabs>
        <w:jc w:val="center"/>
        <w:rPr>
          <w:rFonts w:ascii="Arial" w:hAnsi="Arial" w:cs="Arial"/>
          <w:b/>
          <w:sz w:val="24"/>
          <w:szCs w:val="24"/>
        </w:rPr>
      </w:pPr>
    </w:p>
    <w:p w:rsidR="0043055A" w:rsidRPr="00864E9B"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DECLARAÇÃO</w:t>
      </w:r>
      <w:r>
        <w:rPr>
          <w:rFonts w:ascii="Arial" w:hAnsi="Arial" w:cs="Arial"/>
          <w:sz w:val="24"/>
          <w:szCs w:val="24"/>
          <w:u w:val="single"/>
        </w:rPr>
        <w:t xml:space="preserve"> DE CUMPRIMENTO DOS REQUISITOS HABILITATÓRIOS</w:t>
      </w: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C33AFD" w:rsidRDefault="0043055A" w:rsidP="0043055A">
      <w:pPr>
        <w:tabs>
          <w:tab w:val="left" w:pos="567"/>
          <w:tab w:val="left" w:pos="1134"/>
          <w:tab w:val="left" w:pos="1701"/>
        </w:tabs>
        <w:spacing w:line="360" w:lineRule="auto"/>
        <w:jc w:val="center"/>
        <w:rPr>
          <w:rFonts w:ascii="Arial" w:hAnsi="Arial" w:cs="Arial"/>
          <w:i/>
          <w:sz w:val="24"/>
          <w:szCs w:val="24"/>
        </w:rPr>
      </w:pPr>
      <w:r>
        <w:rPr>
          <w:rFonts w:ascii="Arial" w:hAnsi="Arial" w:cs="Arial"/>
          <w:i/>
          <w:sz w:val="24"/>
          <w:szCs w:val="24"/>
        </w:rPr>
        <w:t xml:space="preserve">Pregão n.º </w:t>
      </w:r>
      <w:r w:rsidR="00405AAE">
        <w:rPr>
          <w:rFonts w:ascii="Arial" w:hAnsi="Arial" w:cs="Arial"/>
          <w:i/>
          <w:sz w:val="24"/>
          <w:szCs w:val="24"/>
        </w:rPr>
        <w:t>40</w:t>
      </w:r>
      <w:r>
        <w:rPr>
          <w:rFonts w:ascii="Arial" w:hAnsi="Arial" w:cs="Arial"/>
          <w:i/>
          <w:sz w:val="24"/>
          <w:szCs w:val="24"/>
        </w:rPr>
        <w:t>/2015</w:t>
      </w: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t>A empresa</w:t>
      </w:r>
      <w:r w:rsidRPr="00864E9B">
        <w:rPr>
          <w:rFonts w:ascii="Arial" w:hAnsi="Arial" w:cs="Arial"/>
          <w:sz w:val="24"/>
          <w:szCs w:val="24"/>
        </w:rPr>
        <w:t xml:space="preserve"> XXXXXXX devidamente inscrita no CNPJ sob o </w:t>
      </w:r>
      <w:r>
        <w:rPr>
          <w:rFonts w:ascii="Arial" w:hAnsi="Arial" w:cs="Arial"/>
          <w:sz w:val="24"/>
          <w:szCs w:val="24"/>
        </w:rPr>
        <w:t xml:space="preserve">n.º </w:t>
      </w:r>
      <w:proofErr w:type="spellStart"/>
      <w:r>
        <w:rPr>
          <w:rFonts w:ascii="Arial" w:hAnsi="Arial" w:cs="Arial"/>
          <w:sz w:val="24"/>
          <w:szCs w:val="24"/>
        </w:rPr>
        <w:t>xxxxxxxxxx</w:t>
      </w:r>
      <w:proofErr w:type="spellEnd"/>
      <w:r>
        <w:rPr>
          <w:rFonts w:ascii="Arial" w:hAnsi="Arial" w:cs="Arial"/>
          <w:sz w:val="24"/>
          <w:szCs w:val="24"/>
        </w:rPr>
        <w:t>, com sua sede em ...</w:t>
      </w:r>
      <w:r w:rsidRPr="009E3635">
        <w:rPr>
          <w:rFonts w:ascii="Arial" w:hAnsi="Arial" w:cs="Arial"/>
          <w:i/>
          <w:sz w:val="24"/>
          <w:szCs w:val="24"/>
        </w:rPr>
        <w:t>(endereço completo)</w:t>
      </w:r>
      <w:r>
        <w:rPr>
          <w:rFonts w:ascii="Arial" w:hAnsi="Arial" w:cs="Arial"/>
          <w:sz w:val="24"/>
          <w:szCs w:val="24"/>
        </w:rPr>
        <w:t>...,</w:t>
      </w:r>
      <w:r w:rsidRPr="00864E9B">
        <w:rPr>
          <w:rFonts w:ascii="Arial" w:hAnsi="Arial" w:cs="Arial"/>
          <w:sz w:val="24"/>
          <w:szCs w:val="24"/>
        </w:rPr>
        <w:t xml:space="preserve"> em conformidade com o disposto no art. 4º, inciso VII, da Lei n.º 10.520/02, </w:t>
      </w:r>
      <w:r w:rsidRPr="00864E9B">
        <w:rPr>
          <w:rFonts w:ascii="Arial" w:hAnsi="Arial" w:cs="Arial"/>
          <w:b/>
          <w:sz w:val="24"/>
          <w:szCs w:val="24"/>
        </w:rPr>
        <w:t>DECLARA</w:t>
      </w:r>
      <w:r w:rsidRPr="00864E9B">
        <w:rPr>
          <w:rFonts w:ascii="Arial" w:hAnsi="Arial" w:cs="Arial"/>
          <w:sz w:val="24"/>
          <w:szCs w:val="24"/>
        </w:rPr>
        <w:t xml:space="preserve"> que está apta a cumprir plenamente todos os requisitos </w:t>
      </w:r>
      <w:proofErr w:type="spellStart"/>
      <w:r w:rsidRPr="00864E9B">
        <w:rPr>
          <w:rFonts w:ascii="Arial" w:hAnsi="Arial" w:cs="Arial"/>
          <w:sz w:val="24"/>
          <w:szCs w:val="24"/>
        </w:rPr>
        <w:t>habilitatórios</w:t>
      </w:r>
      <w:proofErr w:type="spellEnd"/>
      <w:r w:rsidRPr="00864E9B">
        <w:rPr>
          <w:rFonts w:ascii="Arial" w:hAnsi="Arial" w:cs="Arial"/>
          <w:sz w:val="24"/>
          <w:szCs w:val="24"/>
        </w:rPr>
        <w:t xml:space="preserve"> exigidos no edital que rege o certame acima indicado.</w:t>
      </w:r>
    </w:p>
    <w:p w:rsidR="0043055A"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43055A" w:rsidRDefault="0043055A" w:rsidP="0043055A">
      <w:pPr>
        <w:pStyle w:val="Cabealho"/>
        <w:tabs>
          <w:tab w:val="left" w:pos="567"/>
          <w:tab w:val="left" w:pos="1134"/>
          <w:tab w:val="left" w:pos="1701"/>
        </w:tabs>
        <w:jc w:val="both"/>
        <w:rPr>
          <w:rFonts w:ascii="Arial" w:hAnsi="Arial" w:cs="Arial"/>
        </w:rPr>
      </w:pPr>
      <w:r>
        <w:rPr>
          <w:rFonts w:ascii="Arial" w:hAnsi="Arial" w:cs="Arial"/>
        </w:rPr>
        <w:br w:type="page"/>
      </w:r>
    </w:p>
    <w:p w:rsidR="00C63B36" w:rsidRDefault="00C63B36" w:rsidP="0043055A">
      <w:pPr>
        <w:pStyle w:val="Cabealho"/>
        <w:tabs>
          <w:tab w:val="left" w:pos="567"/>
          <w:tab w:val="left" w:pos="1134"/>
          <w:tab w:val="left" w:pos="1701"/>
        </w:tabs>
        <w:jc w:val="center"/>
        <w:rPr>
          <w:rFonts w:ascii="Arial" w:hAnsi="Arial" w:cs="Arial"/>
          <w:b/>
          <w:sz w:val="24"/>
          <w:szCs w:val="24"/>
        </w:rPr>
      </w:pPr>
    </w:p>
    <w:p w:rsidR="0043055A" w:rsidRPr="00FE1C11" w:rsidRDefault="0043055A" w:rsidP="0043055A">
      <w:pPr>
        <w:pStyle w:val="Cabealho"/>
        <w:tabs>
          <w:tab w:val="left" w:pos="567"/>
          <w:tab w:val="left" w:pos="1134"/>
          <w:tab w:val="left" w:pos="1701"/>
        </w:tabs>
        <w:jc w:val="center"/>
        <w:rPr>
          <w:rFonts w:ascii="Arial" w:hAnsi="Arial" w:cs="Arial"/>
          <w:b/>
          <w:sz w:val="24"/>
          <w:szCs w:val="24"/>
        </w:rPr>
      </w:pPr>
      <w:r>
        <w:rPr>
          <w:rFonts w:ascii="Arial" w:hAnsi="Arial" w:cs="Arial"/>
          <w:b/>
          <w:sz w:val="24"/>
          <w:szCs w:val="24"/>
        </w:rPr>
        <w:t>ANEXO IV</w:t>
      </w:r>
    </w:p>
    <w:p w:rsidR="0043055A" w:rsidRPr="00864E9B" w:rsidRDefault="0043055A" w:rsidP="0043055A">
      <w:pPr>
        <w:pStyle w:val="Ttulo5"/>
        <w:tabs>
          <w:tab w:val="left" w:pos="567"/>
          <w:tab w:val="left" w:pos="1134"/>
          <w:tab w:val="left" w:pos="1701"/>
        </w:tabs>
        <w:jc w:val="both"/>
        <w:rPr>
          <w:rFonts w:ascii="Arial" w:hAnsi="Arial" w:cs="Arial"/>
          <w:sz w:val="24"/>
          <w:szCs w:val="24"/>
          <w:u w:val="single"/>
        </w:rPr>
      </w:pPr>
    </w:p>
    <w:p w:rsidR="0043055A" w:rsidRDefault="0043055A" w:rsidP="0043055A">
      <w:pPr>
        <w:pStyle w:val="Ttulo5"/>
        <w:tabs>
          <w:tab w:val="left" w:pos="567"/>
          <w:tab w:val="left" w:pos="1134"/>
          <w:tab w:val="left" w:pos="1701"/>
        </w:tabs>
        <w:rPr>
          <w:rFonts w:ascii="Arial" w:hAnsi="Arial" w:cs="Arial"/>
          <w:sz w:val="24"/>
          <w:szCs w:val="24"/>
          <w:u w:val="single"/>
        </w:rPr>
      </w:pPr>
    </w:p>
    <w:p w:rsidR="0043055A"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PROCURAÇÃO</w:t>
      </w:r>
    </w:p>
    <w:p w:rsidR="0043055A" w:rsidRPr="00864E9B" w:rsidRDefault="0043055A" w:rsidP="0043055A">
      <w:pPr>
        <w:tabs>
          <w:tab w:val="left" w:pos="567"/>
          <w:tab w:val="left" w:pos="1134"/>
          <w:tab w:val="left" w:pos="1701"/>
        </w:tabs>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r>
      <w:r w:rsidRPr="00864E9B">
        <w:rPr>
          <w:rFonts w:ascii="Arial" w:hAnsi="Arial" w:cs="Arial"/>
          <w:sz w:val="24"/>
          <w:szCs w:val="24"/>
        </w:rPr>
        <w:t>Pelo presente instrumento particular de procuração e pela me</w:t>
      </w:r>
      <w:r>
        <w:rPr>
          <w:rFonts w:ascii="Arial" w:hAnsi="Arial" w:cs="Arial"/>
          <w:sz w:val="24"/>
          <w:szCs w:val="24"/>
        </w:rPr>
        <w:t xml:space="preserve">lhor forma de direito, a empresa ........................., </w:t>
      </w:r>
      <w:r w:rsidRPr="00864E9B">
        <w:rPr>
          <w:rFonts w:ascii="Arial" w:hAnsi="Arial" w:cs="Arial"/>
          <w:sz w:val="24"/>
          <w:szCs w:val="24"/>
        </w:rPr>
        <w:t>com sede na Rua ....</w:t>
      </w:r>
      <w:r>
        <w:rPr>
          <w:rFonts w:ascii="Arial" w:hAnsi="Arial" w:cs="Arial"/>
          <w:sz w:val="24"/>
          <w:szCs w:val="24"/>
        </w:rPr>
        <w:t>..............., n.º ..</w:t>
      </w:r>
      <w:r w:rsidRPr="00864E9B">
        <w:rPr>
          <w:rFonts w:ascii="Arial" w:hAnsi="Arial" w:cs="Arial"/>
          <w:sz w:val="24"/>
          <w:szCs w:val="24"/>
        </w:rPr>
        <w:t xml:space="preserve">.., devidamente inscrita no CNPJ sob o n.º </w:t>
      </w:r>
      <w:r>
        <w:rPr>
          <w:rFonts w:ascii="Arial" w:hAnsi="Arial" w:cs="Arial"/>
          <w:sz w:val="24"/>
          <w:szCs w:val="24"/>
        </w:rPr>
        <w:t>.................</w:t>
      </w:r>
      <w:r w:rsidRPr="00864E9B">
        <w:rPr>
          <w:rFonts w:ascii="Arial" w:hAnsi="Arial" w:cs="Arial"/>
          <w:sz w:val="24"/>
          <w:szCs w:val="24"/>
        </w:rPr>
        <w:t xml:space="preserve">..., representada, neste ato, pelo Sr. </w:t>
      </w:r>
      <w:r>
        <w:rPr>
          <w:rFonts w:ascii="Arial" w:hAnsi="Arial" w:cs="Arial"/>
          <w:sz w:val="24"/>
          <w:szCs w:val="24"/>
        </w:rPr>
        <w:t>...............</w:t>
      </w:r>
      <w:r w:rsidRPr="00864E9B">
        <w:rPr>
          <w:rFonts w:ascii="Arial" w:hAnsi="Arial" w:cs="Arial"/>
          <w:sz w:val="24"/>
          <w:szCs w:val="24"/>
        </w:rPr>
        <w:t xml:space="preserve">.., (nacionalidade, estado civil, profissão) portador da cédula de identidade RG n.º </w:t>
      </w:r>
      <w:r>
        <w:rPr>
          <w:rFonts w:ascii="Arial" w:hAnsi="Arial" w:cs="Arial"/>
          <w:sz w:val="24"/>
          <w:szCs w:val="24"/>
        </w:rPr>
        <w:t>...............</w:t>
      </w:r>
      <w:r w:rsidRPr="00864E9B">
        <w:rPr>
          <w:rFonts w:ascii="Arial" w:hAnsi="Arial" w:cs="Arial"/>
          <w:sz w:val="24"/>
          <w:szCs w:val="24"/>
        </w:rPr>
        <w:t xml:space="preserve">... e do CPF n.º </w:t>
      </w:r>
      <w:r>
        <w:rPr>
          <w:rFonts w:ascii="Arial" w:hAnsi="Arial" w:cs="Arial"/>
          <w:sz w:val="24"/>
          <w:szCs w:val="24"/>
        </w:rPr>
        <w:t>....................</w:t>
      </w:r>
      <w:r w:rsidRPr="00864E9B">
        <w:rPr>
          <w:rFonts w:ascii="Arial" w:hAnsi="Arial" w:cs="Arial"/>
          <w:sz w:val="24"/>
          <w:szCs w:val="24"/>
        </w:rPr>
        <w:t xml:space="preserve">..., a quem são conferidos poderes para representar a empresa </w:t>
      </w:r>
      <w:r>
        <w:rPr>
          <w:rFonts w:ascii="Arial" w:hAnsi="Arial" w:cs="Arial"/>
          <w:sz w:val="24"/>
          <w:szCs w:val="24"/>
        </w:rPr>
        <w:t xml:space="preserve">outorgante no Pregão n.º </w:t>
      </w:r>
      <w:r w:rsidR="003965E6">
        <w:rPr>
          <w:rFonts w:ascii="Arial" w:hAnsi="Arial" w:cs="Arial"/>
          <w:sz w:val="24"/>
          <w:szCs w:val="24"/>
        </w:rPr>
        <w:t>40</w:t>
      </w:r>
      <w:r>
        <w:rPr>
          <w:rFonts w:ascii="Arial" w:hAnsi="Arial" w:cs="Arial"/>
          <w:sz w:val="24"/>
          <w:szCs w:val="24"/>
        </w:rPr>
        <w:t>/2015</w:t>
      </w:r>
      <w:r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jc w:val="center"/>
        <w:rPr>
          <w:sz w:val="28"/>
          <w:szCs w:val="28"/>
        </w:rPr>
      </w:pPr>
      <w:r w:rsidRPr="00864E9B">
        <w:rPr>
          <w:rFonts w:ascii="Arial" w:hAnsi="Arial" w:cs="Arial"/>
          <w:sz w:val="24"/>
          <w:szCs w:val="24"/>
        </w:rPr>
        <w:t>Assinatura do responsável pela outorga</w:t>
      </w:r>
    </w:p>
    <w:p w:rsidR="00C63B36" w:rsidRDefault="0043055A" w:rsidP="0043055A">
      <w:pPr>
        <w:pStyle w:val="Cabealho"/>
        <w:tabs>
          <w:tab w:val="left" w:pos="567"/>
          <w:tab w:val="left" w:pos="1134"/>
          <w:tab w:val="left" w:pos="1701"/>
        </w:tabs>
        <w:jc w:val="center"/>
        <w:rPr>
          <w:rFonts w:ascii="Arial" w:hAnsi="Arial" w:cs="Arial"/>
          <w:b/>
          <w:sz w:val="24"/>
          <w:szCs w:val="24"/>
        </w:rPr>
      </w:pPr>
      <w:r w:rsidRPr="000349D7">
        <w:rPr>
          <w:rFonts w:ascii="Arial" w:hAnsi="Arial" w:cs="Arial"/>
          <w:b/>
          <w:i/>
          <w:sz w:val="24"/>
          <w:szCs w:val="24"/>
        </w:rPr>
        <w:t>(</w:t>
      </w:r>
      <w:proofErr w:type="gramStart"/>
      <w:r w:rsidRPr="000349D7">
        <w:rPr>
          <w:rFonts w:ascii="Arial" w:hAnsi="Arial" w:cs="Arial"/>
          <w:b/>
          <w:i/>
          <w:sz w:val="24"/>
          <w:szCs w:val="24"/>
        </w:rPr>
        <w:t>com</w:t>
      </w:r>
      <w:proofErr w:type="gramEnd"/>
      <w:r w:rsidRPr="000349D7">
        <w:rPr>
          <w:rFonts w:ascii="Arial" w:hAnsi="Arial" w:cs="Arial"/>
          <w:b/>
          <w:i/>
          <w:sz w:val="24"/>
          <w:szCs w:val="24"/>
        </w:rPr>
        <w:t xml:space="preserve"> firma reconhecida)</w:t>
      </w:r>
      <w:r w:rsidRPr="000349D7">
        <w:rPr>
          <w:rFonts w:ascii="Arial" w:hAnsi="Arial" w:cs="Arial"/>
          <w:b/>
          <w:sz w:val="24"/>
          <w:szCs w:val="24"/>
        </w:rPr>
        <w:br w:type="page"/>
      </w:r>
    </w:p>
    <w:p w:rsidR="00C63B36" w:rsidRDefault="00C63B36" w:rsidP="0043055A">
      <w:pPr>
        <w:pStyle w:val="Cabealho"/>
        <w:tabs>
          <w:tab w:val="left" w:pos="567"/>
          <w:tab w:val="left" w:pos="1134"/>
          <w:tab w:val="left" w:pos="1701"/>
        </w:tabs>
        <w:jc w:val="center"/>
        <w:rPr>
          <w:rFonts w:ascii="Arial" w:hAnsi="Arial" w:cs="Arial"/>
          <w:b/>
          <w:sz w:val="24"/>
          <w:szCs w:val="24"/>
        </w:rPr>
      </w:pPr>
    </w:p>
    <w:p w:rsidR="0043055A" w:rsidRPr="00FE1C11" w:rsidRDefault="0043055A" w:rsidP="0043055A">
      <w:pPr>
        <w:pStyle w:val="Cabealho"/>
        <w:tabs>
          <w:tab w:val="left" w:pos="567"/>
          <w:tab w:val="left" w:pos="1134"/>
          <w:tab w:val="left" w:pos="1701"/>
        </w:tabs>
        <w:jc w:val="center"/>
        <w:rPr>
          <w:rFonts w:ascii="Arial" w:hAnsi="Arial" w:cs="Arial"/>
          <w:b/>
          <w:sz w:val="24"/>
          <w:szCs w:val="24"/>
        </w:rPr>
      </w:pPr>
      <w:r w:rsidRPr="00FE1C11">
        <w:rPr>
          <w:rFonts w:ascii="Arial" w:hAnsi="Arial" w:cs="Arial"/>
          <w:b/>
          <w:sz w:val="24"/>
          <w:szCs w:val="24"/>
        </w:rPr>
        <w:t>ANEXO V</w:t>
      </w:r>
    </w:p>
    <w:p w:rsidR="0043055A" w:rsidRPr="00864E9B" w:rsidRDefault="0043055A" w:rsidP="0043055A">
      <w:pPr>
        <w:pStyle w:val="Ttulo5"/>
        <w:tabs>
          <w:tab w:val="left" w:pos="567"/>
          <w:tab w:val="left" w:pos="1134"/>
          <w:tab w:val="left" w:pos="1701"/>
        </w:tabs>
        <w:jc w:val="both"/>
        <w:rPr>
          <w:rFonts w:ascii="Arial" w:hAnsi="Arial" w:cs="Arial"/>
          <w:sz w:val="24"/>
          <w:szCs w:val="24"/>
          <w:u w:val="single"/>
        </w:rPr>
      </w:pPr>
    </w:p>
    <w:p w:rsidR="0043055A" w:rsidRPr="00864E9B" w:rsidRDefault="0043055A" w:rsidP="0043055A">
      <w:pPr>
        <w:pStyle w:val="Ttulo5"/>
        <w:tabs>
          <w:tab w:val="left" w:pos="567"/>
          <w:tab w:val="left" w:pos="1134"/>
          <w:tab w:val="left" w:pos="1701"/>
        </w:tabs>
        <w:jc w:val="both"/>
        <w:rPr>
          <w:rFonts w:ascii="Arial" w:hAnsi="Arial" w:cs="Arial"/>
          <w:sz w:val="24"/>
          <w:szCs w:val="24"/>
          <w:u w:val="single"/>
        </w:rPr>
      </w:pPr>
    </w:p>
    <w:p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43055A" w:rsidRDefault="0043055A" w:rsidP="0043055A">
      <w:pPr>
        <w:tabs>
          <w:tab w:val="left" w:pos="567"/>
          <w:tab w:val="left" w:pos="1134"/>
          <w:tab w:val="left" w:pos="1701"/>
        </w:tabs>
        <w:jc w:val="center"/>
        <w:rPr>
          <w:rFonts w:ascii="Arial" w:hAnsi="Arial" w:cs="Arial"/>
          <w:b/>
          <w:bCs/>
          <w:i/>
          <w:iCs/>
          <w:sz w:val="24"/>
          <w:szCs w:val="24"/>
          <w:u w:val="single"/>
        </w:rPr>
      </w:pPr>
    </w:p>
    <w:p w:rsidR="0043055A" w:rsidRDefault="0043055A" w:rsidP="0043055A">
      <w:pPr>
        <w:tabs>
          <w:tab w:val="left" w:pos="567"/>
          <w:tab w:val="left" w:pos="1134"/>
          <w:tab w:val="left" w:pos="1701"/>
        </w:tabs>
        <w:jc w:val="center"/>
        <w:rPr>
          <w:rFonts w:ascii="Arial" w:hAnsi="Arial" w:cs="Arial"/>
          <w:b/>
          <w:bCs/>
          <w:i/>
          <w:iCs/>
          <w:sz w:val="24"/>
          <w:szCs w:val="24"/>
          <w:u w:val="single"/>
        </w:rPr>
      </w:pPr>
    </w:p>
    <w:p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p>
    <w:p w:rsidR="0043055A" w:rsidRPr="00C33AFD" w:rsidRDefault="0043055A" w:rsidP="0043055A">
      <w:pPr>
        <w:tabs>
          <w:tab w:val="left" w:pos="567"/>
          <w:tab w:val="left" w:pos="1134"/>
          <w:tab w:val="left" w:pos="1701"/>
        </w:tabs>
        <w:jc w:val="center"/>
        <w:rPr>
          <w:rFonts w:ascii="Arial" w:hAnsi="Arial" w:cs="Arial"/>
          <w:bCs/>
          <w:i/>
          <w:iCs/>
          <w:sz w:val="24"/>
          <w:szCs w:val="24"/>
        </w:rPr>
      </w:pPr>
      <w:r w:rsidRPr="00C33AFD">
        <w:rPr>
          <w:rFonts w:ascii="Arial" w:hAnsi="Arial" w:cs="Arial"/>
          <w:bCs/>
          <w:i/>
          <w:iCs/>
          <w:sz w:val="24"/>
          <w:szCs w:val="24"/>
        </w:rPr>
        <w:t>Pregão n.</w:t>
      </w:r>
      <w:r>
        <w:rPr>
          <w:rFonts w:ascii="Arial" w:hAnsi="Arial" w:cs="Arial"/>
          <w:bCs/>
          <w:i/>
          <w:iCs/>
          <w:sz w:val="24"/>
          <w:szCs w:val="24"/>
        </w:rPr>
        <w:t xml:space="preserve">º </w:t>
      </w:r>
      <w:r w:rsidR="003965E6">
        <w:rPr>
          <w:rFonts w:ascii="Arial" w:hAnsi="Arial" w:cs="Arial"/>
          <w:bCs/>
          <w:i/>
          <w:iCs/>
          <w:sz w:val="24"/>
          <w:szCs w:val="24"/>
        </w:rPr>
        <w:t>40</w:t>
      </w:r>
      <w:r>
        <w:rPr>
          <w:rFonts w:ascii="Arial" w:hAnsi="Arial" w:cs="Arial"/>
          <w:bCs/>
          <w:i/>
          <w:iCs/>
          <w:sz w:val="24"/>
          <w:szCs w:val="24"/>
        </w:rPr>
        <w:t>/2015</w:t>
      </w: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Pr="00864E9B">
        <w:rPr>
          <w:rFonts w:ascii="Arial" w:hAnsi="Arial" w:cs="Arial"/>
          <w:bCs/>
          <w:iCs/>
          <w:sz w:val="24"/>
          <w:szCs w:val="24"/>
        </w:rPr>
        <w:t xml:space="preserve">, inscrita no CNPJ sob o n.º </w:t>
      </w:r>
      <w:r>
        <w:rPr>
          <w:rFonts w:ascii="Arial" w:hAnsi="Arial" w:cs="Arial"/>
          <w:bCs/>
          <w:iCs/>
          <w:sz w:val="24"/>
          <w:szCs w:val="24"/>
        </w:rPr>
        <w:t>.......................</w:t>
      </w:r>
      <w:r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Pr="00864E9B">
        <w:rPr>
          <w:rFonts w:ascii="Arial" w:hAnsi="Arial" w:cs="Arial"/>
          <w:bCs/>
          <w:iCs/>
          <w:sz w:val="24"/>
          <w:szCs w:val="24"/>
        </w:rPr>
        <w:t xml:space="preserve">e do CPF </w:t>
      </w:r>
      <w:r>
        <w:rPr>
          <w:rFonts w:ascii="Arial" w:hAnsi="Arial" w:cs="Arial"/>
          <w:bCs/>
          <w:iCs/>
          <w:sz w:val="24"/>
          <w:szCs w:val="24"/>
        </w:rPr>
        <w:t>n.º ............................</w:t>
      </w:r>
      <w:r w:rsidRPr="00864E9B">
        <w:rPr>
          <w:rFonts w:ascii="Arial" w:hAnsi="Arial" w:cs="Arial"/>
          <w:bCs/>
          <w:iCs/>
          <w:sz w:val="24"/>
          <w:szCs w:val="24"/>
        </w:rPr>
        <w:t>, DECLARA para fins do disposto na Lei Complementar n.º 123/2006, sob as sanções administrativas e</w:t>
      </w:r>
      <w:r>
        <w:rPr>
          <w:rFonts w:ascii="Arial" w:hAnsi="Arial" w:cs="Arial"/>
          <w:bCs/>
          <w:iCs/>
          <w:sz w:val="24"/>
          <w:szCs w:val="24"/>
        </w:rPr>
        <w:t xml:space="preserve"> sob as penas da lei, que esta e</w:t>
      </w:r>
      <w:r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Pr="00864E9B">
        <w:rPr>
          <w:rFonts w:ascii="Arial" w:hAnsi="Arial" w:cs="Arial"/>
          <w:bCs/>
          <w:iCs/>
          <w:sz w:val="24"/>
          <w:szCs w:val="24"/>
        </w:rPr>
        <w:t>(</w:t>
      </w:r>
      <w:r w:rsidRPr="009E3635">
        <w:rPr>
          <w:rFonts w:ascii="Arial" w:hAnsi="Arial" w:cs="Arial"/>
          <w:bCs/>
          <w:i/>
          <w:iCs/>
          <w:sz w:val="24"/>
          <w:szCs w:val="24"/>
        </w:rPr>
        <w:t>Microempresa ou Empresa de Pequeno Porte)</w:t>
      </w:r>
      <w:r>
        <w:rPr>
          <w:rFonts w:ascii="Arial" w:hAnsi="Arial" w:cs="Arial"/>
          <w:bCs/>
          <w:i/>
          <w:iCs/>
          <w:sz w:val="24"/>
          <w:szCs w:val="24"/>
        </w:rPr>
        <w:t>..........</w:t>
      </w:r>
      <w:r w:rsidRPr="00864E9B">
        <w:rPr>
          <w:rFonts w:ascii="Arial" w:hAnsi="Arial" w:cs="Arial"/>
          <w:bCs/>
          <w:iCs/>
          <w:sz w:val="24"/>
          <w:szCs w:val="24"/>
        </w:rPr>
        <w:t>.</w:t>
      </w:r>
      <w:r>
        <w:rPr>
          <w:rFonts w:ascii="Arial" w:hAnsi="Arial" w:cs="Arial"/>
          <w:bCs/>
          <w:iCs/>
          <w:sz w:val="24"/>
          <w:szCs w:val="24"/>
        </w:rPr>
        <w:t>.</w:t>
      </w:r>
    </w:p>
    <w:p w:rsidR="0043055A" w:rsidRPr="00864E9B"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Pr="00864E9B">
        <w:rPr>
          <w:rFonts w:ascii="Arial" w:hAnsi="Arial" w:cs="Arial"/>
          <w:bCs/>
          <w:iCs/>
          <w:sz w:val="24"/>
          <w:szCs w:val="24"/>
        </w:rPr>
        <w:t>mpresa está excluída das vedações constantes do parágrafo 4º do artigo 3º da Lei Complementar n.º 123/2006.</w:t>
      </w: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5303F4" w:rsidRDefault="0043055A" w:rsidP="0043055A">
      <w:pPr>
        <w:tabs>
          <w:tab w:val="left" w:pos="567"/>
          <w:tab w:val="left" w:pos="1134"/>
          <w:tab w:val="left" w:pos="1701"/>
        </w:tabs>
        <w:spacing w:line="360" w:lineRule="auto"/>
        <w:jc w:val="center"/>
        <w:rPr>
          <w:sz w:val="28"/>
          <w:szCs w:val="28"/>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43055A" w:rsidRDefault="0043055A" w:rsidP="0043055A">
      <w:pPr>
        <w:tabs>
          <w:tab w:val="left" w:pos="567"/>
          <w:tab w:val="left" w:pos="1134"/>
          <w:tab w:val="left" w:pos="1701"/>
        </w:tabs>
        <w:spacing w:line="360" w:lineRule="auto"/>
        <w:ind w:left="1130" w:firstLine="2410"/>
        <w:rPr>
          <w:rFonts w:ascii="Arial" w:hAnsi="Arial" w:cs="Arial"/>
        </w:rPr>
      </w:pPr>
      <w:r>
        <w:rPr>
          <w:rFonts w:ascii="Arial" w:hAnsi="Arial" w:cs="Arial"/>
        </w:rPr>
        <w:br w:type="page"/>
      </w:r>
    </w:p>
    <w:p w:rsidR="00C63B36" w:rsidRDefault="00C63B36" w:rsidP="0043055A">
      <w:pPr>
        <w:tabs>
          <w:tab w:val="left" w:pos="567"/>
          <w:tab w:val="left" w:pos="1134"/>
          <w:tab w:val="left" w:pos="1701"/>
        </w:tabs>
        <w:spacing w:line="360" w:lineRule="auto"/>
        <w:ind w:left="1130" w:firstLine="2410"/>
        <w:rPr>
          <w:rFonts w:ascii="Arial" w:hAnsi="Arial" w:cs="Arial"/>
          <w:b/>
          <w:sz w:val="24"/>
          <w:szCs w:val="24"/>
        </w:rPr>
      </w:pPr>
    </w:p>
    <w:p w:rsidR="0043055A" w:rsidRPr="00FE1C11" w:rsidRDefault="0043055A" w:rsidP="0043055A">
      <w:pPr>
        <w:tabs>
          <w:tab w:val="left" w:pos="567"/>
          <w:tab w:val="left" w:pos="1134"/>
          <w:tab w:val="left" w:pos="1701"/>
        </w:tabs>
        <w:spacing w:line="360" w:lineRule="auto"/>
        <w:ind w:left="1130" w:firstLine="2410"/>
        <w:rPr>
          <w:rFonts w:ascii="Arial" w:hAnsi="Arial" w:cs="Arial"/>
          <w:b/>
          <w:sz w:val="24"/>
          <w:szCs w:val="24"/>
        </w:rPr>
      </w:pPr>
      <w:r w:rsidRPr="00FE1C11">
        <w:rPr>
          <w:rFonts w:ascii="Arial" w:hAnsi="Arial" w:cs="Arial"/>
          <w:b/>
          <w:sz w:val="24"/>
          <w:szCs w:val="24"/>
        </w:rPr>
        <w:t>ANEXO V</w:t>
      </w:r>
      <w:r>
        <w:rPr>
          <w:rFonts w:ascii="Arial" w:hAnsi="Arial" w:cs="Arial"/>
          <w:b/>
          <w:sz w:val="24"/>
          <w:szCs w:val="24"/>
        </w:rPr>
        <w:t>I</w:t>
      </w: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Default="0043055A" w:rsidP="0043055A">
      <w:pPr>
        <w:tabs>
          <w:tab w:val="left" w:pos="567"/>
          <w:tab w:val="left" w:pos="1134"/>
          <w:tab w:val="left" w:pos="1701"/>
        </w:tabs>
        <w:jc w:val="center"/>
        <w:rPr>
          <w:rFonts w:ascii="Arial" w:hAnsi="Arial" w:cs="Arial"/>
          <w:bCs/>
          <w:i/>
          <w:iCs/>
          <w:sz w:val="24"/>
          <w:szCs w:val="24"/>
        </w:rPr>
      </w:pPr>
    </w:p>
    <w:p w:rsidR="0043055A" w:rsidRPr="00951107" w:rsidRDefault="0043055A" w:rsidP="0043055A">
      <w:pPr>
        <w:tabs>
          <w:tab w:val="left" w:pos="567"/>
          <w:tab w:val="left" w:pos="1134"/>
          <w:tab w:val="left" w:pos="1701"/>
        </w:tabs>
        <w:jc w:val="center"/>
        <w:rPr>
          <w:rFonts w:ascii="Arial" w:hAnsi="Arial" w:cs="Arial"/>
          <w:bCs/>
          <w:i/>
          <w:iCs/>
          <w:sz w:val="24"/>
          <w:szCs w:val="24"/>
        </w:rPr>
      </w:pPr>
      <w:r>
        <w:rPr>
          <w:rFonts w:ascii="Arial" w:hAnsi="Arial" w:cs="Arial"/>
          <w:bCs/>
          <w:i/>
          <w:iCs/>
          <w:sz w:val="24"/>
          <w:szCs w:val="24"/>
        </w:rPr>
        <w:t xml:space="preserve">Pregão n.º </w:t>
      </w:r>
      <w:r w:rsidR="003965E6">
        <w:rPr>
          <w:rFonts w:ascii="Arial" w:hAnsi="Arial" w:cs="Arial"/>
          <w:bCs/>
          <w:i/>
          <w:iCs/>
          <w:sz w:val="24"/>
          <w:szCs w:val="24"/>
        </w:rPr>
        <w:t>40</w:t>
      </w:r>
      <w:r>
        <w:rPr>
          <w:rFonts w:ascii="Arial" w:hAnsi="Arial" w:cs="Arial"/>
          <w:bCs/>
          <w:i/>
          <w:iCs/>
          <w:sz w:val="24"/>
          <w:szCs w:val="24"/>
        </w:rPr>
        <w:t>/2015</w:t>
      </w:r>
    </w:p>
    <w:p w:rsidR="0043055A" w:rsidRPr="00951107" w:rsidRDefault="0043055A" w:rsidP="0043055A">
      <w:pPr>
        <w:tabs>
          <w:tab w:val="left" w:pos="567"/>
          <w:tab w:val="left" w:pos="1134"/>
          <w:tab w:val="left" w:pos="1701"/>
        </w:tabs>
        <w:autoSpaceDE w:val="0"/>
        <w:autoSpaceDN w:val="0"/>
        <w:adjustRightInd w:val="0"/>
        <w:rPr>
          <w:rFonts w:ascii="Arial" w:hAnsi="Arial" w:cs="Arial"/>
          <w:bCs/>
          <w:i/>
          <w:iCs/>
          <w:sz w:val="24"/>
          <w:szCs w:val="24"/>
        </w:rPr>
      </w:pPr>
    </w:p>
    <w:p w:rsidR="0043055A" w:rsidRDefault="0043055A" w:rsidP="0043055A">
      <w:pPr>
        <w:tabs>
          <w:tab w:val="left" w:pos="567"/>
          <w:tab w:val="left" w:pos="1134"/>
          <w:tab w:val="left" w:pos="1701"/>
        </w:tabs>
        <w:autoSpaceDE w:val="0"/>
        <w:autoSpaceDN w:val="0"/>
        <w:adjustRightInd w:val="0"/>
        <w:rPr>
          <w:rFonts w:ascii="Arial" w:hAnsi="Arial" w:cs="Arial"/>
          <w:sz w:val="24"/>
          <w:szCs w:val="24"/>
        </w:rPr>
      </w:pPr>
    </w:p>
    <w:p w:rsidR="0043055A" w:rsidRPr="00951107" w:rsidRDefault="0043055A" w:rsidP="0043055A">
      <w:pPr>
        <w:tabs>
          <w:tab w:val="left" w:pos="567"/>
          <w:tab w:val="left" w:pos="1134"/>
          <w:tab w:val="left" w:pos="1701"/>
        </w:tabs>
        <w:autoSpaceDE w:val="0"/>
        <w:autoSpaceDN w:val="0"/>
        <w:adjustRightInd w:val="0"/>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rPr>
      </w:pPr>
    </w:p>
    <w:p w:rsidR="0043055A" w:rsidRPr="00951107" w:rsidRDefault="0043055A" w:rsidP="0043055A">
      <w:pPr>
        <w:tabs>
          <w:tab w:val="left" w:pos="567"/>
          <w:tab w:val="left" w:pos="1134"/>
          <w:tab w:val="left" w:pos="1701"/>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Pr>
          <w:rFonts w:ascii="Arial" w:hAnsi="Arial" w:cs="Arial"/>
          <w:sz w:val="24"/>
          <w:szCs w:val="24"/>
        </w:rPr>
        <w:t>(</w:t>
      </w:r>
      <w:r w:rsidRPr="00951107">
        <w:rPr>
          <w:rFonts w:ascii="Arial" w:hAnsi="Arial" w:cs="Arial"/>
          <w:i/>
          <w:sz w:val="24"/>
          <w:szCs w:val="24"/>
        </w:rPr>
        <w:t>Nome da empresa</w:t>
      </w:r>
      <w:r>
        <w:rPr>
          <w:rFonts w:ascii="Arial" w:hAnsi="Arial" w:cs="Arial"/>
          <w:sz w:val="24"/>
          <w:szCs w:val="24"/>
        </w:rPr>
        <w:t>)</w:t>
      </w:r>
      <w:r w:rsidRPr="00951107">
        <w:rPr>
          <w:rFonts w:ascii="Arial" w:hAnsi="Arial" w:cs="Arial"/>
          <w:sz w:val="24"/>
          <w:szCs w:val="24"/>
        </w:rPr>
        <w:t>.............., inscrito no CNPJ n</w:t>
      </w:r>
      <w:r>
        <w:rPr>
          <w:rFonts w:ascii="Arial" w:hAnsi="Arial" w:cs="Arial"/>
          <w:sz w:val="24"/>
          <w:szCs w:val="24"/>
        </w:rPr>
        <w:t>.</w:t>
      </w:r>
      <w:r w:rsidRPr="00951107">
        <w:rPr>
          <w:rFonts w:ascii="Arial" w:hAnsi="Arial" w:cs="Arial"/>
          <w:sz w:val="24"/>
          <w:szCs w:val="24"/>
        </w:rPr>
        <w:t>º ............, por intermédio de seu representante</w:t>
      </w:r>
      <w:r>
        <w:rPr>
          <w:rFonts w:ascii="Arial" w:hAnsi="Arial" w:cs="Arial"/>
          <w:sz w:val="24"/>
          <w:szCs w:val="24"/>
        </w:rPr>
        <w:t xml:space="preserve"> </w:t>
      </w:r>
      <w:r w:rsidRPr="00951107">
        <w:rPr>
          <w:rFonts w:ascii="Arial" w:hAnsi="Arial" w:cs="Arial"/>
          <w:sz w:val="24"/>
          <w:szCs w:val="24"/>
        </w:rPr>
        <w:t>legal</w:t>
      </w:r>
      <w:r>
        <w:rPr>
          <w:rFonts w:ascii="Arial" w:hAnsi="Arial" w:cs="Arial"/>
          <w:sz w:val="24"/>
          <w:szCs w:val="24"/>
        </w:rPr>
        <w:t>,</w:t>
      </w:r>
      <w:r w:rsidRPr="00951107">
        <w:rPr>
          <w:rFonts w:ascii="Arial" w:hAnsi="Arial" w:cs="Arial"/>
          <w:sz w:val="24"/>
          <w:szCs w:val="24"/>
        </w:rPr>
        <w:t xml:space="preserve"> o(a) Sr</w:t>
      </w:r>
      <w:r>
        <w:rPr>
          <w:rFonts w:ascii="Arial" w:hAnsi="Arial" w:cs="Arial"/>
          <w:sz w:val="24"/>
          <w:szCs w:val="24"/>
        </w:rPr>
        <w:t>.</w:t>
      </w:r>
      <w:r w:rsidRPr="00951107">
        <w:rPr>
          <w:rFonts w:ascii="Arial" w:hAnsi="Arial" w:cs="Arial"/>
          <w:sz w:val="24"/>
          <w:szCs w:val="24"/>
        </w:rPr>
        <w:t>(a) ..............,portador(a) da Carteira de Identidade n</w:t>
      </w:r>
      <w:r>
        <w:rPr>
          <w:rFonts w:ascii="Arial" w:hAnsi="Arial" w:cs="Arial"/>
          <w:sz w:val="24"/>
          <w:szCs w:val="24"/>
        </w:rPr>
        <w:t>.</w:t>
      </w:r>
      <w:r w:rsidRPr="00951107">
        <w:rPr>
          <w:rFonts w:ascii="Arial" w:hAnsi="Arial" w:cs="Arial"/>
          <w:sz w:val="24"/>
          <w:szCs w:val="24"/>
        </w:rPr>
        <w:t>º ..............e do</w:t>
      </w:r>
      <w:r>
        <w:rPr>
          <w:rFonts w:ascii="Arial" w:hAnsi="Arial" w:cs="Arial"/>
          <w:sz w:val="24"/>
          <w:szCs w:val="24"/>
        </w:rPr>
        <w:t xml:space="preserve"> </w:t>
      </w:r>
      <w:r w:rsidRPr="00951107">
        <w:rPr>
          <w:rFonts w:ascii="Arial" w:hAnsi="Arial" w:cs="Arial"/>
          <w:sz w:val="24"/>
          <w:szCs w:val="24"/>
        </w:rPr>
        <w:t>CPF n</w:t>
      </w:r>
      <w:r>
        <w:rPr>
          <w:rFonts w:ascii="Arial" w:hAnsi="Arial" w:cs="Arial"/>
          <w:sz w:val="24"/>
          <w:szCs w:val="24"/>
        </w:rPr>
        <w:t>.</w:t>
      </w:r>
      <w:r w:rsidRPr="00951107">
        <w:rPr>
          <w:rFonts w:ascii="Arial" w:hAnsi="Arial" w:cs="Arial"/>
          <w:sz w:val="24"/>
          <w:szCs w:val="24"/>
        </w:rPr>
        <w:t>º ..........., DECLARA, para fins do disposto no inciso V do art. 27 da Lei n</w:t>
      </w:r>
      <w:r>
        <w:rPr>
          <w:rFonts w:ascii="Arial" w:hAnsi="Arial" w:cs="Arial"/>
          <w:sz w:val="24"/>
          <w:szCs w:val="24"/>
        </w:rPr>
        <w:t>.</w:t>
      </w:r>
      <w:r w:rsidRPr="00951107">
        <w:rPr>
          <w:rFonts w:ascii="Arial" w:hAnsi="Arial" w:cs="Arial"/>
          <w:sz w:val="24"/>
          <w:szCs w:val="24"/>
        </w:rPr>
        <w:t>º 8.666, de 21 de junho de 1993, acrescido pela Lei n</w:t>
      </w:r>
      <w:r>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43055A" w:rsidRPr="00951107" w:rsidRDefault="0043055A" w:rsidP="0043055A">
      <w:pPr>
        <w:tabs>
          <w:tab w:val="left" w:pos="567"/>
          <w:tab w:val="left" w:pos="1134"/>
          <w:tab w:val="left" w:pos="1701"/>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rsidR="0043055A" w:rsidRDefault="0043055A" w:rsidP="0043055A">
      <w:pPr>
        <w:tabs>
          <w:tab w:val="left" w:pos="567"/>
          <w:tab w:val="left" w:pos="1134"/>
          <w:tab w:val="left" w:pos="1701"/>
        </w:tabs>
        <w:spacing w:line="360" w:lineRule="auto"/>
        <w:jc w:val="right"/>
        <w:rPr>
          <w:rFonts w:ascii="Arial" w:hAnsi="Arial" w:cs="Arial"/>
          <w:sz w:val="24"/>
          <w:szCs w:val="24"/>
        </w:rPr>
      </w:pPr>
    </w:p>
    <w:p w:rsidR="0043055A" w:rsidRDefault="0043055A" w:rsidP="0043055A">
      <w:pPr>
        <w:tabs>
          <w:tab w:val="left" w:pos="567"/>
          <w:tab w:val="left" w:pos="1134"/>
          <w:tab w:val="left" w:pos="1701"/>
        </w:tabs>
        <w:spacing w:line="360" w:lineRule="auto"/>
        <w:jc w:val="right"/>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5303F4" w:rsidRDefault="0043055A" w:rsidP="0043055A">
      <w:pPr>
        <w:tabs>
          <w:tab w:val="left" w:pos="567"/>
          <w:tab w:val="left" w:pos="1134"/>
          <w:tab w:val="left" w:pos="1701"/>
        </w:tabs>
        <w:spacing w:line="360" w:lineRule="auto"/>
        <w:jc w:val="center"/>
        <w:rPr>
          <w:sz w:val="28"/>
          <w:szCs w:val="28"/>
        </w:rPr>
      </w:pPr>
      <w:r w:rsidRPr="00864E9B">
        <w:rPr>
          <w:rFonts w:ascii="Arial" w:hAnsi="Arial" w:cs="Arial"/>
          <w:sz w:val="24"/>
          <w:szCs w:val="24"/>
        </w:rPr>
        <w:t>Assinatura do representante legal</w:t>
      </w: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jc w:val="both"/>
        <w:rPr>
          <w:rFonts w:ascii="Arial" w:hAnsi="Arial" w:cs="Arial"/>
          <w:sz w:val="24"/>
          <w:szCs w:val="24"/>
        </w:rPr>
      </w:pPr>
    </w:p>
    <w:p w:rsidR="005433E9" w:rsidRDefault="005433E9" w:rsidP="0043055A">
      <w:pPr>
        <w:tabs>
          <w:tab w:val="left" w:pos="567"/>
          <w:tab w:val="left" w:pos="1134"/>
          <w:tab w:val="left" w:pos="1701"/>
        </w:tabs>
        <w:jc w:val="center"/>
        <w:rPr>
          <w:rFonts w:ascii="Arial" w:hAnsi="Arial" w:cs="Arial"/>
          <w:b/>
          <w:sz w:val="24"/>
          <w:szCs w:val="24"/>
        </w:rPr>
      </w:pPr>
    </w:p>
    <w:p w:rsidR="0043055A" w:rsidRPr="00583388" w:rsidRDefault="0043055A" w:rsidP="0043055A">
      <w:pPr>
        <w:tabs>
          <w:tab w:val="left" w:pos="567"/>
          <w:tab w:val="left" w:pos="1134"/>
          <w:tab w:val="left" w:pos="1701"/>
        </w:tabs>
        <w:jc w:val="center"/>
        <w:rPr>
          <w:rFonts w:ascii="Arial" w:hAnsi="Arial" w:cs="Arial"/>
          <w:b/>
          <w:sz w:val="24"/>
          <w:szCs w:val="24"/>
        </w:rPr>
      </w:pPr>
      <w:r w:rsidRPr="00583388">
        <w:rPr>
          <w:rFonts w:ascii="Arial" w:hAnsi="Arial" w:cs="Arial"/>
          <w:b/>
          <w:sz w:val="24"/>
          <w:szCs w:val="24"/>
        </w:rPr>
        <w:lastRenderedPageBreak/>
        <w:t>ANEXO VII</w:t>
      </w:r>
    </w:p>
    <w:p w:rsidR="0043055A" w:rsidRDefault="0043055A" w:rsidP="0043055A">
      <w:pPr>
        <w:tabs>
          <w:tab w:val="left" w:pos="567"/>
          <w:tab w:val="left" w:pos="1134"/>
          <w:tab w:val="left" w:pos="1701"/>
        </w:tabs>
        <w:jc w:val="center"/>
        <w:rPr>
          <w:rFonts w:ascii="Arial" w:hAnsi="Arial" w:cs="Arial"/>
          <w:b/>
          <w:sz w:val="24"/>
          <w:szCs w:val="24"/>
          <w:u w:val="single"/>
        </w:rPr>
      </w:pPr>
    </w:p>
    <w:p w:rsidR="0043055A" w:rsidRPr="00C24F63" w:rsidRDefault="0043055A" w:rsidP="0043055A">
      <w:pPr>
        <w:tabs>
          <w:tab w:val="left" w:pos="567"/>
          <w:tab w:val="left" w:pos="1134"/>
          <w:tab w:val="left" w:pos="1701"/>
        </w:tabs>
        <w:jc w:val="center"/>
        <w:rPr>
          <w:rFonts w:ascii="Arial" w:hAnsi="Arial" w:cs="Arial"/>
          <w:b/>
          <w:sz w:val="24"/>
          <w:szCs w:val="24"/>
          <w:u w:val="single"/>
        </w:rPr>
      </w:pPr>
    </w:p>
    <w:p w:rsidR="0043055A" w:rsidRPr="00174C7A" w:rsidRDefault="0043055A" w:rsidP="0043055A">
      <w:pPr>
        <w:tabs>
          <w:tab w:val="left" w:pos="567"/>
          <w:tab w:val="left" w:pos="1134"/>
          <w:tab w:val="left" w:pos="1701"/>
        </w:tabs>
        <w:jc w:val="center"/>
        <w:rPr>
          <w:rFonts w:ascii="Arial" w:hAnsi="Arial" w:cs="Arial"/>
          <w:b/>
          <w:sz w:val="24"/>
          <w:szCs w:val="24"/>
        </w:rPr>
      </w:pPr>
      <w:r w:rsidRPr="00C24F63">
        <w:rPr>
          <w:rFonts w:ascii="Arial" w:hAnsi="Arial" w:cs="Arial"/>
          <w:b/>
          <w:sz w:val="24"/>
          <w:szCs w:val="24"/>
          <w:u w:val="single"/>
        </w:rPr>
        <w:t>FICHA DE C</w:t>
      </w:r>
      <w:r>
        <w:rPr>
          <w:rFonts w:ascii="Arial" w:hAnsi="Arial" w:cs="Arial"/>
          <w:b/>
          <w:sz w:val="24"/>
          <w:szCs w:val="24"/>
          <w:u w:val="single"/>
        </w:rPr>
        <w:t>REDENCIAMENTO</w:t>
      </w: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u w:val="single"/>
        </w:rPr>
      </w:pPr>
      <w:r w:rsidRPr="00174C7A">
        <w:rPr>
          <w:rFonts w:ascii="Arial" w:hAnsi="Arial" w:cs="Arial"/>
          <w:sz w:val="24"/>
          <w:szCs w:val="24"/>
          <w:u w:val="single"/>
        </w:rPr>
        <w:t>DADOS DA EMPRESA LICITANTE</w:t>
      </w:r>
    </w:p>
    <w:p w:rsidR="0043055A" w:rsidRPr="00174C7A" w:rsidRDefault="0043055A" w:rsidP="0043055A">
      <w:pPr>
        <w:tabs>
          <w:tab w:val="left" w:pos="567"/>
          <w:tab w:val="left" w:pos="1134"/>
          <w:tab w:val="left" w:pos="1701"/>
        </w:tabs>
        <w:jc w:val="both"/>
        <w:rPr>
          <w:rFonts w:ascii="Arial" w:hAnsi="Arial" w:cs="Arial"/>
          <w:sz w:val="24"/>
          <w:szCs w:val="24"/>
          <w:u w:val="single"/>
        </w:rPr>
      </w:pP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Razão Social:</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Nome Fantasia:</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CNPJ:</w:t>
      </w:r>
    </w:p>
    <w:p w:rsidR="0043055A" w:rsidRPr="00174C7A" w:rsidRDefault="0043055A" w:rsidP="0043055A">
      <w:pPr>
        <w:tabs>
          <w:tab w:val="left" w:pos="567"/>
          <w:tab w:val="left" w:pos="1134"/>
          <w:tab w:val="left" w:pos="1701"/>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Complemento:</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Bairro:</w:t>
      </w:r>
    </w:p>
    <w:p w:rsidR="0043055A" w:rsidRPr="00174C7A" w:rsidRDefault="0043055A" w:rsidP="0043055A">
      <w:pPr>
        <w:tabs>
          <w:tab w:val="left" w:pos="567"/>
          <w:tab w:val="left" w:pos="1134"/>
          <w:tab w:val="left" w:pos="1701"/>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proofErr w:type="spellStart"/>
      <w:r w:rsidRPr="00174C7A">
        <w:rPr>
          <w:rFonts w:ascii="Arial" w:hAnsi="Arial" w:cs="Arial"/>
          <w:sz w:val="24"/>
          <w:szCs w:val="24"/>
        </w:rPr>
        <w:t>Cep</w:t>
      </w:r>
      <w:proofErr w:type="spellEnd"/>
      <w:r w:rsidRPr="00174C7A">
        <w:rPr>
          <w:rFonts w:ascii="Arial" w:hAnsi="Arial" w:cs="Arial"/>
          <w:sz w:val="24"/>
          <w:szCs w:val="24"/>
        </w:rPr>
        <w:t>:</w:t>
      </w:r>
    </w:p>
    <w:p w:rsidR="0043055A" w:rsidRPr="00174C7A" w:rsidRDefault="0043055A" w:rsidP="0043055A">
      <w:pPr>
        <w:tabs>
          <w:tab w:val="left" w:pos="567"/>
          <w:tab w:val="left" w:pos="1134"/>
          <w:tab w:val="left" w:pos="1701"/>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Site:</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e-mail:</w:t>
      </w: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Pr="00174C7A" w:rsidRDefault="0043055A" w:rsidP="0043055A">
      <w:pPr>
        <w:tabs>
          <w:tab w:val="left" w:pos="567"/>
          <w:tab w:val="left" w:pos="1134"/>
          <w:tab w:val="left" w:pos="1701"/>
        </w:tabs>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43055A" w:rsidRPr="00174C7A" w:rsidRDefault="0043055A" w:rsidP="0043055A">
      <w:pPr>
        <w:tabs>
          <w:tab w:val="left" w:pos="567"/>
          <w:tab w:val="left" w:pos="1134"/>
          <w:tab w:val="left" w:pos="1701"/>
        </w:tabs>
        <w:jc w:val="both"/>
        <w:rPr>
          <w:rFonts w:ascii="Arial" w:hAnsi="Arial" w:cs="Arial"/>
          <w:sz w:val="24"/>
          <w:szCs w:val="24"/>
        </w:rPr>
      </w:pPr>
    </w:p>
    <w:p w:rsidR="0043055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Nome:</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Pr>
          <w:rFonts w:ascii="Arial" w:hAnsi="Arial" w:cs="Arial"/>
          <w:sz w:val="24"/>
          <w:szCs w:val="24"/>
        </w:rPr>
        <w:t xml:space="preserve">CPF: </w:t>
      </w:r>
    </w:p>
    <w:p w:rsidR="0043055A" w:rsidRPr="00174C7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Telefone:</w:t>
      </w:r>
    </w:p>
    <w:p w:rsidR="0043055A" w:rsidRDefault="0043055A" w:rsidP="0043055A">
      <w:pPr>
        <w:tabs>
          <w:tab w:val="left" w:pos="567"/>
          <w:tab w:val="left" w:pos="1134"/>
          <w:tab w:val="left" w:pos="1701"/>
        </w:tabs>
        <w:spacing w:line="360" w:lineRule="auto"/>
        <w:jc w:val="both"/>
        <w:rPr>
          <w:rFonts w:ascii="Arial" w:hAnsi="Arial" w:cs="Arial"/>
          <w:sz w:val="24"/>
          <w:szCs w:val="24"/>
        </w:rPr>
      </w:pPr>
      <w:r w:rsidRPr="00174C7A">
        <w:rPr>
          <w:rFonts w:ascii="Arial" w:hAnsi="Arial" w:cs="Arial"/>
          <w:sz w:val="24"/>
          <w:szCs w:val="24"/>
        </w:rPr>
        <w:t>e-mail:</w:t>
      </w:r>
    </w:p>
    <w:p w:rsidR="0043055A" w:rsidRDefault="0043055A" w:rsidP="0043055A">
      <w:pPr>
        <w:tabs>
          <w:tab w:val="left" w:pos="567"/>
          <w:tab w:val="left" w:pos="1134"/>
          <w:tab w:val="left" w:pos="1701"/>
        </w:tabs>
        <w:jc w:val="both"/>
        <w:rPr>
          <w:rFonts w:ascii="Arial" w:hAnsi="Arial" w:cs="Arial"/>
          <w:sz w:val="24"/>
          <w:szCs w:val="24"/>
        </w:rPr>
      </w:pPr>
    </w:p>
    <w:p w:rsidR="0043055A" w:rsidRPr="002F5AC5" w:rsidRDefault="0043055A" w:rsidP="002F5AC5"/>
    <w:sectPr w:rsidR="0043055A" w:rsidRPr="002F5AC5" w:rsidSect="00C45999">
      <w:headerReference w:type="default" r:id="rId8"/>
      <w:pgSz w:w="11907" w:h="16840" w:code="9"/>
      <w:pgMar w:top="1559" w:right="1701" w:bottom="1559" w:left="1701" w:header="1843"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AE" w:rsidRDefault="00405AAE">
      <w:r>
        <w:separator/>
      </w:r>
    </w:p>
  </w:endnote>
  <w:endnote w:type="continuationSeparator" w:id="0">
    <w:p w:rsidR="00405AAE" w:rsidRDefault="0040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AE" w:rsidRDefault="00405AAE">
      <w:r>
        <w:separator/>
      </w:r>
    </w:p>
  </w:footnote>
  <w:footnote w:type="continuationSeparator" w:id="0">
    <w:p w:rsidR="00405AAE" w:rsidRDefault="0040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AE" w:rsidRDefault="00405AAE">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15:restartNumberingAfterBreak="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4" w15:restartNumberingAfterBreak="0">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5" w15:restartNumberingAfterBreak="0">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9" w15:restartNumberingAfterBreak="0">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3" w15:restartNumberingAfterBreak="0">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2"/>
  </w:num>
  <w:num w:numId="2">
    <w:abstractNumId w:val="35"/>
  </w:num>
  <w:num w:numId="3">
    <w:abstractNumId w:val="34"/>
  </w:num>
  <w:num w:numId="4">
    <w:abstractNumId w:val="25"/>
  </w:num>
  <w:num w:numId="5">
    <w:abstractNumId w:val="14"/>
  </w:num>
  <w:num w:numId="6">
    <w:abstractNumId w:val="1"/>
  </w:num>
  <w:num w:numId="7">
    <w:abstractNumId w:val="29"/>
  </w:num>
  <w:num w:numId="8">
    <w:abstractNumId w:val="16"/>
  </w:num>
  <w:num w:numId="9">
    <w:abstractNumId w:val="18"/>
    <w:lvlOverride w:ilvl="0">
      <w:startOverride w:val="1"/>
    </w:lvlOverride>
  </w:num>
  <w:num w:numId="10">
    <w:abstractNumId w:val="12"/>
  </w:num>
  <w:num w:numId="11">
    <w:abstractNumId w:val="3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3"/>
  </w:num>
  <w:num w:numId="14">
    <w:abstractNumId w:val="30"/>
  </w:num>
  <w:num w:numId="15">
    <w:abstractNumId w:val="27"/>
  </w:num>
  <w:num w:numId="16">
    <w:abstractNumId w:val="19"/>
  </w:num>
  <w:num w:numId="17">
    <w:abstractNumId w:val="10"/>
  </w:num>
  <w:num w:numId="18">
    <w:abstractNumId w:val="26"/>
  </w:num>
  <w:num w:numId="19">
    <w:abstractNumId w:val="23"/>
  </w:num>
  <w:num w:numId="20">
    <w:abstractNumId w:val="33"/>
  </w:num>
  <w:num w:numId="21">
    <w:abstractNumId w:val="15"/>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8"/>
  </w:num>
  <w:num w:numId="30">
    <w:abstractNumId w:val="11"/>
  </w:num>
  <w:num w:numId="31">
    <w:abstractNumId w:val="9"/>
  </w:num>
  <w:num w:numId="32">
    <w:abstractNumId w:val="17"/>
  </w:num>
  <w:num w:numId="33">
    <w:abstractNumId w:val="21"/>
  </w:num>
  <w:num w:numId="34">
    <w:abstractNumId w:val="36"/>
  </w:num>
  <w:num w:numId="35">
    <w:abstractNumId w:val="22"/>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gKZ6UPNLX7QIfN6F2Accp73vet2dGKKhzzFoM7dEXYbU9cZfM7XCHJmG1Jjn0LRB0gRs+oUxyBtiiQx3IdVjQ==" w:salt="05URYgjthPVvZggU2a5uCQ=="/>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2"/>
    <w:rsid w:val="00015157"/>
    <w:rsid w:val="0004251A"/>
    <w:rsid w:val="00052812"/>
    <w:rsid w:val="00055EA1"/>
    <w:rsid w:val="00087A21"/>
    <w:rsid w:val="00091A21"/>
    <w:rsid w:val="000A7EFA"/>
    <w:rsid w:val="000D0452"/>
    <w:rsid w:val="00195156"/>
    <w:rsid w:val="001F0EBD"/>
    <w:rsid w:val="00206456"/>
    <w:rsid w:val="002A2A75"/>
    <w:rsid w:val="002A4915"/>
    <w:rsid w:val="002F5AC5"/>
    <w:rsid w:val="00301609"/>
    <w:rsid w:val="00302C36"/>
    <w:rsid w:val="00385104"/>
    <w:rsid w:val="00396549"/>
    <w:rsid w:val="003965E6"/>
    <w:rsid w:val="003B64C4"/>
    <w:rsid w:val="003C2A26"/>
    <w:rsid w:val="00405AAE"/>
    <w:rsid w:val="00410835"/>
    <w:rsid w:val="0043055A"/>
    <w:rsid w:val="00463155"/>
    <w:rsid w:val="00486C75"/>
    <w:rsid w:val="004E67F0"/>
    <w:rsid w:val="00505FDA"/>
    <w:rsid w:val="005433E9"/>
    <w:rsid w:val="00544362"/>
    <w:rsid w:val="005A07E6"/>
    <w:rsid w:val="005C1FFF"/>
    <w:rsid w:val="005E16F1"/>
    <w:rsid w:val="005E3940"/>
    <w:rsid w:val="005F0A26"/>
    <w:rsid w:val="005F4CC9"/>
    <w:rsid w:val="006353DE"/>
    <w:rsid w:val="00637F05"/>
    <w:rsid w:val="0068648C"/>
    <w:rsid w:val="006C695E"/>
    <w:rsid w:val="006C7610"/>
    <w:rsid w:val="006D0C13"/>
    <w:rsid w:val="006D4A23"/>
    <w:rsid w:val="00721D31"/>
    <w:rsid w:val="00753C08"/>
    <w:rsid w:val="00776132"/>
    <w:rsid w:val="007765C6"/>
    <w:rsid w:val="00797117"/>
    <w:rsid w:val="007A42CF"/>
    <w:rsid w:val="007E2765"/>
    <w:rsid w:val="007F2160"/>
    <w:rsid w:val="008D1F89"/>
    <w:rsid w:val="00914D63"/>
    <w:rsid w:val="009A6074"/>
    <w:rsid w:val="009F01AB"/>
    <w:rsid w:val="00A25541"/>
    <w:rsid w:val="00A27C23"/>
    <w:rsid w:val="00A43723"/>
    <w:rsid w:val="00A462B5"/>
    <w:rsid w:val="00A54056"/>
    <w:rsid w:val="00A750C7"/>
    <w:rsid w:val="00AA04BF"/>
    <w:rsid w:val="00AA29F8"/>
    <w:rsid w:val="00AA33AB"/>
    <w:rsid w:val="00AA697C"/>
    <w:rsid w:val="00AD3670"/>
    <w:rsid w:val="00B1231D"/>
    <w:rsid w:val="00B12B9B"/>
    <w:rsid w:val="00B229F4"/>
    <w:rsid w:val="00B27477"/>
    <w:rsid w:val="00B82640"/>
    <w:rsid w:val="00BD48B9"/>
    <w:rsid w:val="00BD791F"/>
    <w:rsid w:val="00C45999"/>
    <w:rsid w:val="00C63B36"/>
    <w:rsid w:val="00C64A00"/>
    <w:rsid w:val="00CA35C8"/>
    <w:rsid w:val="00CA67D5"/>
    <w:rsid w:val="00CC6443"/>
    <w:rsid w:val="00D21BF8"/>
    <w:rsid w:val="00D55E33"/>
    <w:rsid w:val="00D70D9C"/>
    <w:rsid w:val="00D81B3D"/>
    <w:rsid w:val="00DD2263"/>
    <w:rsid w:val="00E66241"/>
    <w:rsid w:val="00EF1E0F"/>
    <w:rsid w:val="00EF5971"/>
    <w:rsid w:val="00F15CCA"/>
    <w:rsid w:val="00F503CB"/>
    <w:rsid w:val="00F76C21"/>
    <w:rsid w:val="00F84126"/>
    <w:rsid w:val="00FD4887"/>
    <w:rsid w:val="00FF37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chartTrackingRefBased/>
  <w15:docId w15:val="{92501863-CC37-4D8E-9C96-35604908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26"/>
  </w:style>
  <w:style w:type="paragraph" w:styleId="Ttulo1">
    <w:name w:val="heading 1"/>
    <w:basedOn w:val="Normal"/>
    <w:next w:val="Normal"/>
    <w:link w:val="Ttulo1Char"/>
    <w:qFormat/>
    <w:rsid w:val="0043055A"/>
    <w:pPr>
      <w:keepNext/>
      <w:ind w:right="992"/>
      <w:jc w:val="both"/>
      <w:outlineLvl w:val="0"/>
    </w:pPr>
    <w:rPr>
      <w:sz w:val="26"/>
    </w:rPr>
  </w:style>
  <w:style w:type="paragraph" w:styleId="Ttulo2">
    <w:name w:val="heading 2"/>
    <w:basedOn w:val="Normal"/>
    <w:next w:val="Normal"/>
    <w:link w:val="Ttulo2Char"/>
    <w:qFormat/>
    <w:rsid w:val="0043055A"/>
    <w:pPr>
      <w:keepNext/>
      <w:ind w:right="992"/>
      <w:outlineLvl w:val="1"/>
    </w:pPr>
    <w:rPr>
      <w:sz w:val="26"/>
    </w:rPr>
  </w:style>
  <w:style w:type="paragraph" w:styleId="Ttulo3">
    <w:name w:val="heading 3"/>
    <w:basedOn w:val="Normal"/>
    <w:next w:val="Normal"/>
    <w:link w:val="Ttulo3Char"/>
    <w:qFormat/>
    <w:rsid w:val="0043055A"/>
    <w:pPr>
      <w:keepNext/>
      <w:ind w:right="992"/>
      <w:jc w:val="center"/>
      <w:outlineLvl w:val="2"/>
    </w:pPr>
    <w:rPr>
      <w:sz w:val="26"/>
    </w:rPr>
  </w:style>
  <w:style w:type="paragraph" w:styleId="Ttulo4">
    <w:name w:val="heading 4"/>
    <w:basedOn w:val="Normal"/>
    <w:next w:val="Normal"/>
    <w:link w:val="Ttulo4Char"/>
    <w:qFormat/>
    <w:rsid w:val="0043055A"/>
    <w:pPr>
      <w:keepNext/>
      <w:ind w:right="992"/>
      <w:jc w:val="right"/>
      <w:outlineLvl w:val="3"/>
    </w:pPr>
    <w:rPr>
      <w:sz w:val="26"/>
    </w:rPr>
  </w:style>
  <w:style w:type="paragraph" w:styleId="Ttulo5">
    <w:name w:val="heading 5"/>
    <w:basedOn w:val="Normal"/>
    <w:next w:val="Normal"/>
    <w:link w:val="Ttulo5Char"/>
    <w:qFormat/>
    <w:rsid w:val="0043055A"/>
    <w:pPr>
      <w:keepNext/>
      <w:jc w:val="center"/>
      <w:outlineLvl w:val="4"/>
    </w:pPr>
    <w:rPr>
      <w:b/>
      <w:sz w:val="26"/>
    </w:rPr>
  </w:style>
  <w:style w:type="paragraph" w:styleId="Ttulo6">
    <w:name w:val="heading 6"/>
    <w:basedOn w:val="Normal"/>
    <w:next w:val="Normal"/>
    <w:link w:val="Ttulo6Char"/>
    <w:qFormat/>
    <w:rsid w:val="0043055A"/>
    <w:pPr>
      <w:keepNext/>
      <w:ind w:firstLine="1560"/>
      <w:jc w:val="center"/>
      <w:outlineLvl w:val="5"/>
    </w:pPr>
    <w:rPr>
      <w:b/>
      <w:sz w:val="26"/>
    </w:rPr>
  </w:style>
  <w:style w:type="paragraph" w:styleId="Ttulo7">
    <w:name w:val="heading 7"/>
    <w:basedOn w:val="Normal"/>
    <w:next w:val="Normal"/>
    <w:link w:val="Ttulo7Char"/>
    <w:qFormat/>
    <w:rsid w:val="0043055A"/>
    <w:pPr>
      <w:keepNext/>
      <w:spacing w:line="360" w:lineRule="auto"/>
      <w:jc w:val="both"/>
      <w:outlineLvl w:val="6"/>
    </w:pPr>
    <w:rPr>
      <w:b/>
      <w:sz w:val="26"/>
    </w:rPr>
  </w:style>
  <w:style w:type="paragraph" w:styleId="Ttulo8">
    <w:name w:val="heading 8"/>
    <w:basedOn w:val="Normal"/>
    <w:next w:val="Normal"/>
    <w:link w:val="Ttulo8Char"/>
    <w:qFormat/>
    <w:rsid w:val="0043055A"/>
    <w:pPr>
      <w:keepNext/>
      <w:spacing w:line="360" w:lineRule="auto"/>
      <w:jc w:val="both"/>
      <w:outlineLvl w:val="7"/>
    </w:pPr>
    <w:rPr>
      <w:b/>
      <w:sz w:val="26"/>
      <w:u w:val="single"/>
    </w:rPr>
  </w:style>
  <w:style w:type="paragraph" w:styleId="Ttulo9">
    <w:name w:val="heading 9"/>
    <w:basedOn w:val="Normal"/>
    <w:next w:val="Normal"/>
    <w:link w:val="Ttulo9Char"/>
    <w:qFormat/>
    <w:rsid w:val="0043055A"/>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410835"/>
    <w:pPr>
      <w:tabs>
        <w:tab w:val="center" w:pos="4252"/>
        <w:tab w:val="right" w:pos="8504"/>
      </w:tabs>
    </w:pPr>
  </w:style>
  <w:style w:type="paragraph" w:styleId="Rodap">
    <w:name w:val="footer"/>
    <w:basedOn w:val="Normal"/>
    <w:rsid w:val="00410835"/>
    <w:pPr>
      <w:tabs>
        <w:tab w:val="center" w:pos="4252"/>
        <w:tab w:val="right" w:pos="8504"/>
      </w:tabs>
    </w:pPr>
  </w:style>
  <w:style w:type="paragraph" w:styleId="Recuodecorpodetexto">
    <w:name w:val="Body Text Indent"/>
    <w:basedOn w:val="Normal"/>
    <w:rsid w:val="005F0A26"/>
    <w:pPr>
      <w:ind w:firstLine="709"/>
      <w:jc w:val="both"/>
    </w:pPr>
    <w:rPr>
      <w:sz w:val="26"/>
    </w:rPr>
  </w:style>
  <w:style w:type="paragraph" w:customStyle="1" w:styleId="p6">
    <w:name w:val="p6"/>
    <w:basedOn w:val="Normal"/>
    <w:rsid w:val="00797117"/>
    <w:pPr>
      <w:widowControl w:val="0"/>
      <w:ind w:left="1440" w:firstLine="576"/>
      <w:jc w:val="both"/>
    </w:pPr>
    <w:rPr>
      <w:sz w:val="24"/>
    </w:rPr>
  </w:style>
  <w:style w:type="paragraph" w:customStyle="1" w:styleId="p7">
    <w:name w:val="p7"/>
    <w:basedOn w:val="Normal"/>
    <w:rsid w:val="00797117"/>
    <w:pPr>
      <w:widowControl w:val="0"/>
      <w:tabs>
        <w:tab w:val="left" w:pos="580"/>
      </w:tabs>
      <w:ind w:left="860"/>
      <w:jc w:val="both"/>
    </w:pPr>
    <w:rPr>
      <w:sz w:val="24"/>
    </w:rPr>
  </w:style>
  <w:style w:type="paragraph" w:customStyle="1" w:styleId="p8">
    <w:name w:val="p8"/>
    <w:basedOn w:val="Normal"/>
    <w:rsid w:val="00797117"/>
    <w:pPr>
      <w:widowControl w:val="0"/>
      <w:tabs>
        <w:tab w:val="left" w:pos="720"/>
      </w:tabs>
      <w:jc w:val="both"/>
    </w:pPr>
    <w:rPr>
      <w:sz w:val="24"/>
    </w:rPr>
  </w:style>
  <w:style w:type="paragraph" w:customStyle="1" w:styleId="p11">
    <w:name w:val="p11"/>
    <w:basedOn w:val="Normal"/>
    <w:rsid w:val="00797117"/>
    <w:pPr>
      <w:widowControl w:val="0"/>
      <w:tabs>
        <w:tab w:val="left" w:pos="560"/>
        <w:tab w:val="left" w:pos="800"/>
      </w:tabs>
      <w:ind w:left="576" w:hanging="288"/>
    </w:pPr>
    <w:rPr>
      <w:sz w:val="24"/>
    </w:rPr>
  </w:style>
  <w:style w:type="character" w:customStyle="1" w:styleId="CabealhoChar">
    <w:name w:val="Cabeçalho Char"/>
    <w:aliases w:val=" Char Char Char Char Char, Char Char Char"/>
    <w:basedOn w:val="Fontepargpadro"/>
    <w:link w:val="Cabealho"/>
    <w:rsid w:val="00797117"/>
    <w:rPr>
      <w:lang w:val="pt-BR" w:eastAsia="pt-BR" w:bidi="ar-SA"/>
    </w:rPr>
  </w:style>
  <w:style w:type="paragraph" w:customStyle="1" w:styleId="Default">
    <w:name w:val="Default"/>
    <w:rsid w:val="00797117"/>
    <w:pPr>
      <w:autoSpaceDE w:val="0"/>
      <w:autoSpaceDN w:val="0"/>
      <w:adjustRightInd w:val="0"/>
    </w:pPr>
    <w:rPr>
      <w:rFonts w:ascii="Arial" w:hAnsi="Arial" w:cs="Arial"/>
      <w:color w:val="000000"/>
      <w:sz w:val="24"/>
      <w:szCs w:val="24"/>
    </w:rPr>
  </w:style>
  <w:style w:type="character" w:customStyle="1" w:styleId="Ttulo1Char">
    <w:name w:val="Título 1 Char"/>
    <w:basedOn w:val="Fontepargpadro"/>
    <w:link w:val="Ttulo1"/>
    <w:rsid w:val="0043055A"/>
    <w:rPr>
      <w:sz w:val="26"/>
    </w:rPr>
  </w:style>
  <w:style w:type="character" w:customStyle="1" w:styleId="Ttulo2Char">
    <w:name w:val="Título 2 Char"/>
    <w:basedOn w:val="Fontepargpadro"/>
    <w:link w:val="Ttulo2"/>
    <w:rsid w:val="0043055A"/>
    <w:rPr>
      <w:sz w:val="26"/>
    </w:rPr>
  </w:style>
  <w:style w:type="character" w:customStyle="1" w:styleId="Ttulo3Char">
    <w:name w:val="Título 3 Char"/>
    <w:basedOn w:val="Fontepargpadro"/>
    <w:link w:val="Ttulo3"/>
    <w:rsid w:val="0043055A"/>
    <w:rPr>
      <w:sz w:val="26"/>
    </w:rPr>
  </w:style>
  <w:style w:type="character" w:customStyle="1" w:styleId="Ttulo4Char">
    <w:name w:val="Título 4 Char"/>
    <w:basedOn w:val="Fontepargpadro"/>
    <w:link w:val="Ttulo4"/>
    <w:rsid w:val="0043055A"/>
    <w:rPr>
      <w:sz w:val="26"/>
    </w:rPr>
  </w:style>
  <w:style w:type="character" w:customStyle="1" w:styleId="Ttulo5Char">
    <w:name w:val="Título 5 Char"/>
    <w:basedOn w:val="Fontepargpadro"/>
    <w:link w:val="Ttulo5"/>
    <w:rsid w:val="0043055A"/>
    <w:rPr>
      <w:b/>
      <w:sz w:val="26"/>
    </w:rPr>
  </w:style>
  <w:style w:type="character" w:customStyle="1" w:styleId="Ttulo6Char">
    <w:name w:val="Título 6 Char"/>
    <w:basedOn w:val="Fontepargpadro"/>
    <w:link w:val="Ttulo6"/>
    <w:rsid w:val="0043055A"/>
    <w:rPr>
      <w:b/>
      <w:sz w:val="26"/>
    </w:rPr>
  </w:style>
  <w:style w:type="character" w:customStyle="1" w:styleId="Ttulo7Char">
    <w:name w:val="Título 7 Char"/>
    <w:basedOn w:val="Fontepargpadro"/>
    <w:link w:val="Ttulo7"/>
    <w:rsid w:val="0043055A"/>
    <w:rPr>
      <w:b/>
      <w:sz w:val="26"/>
    </w:rPr>
  </w:style>
  <w:style w:type="character" w:customStyle="1" w:styleId="Ttulo8Char">
    <w:name w:val="Título 8 Char"/>
    <w:basedOn w:val="Fontepargpadro"/>
    <w:link w:val="Ttulo8"/>
    <w:rsid w:val="0043055A"/>
    <w:rPr>
      <w:b/>
      <w:sz w:val="26"/>
      <w:u w:val="single"/>
    </w:rPr>
  </w:style>
  <w:style w:type="character" w:customStyle="1" w:styleId="Ttulo9Char">
    <w:name w:val="Título 9 Char"/>
    <w:basedOn w:val="Fontepargpadro"/>
    <w:link w:val="Ttulo9"/>
    <w:rsid w:val="0043055A"/>
    <w:rPr>
      <w:sz w:val="26"/>
    </w:rPr>
  </w:style>
  <w:style w:type="paragraph" w:styleId="Recuodecorpodetexto2">
    <w:name w:val="Body Text Indent 2"/>
    <w:basedOn w:val="Normal"/>
    <w:link w:val="Recuodecorpodetexto2Char"/>
    <w:rsid w:val="0043055A"/>
    <w:pPr>
      <w:ind w:firstLine="708"/>
      <w:jc w:val="both"/>
    </w:pPr>
    <w:rPr>
      <w:sz w:val="22"/>
    </w:rPr>
  </w:style>
  <w:style w:type="character" w:customStyle="1" w:styleId="Recuodecorpodetexto2Char">
    <w:name w:val="Recuo de corpo de texto 2 Char"/>
    <w:basedOn w:val="Fontepargpadro"/>
    <w:link w:val="Recuodecorpodetexto2"/>
    <w:rsid w:val="0043055A"/>
    <w:rPr>
      <w:sz w:val="22"/>
    </w:rPr>
  </w:style>
  <w:style w:type="paragraph" w:styleId="Corpodetexto">
    <w:name w:val="Body Text"/>
    <w:basedOn w:val="Normal"/>
    <w:link w:val="CorpodetextoChar"/>
    <w:rsid w:val="0043055A"/>
    <w:pPr>
      <w:jc w:val="center"/>
    </w:pPr>
    <w:rPr>
      <w:sz w:val="22"/>
    </w:rPr>
  </w:style>
  <w:style w:type="character" w:customStyle="1" w:styleId="CorpodetextoChar">
    <w:name w:val="Corpo de texto Char"/>
    <w:basedOn w:val="Fontepargpadro"/>
    <w:link w:val="Corpodetexto"/>
    <w:rsid w:val="0043055A"/>
    <w:rPr>
      <w:sz w:val="22"/>
    </w:rPr>
  </w:style>
  <w:style w:type="paragraph" w:customStyle="1" w:styleId="t3">
    <w:name w:val="t3"/>
    <w:basedOn w:val="Normal"/>
    <w:rsid w:val="0043055A"/>
    <w:pPr>
      <w:widowControl w:val="0"/>
    </w:pPr>
    <w:rPr>
      <w:sz w:val="24"/>
    </w:rPr>
  </w:style>
  <w:style w:type="paragraph" w:customStyle="1" w:styleId="p12">
    <w:name w:val="p12"/>
    <w:basedOn w:val="Normal"/>
    <w:rsid w:val="0043055A"/>
    <w:pPr>
      <w:widowControl w:val="0"/>
      <w:tabs>
        <w:tab w:val="left" w:pos="920"/>
      </w:tabs>
      <w:ind w:left="1440" w:firstLine="576"/>
    </w:pPr>
    <w:rPr>
      <w:sz w:val="24"/>
    </w:rPr>
  </w:style>
  <w:style w:type="paragraph" w:customStyle="1" w:styleId="p14">
    <w:name w:val="p14"/>
    <w:basedOn w:val="Normal"/>
    <w:rsid w:val="0043055A"/>
    <w:pPr>
      <w:widowControl w:val="0"/>
      <w:tabs>
        <w:tab w:val="left" w:pos="580"/>
      </w:tabs>
      <w:ind w:left="1440" w:firstLine="576"/>
    </w:pPr>
    <w:rPr>
      <w:sz w:val="24"/>
    </w:rPr>
  </w:style>
  <w:style w:type="paragraph" w:customStyle="1" w:styleId="p19">
    <w:name w:val="p19"/>
    <w:basedOn w:val="Normal"/>
    <w:rsid w:val="0043055A"/>
    <w:pPr>
      <w:widowControl w:val="0"/>
      <w:ind w:left="720" w:hanging="144"/>
    </w:pPr>
    <w:rPr>
      <w:sz w:val="24"/>
    </w:rPr>
  </w:style>
  <w:style w:type="paragraph" w:customStyle="1" w:styleId="t4">
    <w:name w:val="t4"/>
    <w:basedOn w:val="Normal"/>
    <w:rsid w:val="0043055A"/>
    <w:pPr>
      <w:widowControl w:val="0"/>
    </w:pPr>
    <w:rPr>
      <w:sz w:val="24"/>
    </w:rPr>
  </w:style>
  <w:style w:type="paragraph" w:customStyle="1" w:styleId="p20">
    <w:name w:val="p20"/>
    <w:basedOn w:val="Normal"/>
    <w:rsid w:val="0043055A"/>
    <w:pPr>
      <w:widowControl w:val="0"/>
      <w:tabs>
        <w:tab w:val="left" w:pos="560"/>
        <w:tab w:val="left" w:pos="800"/>
      </w:tabs>
      <w:ind w:left="576" w:hanging="288"/>
      <w:jc w:val="both"/>
    </w:pPr>
    <w:rPr>
      <w:sz w:val="24"/>
    </w:rPr>
  </w:style>
  <w:style w:type="paragraph" w:customStyle="1" w:styleId="p25">
    <w:name w:val="p25"/>
    <w:basedOn w:val="Normal"/>
    <w:rsid w:val="0043055A"/>
    <w:pPr>
      <w:widowControl w:val="0"/>
      <w:tabs>
        <w:tab w:val="left" w:pos="560"/>
      </w:tabs>
      <w:ind w:left="880"/>
    </w:pPr>
    <w:rPr>
      <w:sz w:val="24"/>
    </w:rPr>
  </w:style>
  <w:style w:type="paragraph" w:styleId="Recuodecorpodetexto3">
    <w:name w:val="Body Text Indent 3"/>
    <w:basedOn w:val="Normal"/>
    <w:link w:val="Recuodecorpodetexto3Char"/>
    <w:rsid w:val="0043055A"/>
    <w:pPr>
      <w:ind w:firstLine="1560"/>
      <w:jc w:val="both"/>
    </w:pPr>
    <w:rPr>
      <w:sz w:val="26"/>
    </w:rPr>
  </w:style>
  <w:style w:type="character" w:customStyle="1" w:styleId="Recuodecorpodetexto3Char">
    <w:name w:val="Recuo de corpo de texto 3 Char"/>
    <w:basedOn w:val="Fontepargpadro"/>
    <w:link w:val="Recuodecorpodetexto3"/>
    <w:rsid w:val="0043055A"/>
    <w:rPr>
      <w:sz w:val="26"/>
    </w:rPr>
  </w:style>
  <w:style w:type="paragraph" w:styleId="Corpodetexto2">
    <w:name w:val="Body Text 2"/>
    <w:basedOn w:val="Normal"/>
    <w:link w:val="Corpodetexto2Char"/>
    <w:rsid w:val="0043055A"/>
    <w:pPr>
      <w:ind w:right="992"/>
      <w:jc w:val="both"/>
    </w:pPr>
    <w:rPr>
      <w:sz w:val="26"/>
    </w:rPr>
  </w:style>
  <w:style w:type="character" w:customStyle="1" w:styleId="Corpodetexto2Char">
    <w:name w:val="Corpo de texto 2 Char"/>
    <w:basedOn w:val="Fontepargpadro"/>
    <w:link w:val="Corpodetexto2"/>
    <w:rsid w:val="0043055A"/>
    <w:rPr>
      <w:sz w:val="26"/>
    </w:rPr>
  </w:style>
  <w:style w:type="character" w:styleId="Nmerodepgina">
    <w:name w:val="page number"/>
    <w:basedOn w:val="Fontepargpadro"/>
    <w:rsid w:val="0043055A"/>
  </w:style>
  <w:style w:type="character" w:styleId="Forte">
    <w:name w:val="Strong"/>
    <w:qFormat/>
    <w:rsid w:val="0043055A"/>
    <w:rPr>
      <w:b/>
    </w:rPr>
  </w:style>
  <w:style w:type="paragraph" w:styleId="Textoembloco">
    <w:name w:val="Block Text"/>
    <w:basedOn w:val="Normal"/>
    <w:rsid w:val="0043055A"/>
    <w:pPr>
      <w:ind w:left="900" w:right="1098"/>
      <w:jc w:val="both"/>
    </w:pPr>
    <w:rPr>
      <w:sz w:val="24"/>
    </w:rPr>
  </w:style>
  <w:style w:type="paragraph" w:customStyle="1" w:styleId="western">
    <w:name w:val="western"/>
    <w:basedOn w:val="Normal"/>
    <w:rsid w:val="0043055A"/>
    <w:pPr>
      <w:spacing w:before="100" w:beforeAutospacing="1" w:after="119"/>
    </w:pPr>
    <w:rPr>
      <w:sz w:val="24"/>
      <w:szCs w:val="24"/>
    </w:rPr>
  </w:style>
  <w:style w:type="paragraph" w:customStyle="1" w:styleId="novo">
    <w:name w:val="novo"/>
    <w:basedOn w:val="TextosemFormatao"/>
    <w:next w:val="Normal"/>
    <w:rsid w:val="0043055A"/>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link w:val="TextosemFormataoChar"/>
    <w:rsid w:val="0043055A"/>
    <w:rPr>
      <w:rFonts w:ascii="Courier New" w:hAnsi="Courier New" w:cs="Courier New"/>
    </w:rPr>
  </w:style>
  <w:style w:type="character" w:customStyle="1" w:styleId="TextosemFormataoChar">
    <w:name w:val="Texto sem Formatação Char"/>
    <w:basedOn w:val="Fontepargpadro"/>
    <w:link w:val="TextosemFormatao"/>
    <w:rsid w:val="0043055A"/>
    <w:rPr>
      <w:rFonts w:ascii="Courier New" w:hAnsi="Courier New" w:cs="Courier New"/>
    </w:rPr>
  </w:style>
  <w:style w:type="paragraph" w:customStyle="1" w:styleId="Corpodetexto21">
    <w:name w:val="Corpo de texto 21"/>
    <w:basedOn w:val="Normal"/>
    <w:rsid w:val="0043055A"/>
    <w:pPr>
      <w:suppressAutoHyphens/>
      <w:spacing w:after="120" w:line="480" w:lineRule="auto"/>
    </w:pPr>
    <w:rPr>
      <w:rFonts w:ascii="Arial" w:hAnsi="Arial" w:cs="Calibri"/>
      <w:sz w:val="24"/>
      <w:lang w:eastAsia="ar-SA"/>
    </w:rPr>
  </w:style>
  <w:style w:type="character" w:styleId="Hyperlink">
    <w:name w:val="Hyperlink"/>
    <w:unhideWhenUsed/>
    <w:rsid w:val="0043055A"/>
    <w:rPr>
      <w:color w:val="0000FF"/>
      <w:u w:val="single"/>
    </w:rPr>
  </w:style>
  <w:style w:type="table" w:styleId="Tabelacomgrade">
    <w:name w:val="Table Grid"/>
    <w:basedOn w:val="Tabelanormal"/>
    <w:rsid w:val="0043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43055A"/>
    <w:rPr>
      <w:rFonts w:ascii="Tahoma" w:hAnsi="Tahoma" w:cs="Tahoma"/>
      <w:sz w:val="16"/>
      <w:szCs w:val="16"/>
    </w:rPr>
  </w:style>
  <w:style w:type="character" w:customStyle="1" w:styleId="TextodebaloChar">
    <w:name w:val="Texto de balão Char"/>
    <w:basedOn w:val="Fontepargpadro"/>
    <w:link w:val="Textodebalo"/>
    <w:rsid w:val="0043055A"/>
    <w:rPr>
      <w:rFonts w:ascii="Tahoma" w:hAnsi="Tahoma" w:cs="Tahoma"/>
      <w:sz w:val="16"/>
      <w:szCs w:val="16"/>
    </w:rPr>
  </w:style>
  <w:style w:type="paragraph" w:customStyle="1" w:styleId="p15">
    <w:name w:val="p15"/>
    <w:basedOn w:val="Normal"/>
    <w:rsid w:val="0043055A"/>
    <w:pPr>
      <w:widowControl w:val="0"/>
      <w:tabs>
        <w:tab w:val="left" w:pos="580"/>
        <w:tab w:val="left" w:pos="1120"/>
      </w:tabs>
      <w:ind w:left="1440" w:firstLine="576"/>
    </w:pPr>
    <w:rPr>
      <w:sz w:val="24"/>
    </w:rPr>
  </w:style>
  <w:style w:type="character" w:customStyle="1" w:styleId="apple-converted-space">
    <w:name w:val="apple-converted-space"/>
    <w:rsid w:val="0043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es@camarasoroca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26</Pages>
  <Words>7051</Words>
  <Characters>39942</Characters>
  <Application>Microsoft Office Word</Application>
  <DocSecurity>8</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CAMARA MUNICIPAL DE SOROCABA</Company>
  <LinksUpToDate>false</LinksUpToDate>
  <CharactersWithSpaces>46900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60</cp:revision>
  <cp:lastPrinted>2015-04-30T13:32:00Z</cp:lastPrinted>
  <dcterms:created xsi:type="dcterms:W3CDTF">2015-05-08T13:22:00Z</dcterms:created>
  <dcterms:modified xsi:type="dcterms:W3CDTF">2015-10-28T10:18:00Z</dcterms:modified>
</cp:coreProperties>
</file>